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F7" w:rsidRDefault="00D975F7" w:rsidP="00D975F7">
      <w:pPr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 w:rsidRPr="001B0814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05D78" w:rsidRPr="00932CAD" w:rsidRDefault="00C05D78" w:rsidP="00D975F7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C05D78" w:rsidRPr="00932CAD" w:rsidRDefault="00C05D78" w:rsidP="00D975F7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C05D78" w:rsidRPr="00932CAD" w:rsidRDefault="00C05D78" w:rsidP="00D975F7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D975F7" w:rsidRPr="001B0814" w:rsidRDefault="00D975F7" w:rsidP="00D975F7">
      <w:pPr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1B0814">
        <w:rPr>
          <w:rFonts w:eastAsiaTheme="minorHAnsi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2CAD" w:rsidRPr="00932CAD" w:rsidTr="00200AAC">
        <w:tc>
          <w:tcPr>
            <w:tcW w:w="9356" w:type="dxa"/>
          </w:tcPr>
          <w:p w:rsidR="00D975F7" w:rsidRPr="00932CAD" w:rsidRDefault="00D975F7" w:rsidP="00200AA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D975F7" w:rsidRPr="00932CAD" w:rsidRDefault="00D975F7" w:rsidP="00D975F7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932CAD" w:rsidRPr="00932CAD" w:rsidTr="00200AAC">
        <w:tc>
          <w:tcPr>
            <w:tcW w:w="5494" w:type="dxa"/>
          </w:tcPr>
          <w:p w:rsidR="00D975F7" w:rsidRPr="00932CAD" w:rsidRDefault="00D975F7" w:rsidP="00932CAD">
            <w:pPr>
              <w:widowControl w:val="0"/>
              <w:shd w:val="clear" w:color="auto" w:fill="FFFFFF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32CAD">
              <w:rPr>
                <w:rFonts w:ascii="Times New Roman" w:hAnsi="Times New Roman"/>
                <w:b/>
                <w:sz w:val="28"/>
                <w:szCs w:val="28"/>
              </w:rPr>
              <w:t>Силиконовые эластомеры для укупорочных средств и трубок</w:t>
            </w:r>
          </w:p>
        </w:tc>
        <w:tc>
          <w:tcPr>
            <w:tcW w:w="284" w:type="dxa"/>
          </w:tcPr>
          <w:p w:rsidR="00D975F7" w:rsidRPr="00932CAD" w:rsidRDefault="00D975F7" w:rsidP="00932CA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975F7" w:rsidRPr="00932CAD" w:rsidRDefault="00D975F7" w:rsidP="00932CA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32CAD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C16BC0">
              <w:rPr>
                <w:rFonts w:ascii="Times New Roman" w:hAnsi="Times New Roman"/>
                <w:b/>
                <w:sz w:val="28"/>
                <w:szCs w:val="28"/>
              </w:rPr>
              <w:t>.1.1.2</w:t>
            </w:r>
            <w:r w:rsidR="00FD7A7E">
              <w:rPr>
                <w:rFonts w:ascii="Times New Roman" w:hAnsi="Times New Roman"/>
                <w:b/>
                <w:sz w:val="28"/>
                <w:szCs w:val="28"/>
              </w:rPr>
              <w:t>.0001</w:t>
            </w:r>
          </w:p>
        </w:tc>
      </w:tr>
      <w:tr w:rsidR="00D975F7" w:rsidRPr="00932CAD" w:rsidTr="00200AAC">
        <w:tc>
          <w:tcPr>
            <w:tcW w:w="5494" w:type="dxa"/>
          </w:tcPr>
          <w:p w:rsidR="00D975F7" w:rsidRPr="00932CAD" w:rsidRDefault="00D975F7" w:rsidP="00932CA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D975F7" w:rsidRPr="00932CAD" w:rsidRDefault="00D975F7" w:rsidP="00932CA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975F7" w:rsidRPr="00932CAD" w:rsidRDefault="00D975F7" w:rsidP="00932CA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32CAD">
              <w:rPr>
                <w:rFonts w:ascii="Times New Roman" w:hAnsi="Times New Roman"/>
                <w:b/>
                <w:sz w:val="28"/>
                <w:szCs w:val="28"/>
              </w:rPr>
              <w:t xml:space="preserve">Вводится впервые </w:t>
            </w:r>
          </w:p>
        </w:tc>
      </w:tr>
    </w:tbl>
    <w:p w:rsidR="00D975F7" w:rsidRPr="00932CAD" w:rsidRDefault="00D975F7" w:rsidP="00D975F7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2CAD" w:rsidRPr="00932CAD" w:rsidTr="00200AAC">
        <w:tc>
          <w:tcPr>
            <w:tcW w:w="9356" w:type="dxa"/>
          </w:tcPr>
          <w:p w:rsidR="00D975F7" w:rsidRPr="00932CAD" w:rsidRDefault="00D975F7" w:rsidP="00200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D78" w:rsidRPr="00932CAD" w:rsidRDefault="00C05D78" w:rsidP="00427D1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7D1F" w:rsidRPr="00200AAC" w:rsidRDefault="00C67533" w:rsidP="00427D1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698B" w:rsidRPr="00207805">
        <w:rPr>
          <w:sz w:val="28"/>
          <w:szCs w:val="28"/>
        </w:rPr>
        <w:t xml:space="preserve">иликоновые </w:t>
      </w:r>
      <w:r w:rsidR="00C93672" w:rsidRPr="00207805">
        <w:rPr>
          <w:sz w:val="28"/>
          <w:szCs w:val="28"/>
        </w:rPr>
        <w:t>эластомеры</w:t>
      </w:r>
      <w:r>
        <w:rPr>
          <w:sz w:val="28"/>
          <w:szCs w:val="28"/>
        </w:rPr>
        <w:t xml:space="preserve"> </w:t>
      </w:r>
      <w:r w:rsidR="00427D1F" w:rsidRPr="00207805">
        <w:rPr>
          <w:sz w:val="28"/>
          <w:szCs w:val="28"/>
        </w:rPr>
        <w:t>применя</w:t>
      </w:r>
      <w:r>
        <w:rPr>
          <w:sz w:val="28"/>
          <w:szCs w:val="28"/>
        </w:rPr>
        <w:t>ют</w:t>
      </w:r>
      <w:r w:rsidR="00427D1F" w:rsidRPr="00207805">
        <w:rPr>
          <w:sz w:val="28"/>
          <w:szCs w:val="28"/>
        </w:rPr>
        <w:t xml:space="preserve"> для </w:t>
      </w:r>
      <w:r w:rsidR="00C93672" w:rsidRPr="00207805">
        <w:rPr>
          <w:sz w:val="28"/>
          <w:szCs w:val="28"/>
        </w:rPr>
        <w:t xml:space="preserve">изготовления укупорочных средств </w:t>
      </w:r>
      <w:r w:rsidR="009D44CA" w:rsidRPr="00207805">
        <w:rPr>
          <w:sz w:val="28"/>
          <w:szCs w:val="28"/>
        </w:rPr>
        <w:t xml:space="preserve">и </w:t>
      </w:r>
      <w:r w:rsidR="009D44CA" w:rsidRPr="00200AAC">
        <w:rPr>
          <w:sz w:val="28"/>
          <w:szCs w:val="28"/>
        </w:rPr>
        <w:t>трубок</w:t>
      </w:r>
      <w:r w:rsidR="00200AAC" w:rsidRPr="00200AAC">
        <w:rPr>
          <w:sz w:val="28"/>
          <w:szCs w:val="28"/>
        </w:rPr>
        <w:t>.</w:t>
      </w:r>
    </w:p>
    <w:p w:rsidR="009D44CA" w:rsidRPr="006D543D" w:rsidRDefault="009D44CA" w:rsidP="00C05D78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CF4235">
        <w:rPr>
          <w:b/>
          <w:sz w:val="28"/>
          <w:szCs w:val="28"/>
        </w:rPr>
        <w:t>Особенности</w:t>
      </w:r>
      <w:bookmarkStart w:id="0" w:name="_GoBack"/>
      <w:bookmarkEnd w:id="0"/>
      <w:r w:rsidRPr="00CF4235">
        <w:rPr>
          <w:b/>
          <w:sz w:val="28"/>
          <w:szCs w:val="28"/>
        </w:rPr>
        <w:t xml:space="preserve"> технологии</w:t>
      </w:r>
    </w:p>
    <w:p w:rsidR="009D44CA" w:rsidRPr="009D44CA" w:rsidRDefault="009D44CA" w:rsidP="0038423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D44CA">
        <w:rPr>
          <w:color w:val="222222"/>
          <w:sz w:val="28"/>
          <w:szCs w:val="28"/>
        </w:rPr>
        <w:t>Силиконовый эластомер получают поперечным сшиванием линейного полисилоксана, состоящего в основном из диметилсилокси</w:t>
      </w:r>
      <w:r w:rsidR="001D1316">
        <w:rPr>
          <w:color w:val="222222"/>
          <w:sz w:val="28"/>
          <w:szCs w:val="28"/>
        </w:rPr>
        <w:t xml:space="preserve">-групп, с небольшим количеством </w:t>
      </w:r>
      <w:r w:rsidRPr="009D44CA">
        <w:rPr>
          <w:color w:val="222222"/>
          <w:sz w:val="28"/>
          <w:szCs w:val="28"/>
        </w:rPr>
        <w:t>метилвинилсилокси-групп; концы цепи блокированы триметилсилокси- или диметилвинилсилокси-группами.</w:t>
      </w:r>
    </w:p>
    <w:p w:rsidR="009D44CA" w:rsidRDefault="009D44CA" w:rsidP="0038423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D44CA">
        <w:rPr>
          <w:color w:val="222222"/>
          <w:sz w:val="28"/>
          <w:szCs w:val="28"/>
        </w:rPr>
        <w:t>Общая формула полисилоксана</w:t>
      </w:r>
      <w:r w:rsidR="00416BB8">
        <w:rPr>
          <w:color w:val="222222"/>
          <w:sz w:val="28"/>
          <w:szCs w:val="28"/>
        </w:rPr>
        <w:t xml:space="preserve"> – </w:t>
      </w:r>
      <w:r w:rsidRPr="009D44CA">
        <w:rPr>
          <w:color w:val="222222"/>
          <w:sz w:val="28"/>
          <w:szCs w:val="28"/>
        </w:rPr>
        <w:t>рис</w:t>
      </w:r>
      <w:r w:rsidR="00416BB8">
        <w:rPr>
          <w:color w:val="222222"/>
          <w:sz w:val="28"/>
          <w:szCs w:val="28"/>
        </w:rPr>
        <w:t>. </w:t>
      </w:r>
      <w:r w:rsidRPr="009D44CA">
        <w:rPr>
          <w:color w:val="222222"/>
          <w:sz w:val="28"/>
          <w:szCs w:val="28"/>
        </w:rPr>
        <w:t>1.</w:t>
      </w:r>
    </w:p>
    <w:p w:rsidR="00811147" w:rsidRPr="009D44CA" w:rsidRDefault="00811147" w:rsidP="00811147">
      <w:pPr>
        <w:shd w:val="clear" w:color="auto" w:fill="FFFFFF"/>
        <w:spacing w:line="360" w:lineRule="auto"/>
        <w:rPr>
          <w:color w:val="222222"/>
          <w:sz w:val="28"/>
          <w:szCs w:val="28"/>
        </w:rPr>
      </w:pPr>
    </w:p>
    <w:p w:rsidR="006A5734" w:rsidRDefault="009D44CA" w:rsidP="0038423B">
      <w:pPr>
        <w:pStyle w:val="aa"/>
        <w:keepNext/>
        <w:spacing w:after="0" w:line="360" w:lineRule="auto"/>
        <w:ind w:left="0"/>
        <w:jc w:val="center"/>
        <w:rPr>
          <w:b/>
          <w:sz w:val="28"/>
          <w:szCs w:val="28"/>
        </w:rPr>
      </w:pPr>
      <w:r w:rsidRPr="009D44CA">
        <w:rPr>
          <w:b/>
          <w:noProof/>
          <w:sz w:val="28"/>
          <w:szCs w:val="28"/>
        </w:rPr>
        <w:drawing>
          <wp:inline distT="0" distB="0" distL="0" distR="0">
            <wp:extent cx="3607813" cy="1844168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13" cy="18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CA" w:rsidRDefault="009D44CA" w:rsidP="0038423B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Рисунок 1</w:t>
      </w:r>
      <w:r w:rsidR="00416BB8">
        <w:rPr>
          <w:color w:val="222222"/>
          <w:sz w:val="28"/>
          <w:szCs w:val="28"/>
        </w:rPr>
        <w:t xml:space="preserve"> –</w:t>
      </w:r>
      <w:r>
        <w:rPr>
          <w:color w:val="222222"/>
          <w:sz w:val="28"/>
          <w:szCs w:val="28"/>
        </w:rPr>
        <w:t xml:space="preserve"> Общая формула полисилоксана</w:t>
      </w:r>
    </w:p>
    <w:p w:rsidR="0038423B" w:rsidRDefault="0038423B" w:rsidP="0038423B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9D44CA" w:rsidRPr="000A5FA2" w:rsidRDefault="009D44CA" w:rsidP="006A5734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качестве катализаторов при производстве силиконовых эластомеров использ</w:t>
      </w:r>
      <w:r w:rsidR="002A41A3">
        <w:rPr>
          <w:color w:val="222222"/>
          <w:sz w:val="28"/>
          <w:szCs w:val="28"/>
        </w:rPr>
        <w:t xml:space="preserve">уют </w:t>
      </w:r>
      <w:r>
        <w:rPr>
          <w:color w:val="222222"/>
          <w:sz w:val="28"/>
          <w:szCs w:val="28"/>
        </w:rPr>
        <w:t>пероксиды или платин</w:t>
      </w:r>
      <w:r w:rsidR="002A41A3"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>.</w:t>
      </w:r>
    </w:p>
    <w:p w:rsidR="00D5493A" w:rsidRDefault="006C6BD8" w:rsidP="006A5734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П</w:t>
      </w:r>
      <w:r w:rsidR="003E0B11">
        <w:rPr>
          <w:color w:val="222222"/>
          <w:sz w:val="28"/>
          <w:szCs w:val="28"/>
        </w:rPr>
        <w:t>роизводств</w:t>
      </w:r>
      <w:r>
        <w:rPr>
          <w:color w:val="222222"/>
          <w:sz w:val="28"/>
          <w:szCs w:val="28"/>
        </w:rPr>
        <w:t>о</w:t>
      </w:r>
      <w:r w:rsidR="003E0B11">
        <w:rPr>
          <w:color w:val="222222"/>
          <w:sz w:val="28"/>
          <w:szCs w:val="28"/>
        </w:rPr>
        <w:t xml:space="preserve"> силиконовых укупорочных средств методами экструзии или формования поперечно</w:t>
      </w:r>
      <w:r w:rsidR="00F6102F">
        <w:rPr>
          <w:color w:val="222222"/>
          <w:sz w:val="28"/>
          <w:szCs w:val="28"/>
        </w:rPr>
        <w:t>го</w:t>
      </w:r>
      <w:r w:rsidR="003E0B11">
        <w:rPr>
          <w:color w:val="222222"/>
          <w:sz w:val="28"/>
          <w:szCs w:val="28"/>
        </w:rPr>
        <w:t xml:space="preserve"> с</w:t>
      </w:r>
      <w:r w:rsidR="003E0B11" w:rsidRPr="000A5FA2">
        <w:rPr>
          <w:color w:val="222222"/>
          <w:sz w:val="28"/>
          <w:szCs w:val="28"/>
        </w:rPr>
        <w:t>шивани</w:t>
      </w:r>
      <w:r w:rsidR="00F6102F">
        <w:rPr>
          <w:color w:val="222222"/>
          <w:sz w:val="28"/>
          <w:szCs w:val="28"/>
        </w:rPr>
        <w:t>я</w:t>
      </w:r>
      <w:r w:rsidR="003E0B11" w:rsidRPr="000A5FA2">
        <w:rPr>
          <w:color w:val="222222"/>
          <w:sz w:val="28"/>
          <w:szCs w:val="28"/>
        </w:rPr>
        <w:t xml:space="preserve"> </w:t>
      </w:r>
      <w:r w:rsidR="003E0B11">
        <w:rPr>
          <w:color w:val="222222"/>
          <w:sz w:val="28"/>
          <w:szCs w:val="28"/>
        </w:rPr>
        <w:t xml:space="preserve">материала проводят при нагревании, используя в качестве катализатора </w:t>
      </w:r>
      <w:r w:rsidR="003E0B11" w:rsidRPr="000A5FA2">
        <w:rPr>
          <w:color w:val="222222"/>
          <w:sz w:val="28"/>
          <w:szCs w:val="28"/>
        </w:rPr>
        <w:t>2,4-дихлорбензоилпероксид</w:t>
      </w:r>
      <w:r w:rsidR="003E0B11">
        <w:rPr>
          <w:color w:val="222222"/>
          <w:sz w:val="28"/>
          <w:szCs w:val="28"/>
        </w:rPr>
        <w:t xml:space="preserve">. </w:t>
      </w:r>
      <w:r w:rsidR="00F6102F">
        <w:rPr>
          <w:color w:val="222222"/>
          <w:sz w:val="28"/>
          <w:szCs w:val="28"/>
        </w:rPr>
        <w:t>Ф</w:t>
      </w:r>
      <w:r w:rsidR="003E0B11">
        <w:rPr>
          <w:color w:val="222222"/>
          <w:sz w:val="28"/>
          <w:szCs w:val="28"/>
        </w:rPr>
        <w:t xml:space="preserve">ормованные силиконовые эластомеры также могут быть получены с использованием таких пероксидов, как </w:t>
      </w:r>
      <w:r w:rsidR="003E0B11" w:rsidRPr="000A5FA2">
        <w:rPr>
          <w:color w:val="222222"/>
          <w:sz w:val="28"/>
          <w:szCs w:val="28"/>
        </w:rPr>
        <w:t>дикумилпероксид или</w:t>
      </w:r>
      <w:r w:rsidR="003E0B11">
        <w:rPr>
          <w:color w:val="222222"/>
          <w:sz w:val="28"/>
          <w:szCs w:val="28"/>
        </w:rPr>
        <w:t xml:space="preserve"> </w:t>
      </w:r>
      <w:r w:rsidR="003E0B11" w:rsidRPr="004A50DC">
        <w:rPr>
          <w:i/>
          <w:color w:val="222222"/>
          <w:sz w:val="28"/>
          <w:szCs w:val="28"/>
        </w:rPr>
        <w:t>ОО</w:t>
      </w:r>
      <w:r w:rsidR="003E0B11">
        <w:rPr>
          <w:color w:val="222222"/>
          <w:sz w:val="28"/>
          <w:szCs w:val="28"/>
        </w:rPr>
        <w:t>-(1</w:t>
      </w:r>
      <w:r w:rsidR="003E0B11" w:rsidRPr="000A5FA2">
        <w:rPr>
          <w:color w:val="222222"/>
          <w:sz w:val="28"/>
          <w:szCs w:val="28"/>
        </w:rPr>
        <w:t>,1-диметилэтил) </w:t>
      </w:r>
      <w:r w:rsidR="003E0B11" w:rsidRPr="000A5FA2">
        <w:rPr>
          <w:i/>
          <w:iCs/>
          <w:color w:val="222222"/>
          <w:sz w:val="28"/>
          <w:szCs w:val="28"/>
        </w:rPr>
        <w:t>O-</w:t>
      </w:r>
      <w:r w:rsidR="003E0B11" w:rsidRPr="000A5FA2">
        <w:rPr>
          <w:color w:val="222222"/>
          <w:sz w:val="28"/>
          <w:szCs w:val="28"/>
        </w:rPr>
        <w:t>изопропилмоноперокси</w:t>
      </w:r>
      <w:r w:rsidR="003E0B11">
        <w:rPr>
          <w:color w:val="222222"/>
          <w:sz w:val="28"/>
          <w:szCs w:val="28"/>
        </w:rPr>
        <w:t>карбо</w:t>
      </w:r>
      <w:r w:rsidR="003E0B11" w:rsidRPr="000A5FA2">
        <w:rPr>
          <w:color w:val="222222"/>
          <w:sz w:val="28"/>
          <w:szCs w:val="28"/>
        </w:rPr>
        <w:t>нат</w:t>
      </w:r>
      <w:r w:rsidR="003E0B11">
        <w:rPr>
          <w:color w:val="222222"/>
          <w:sz w:val="28"/>
          <w:szCs w:val="28"/>
        </w:rPr>
        <w:t xml:space="preserve"> или </w:t>
      </w:r>
      <w:r w:rsidR="003E0B11" w:rsidRPr="000A5FA2">
        <w:rPr>
          <w:color w:val="222222"/>
          <w:sz w:val="28"/>
          <w:szCs w:val="28"/>
        </w:rPr>
        <w:t>2,5-бис [(1,1-диметилэтил)диокси]-2,5-диметилгексан</w:t>
      </w:r>
      <w:r w:rsidR="003E0B11">
        <w:rPr>
          <w:color w:val="222222"/>
          <w:sz w:val="28"/>
          <w:szCs w:val="28"/>
        </w:rPr>
        <w:t>. Платин</w:t>
      </w:r>
      <w:r w:rsidR="000E710F">
        <w:rPr>
          <w:color w:val="222222"/>
          <w:sz w:val="28"/>
          <w:szCs w:val="28"/>
        </w:rPr>
        <w:t>у</w:t>
      </w:r>
      <w:r w:rsidR="003E0B11">
        <w:rPr>
          <w:color w:val="222222"/>
          <w:sz w:val="28"/>
          <w:szCs w:val="28"/>
        </w:rPr>
        <w:t xml:space="preserve"> в качестве катализатора примен</w:t>
      </w:r>
      <w:r w:rsidR="000E710F">
        <w:rPr>
          <w:color w:val="222222"/>
          <w:sz w:val="28"/>
          <w:szCs w:val="28"/>
        </w:rPr>
        <w:t xml:space="preserve">яют </w:t>
      </w:r>
      <w:r w:rsidR="003E0B11">
        <w:rPr>
          <w:color w:val="222222"/>
          <w:sz w:val="28"/>
          <w:szCs w:val="28"/>
        </w:rPr>
        <w:t xml:space="preserve">при сшивании силиконовых эластомеров из полисилоксана </w:t>
      </w:r>
      <w:r w:rsidR="003E0B11" w:rsidRPr="000A5FA2">
        <w:rPr>
          <w:color w:val="222222"/>
          <w:sz w:val="28"/>
          <w:szCs w:val="28"/>
        </w:rPr>
        <w:t>гидросил</w:t>
      </w:r>
      <w:r w:rsidR="003E0B11">
        <w:rPr>
          <w:color w:val="222222"/>
          <w:sz w:val="28"/>
          <w:szCs w:val="28"/>
        </w:rPr>
        <w:t>или</w:t>
      </w:r>
      <w:r w:rsidR="003E0B11" w:rsidRPr="000A5FA2">
        <w:rPr>
          <w:color w:val="222222"/>
          <w:sz w:val="28"/>
          <w:szCs w:val="28"/>
        </w:rPr>
        <w:t xml:space="preserve">рованием </w:t>
      </w:r>
      <w:r w:rsidR="003E0B11" w:rsidRPr="00E968BB">
        <w:rPr>
          <w:color w:val="222222"/>
          <w:sz w:val="28"/>
          <w:szCs w:val="28"/>
        </w:rPr>
        <w:t>[</w:t>
      </w:r>
      <w:r w:rsidR="003E0B11" w:rsidRPr="000A5FA2">
        <w:rPr>
          <w:color w:val="222222"/>
          <w:sz w:val="28"/>
          <w:szCs w:val="28"/>
        </w:rPr>
        <w:t>SiH</w:t>
      </w:r>
      <w:r w:rsidR="003E0B11" w:rsidRPr="00E968BB">
        <w:rPr>
          <w:color w:val="222222"/>
          <w:sz w:val="28"/>
          <w:szCs w:val="28"/>
        </w:rPr>
        <w:t>]</w:t>
      </w:r>
      <w:r w:rsidR="003E0B11">
        <w:rPr>
          <w:color w:val="222222"/>
          <w:sz w:val="28"/>
          <w:szCs w:val="28"/>
        </w:rPr>
        <w:t xml:space="preserve">-группами. </w:t>
      </w:r>
      <w:r w:rsidR="003E0B11" w:rsidRPr="000A5FA2">
        <w:rPr>
          <w:color w:val="222222"/>
          <w:sz w:val="28"/>
          <w:szCs w:val="28"/>
        </w:rPr>
        <w:t xml:space="preserve">Во всех случаях </w:t>
      </w:r>
      <w:r w:rsidR="003E0B11">
        <w:rPr>
          <w:color w:val="222222"/>
          <w:sz w:val="28"/>
          <w:szCs w:val="28"/>
        </w:rPr>
        <w:t>производства силиконовых эластомеров</w:t>
      </w:r>
      <w:r w:rsidR="003E0B11" w:rsidRPr="000A5FA2">
        <w:rPr>
          <w:color w:val="222222"/>
          <w:sz w:val="28"/>
          <w:szCs w:val="28"/>
        </w:rPr>
        <w:t xml:space="preserve"> </w:t>
      </w:r>
      <w:r w:rsidR="003E0B11" w:rsidRPr="0078593D">
        <w:rPr>
          <w:sz w:val="28"/>
          <w:szCs w:val="28"/>
        </w:rPr>
        <w:t xml:space="preserve">в качестве обязательной </w:t>
      </w:r>
      <w:r w:rsidR="003E0B11">
        <w:rPr>
          <w:sz w:val="28"/>
          <w:szCs w:val="28"/>
        </w:rPr>
        <w:t xml:space="preserve">добавки используют </w:t>
      </w:r>
      <w:r w:rsidR="003E0B11" w:rsidRPr="0078593D">
        <w:rPr>
          <w:sz w:val="28"/>
          <w:szCs w:val="28"/>
        </w:rPr>
        <w:t>кремния диоксид</w:t>
      </w:r>
      <w:r w:rsidR="003E0B11">
        <w:rPr>
          <w:sz w:val="28"/>
          <w:szCs w:val="28"/>
        </w:rPr>
        <w:t>,</w:t>
      </w:r>
      <w:r w:rsidR="003E0B11" w:rsidRPr="0078593D">
        <w:rPr>
          <w:color w:val="222222"/>
          <w:sz w:val="28"/>
          <w:szCs w:val="28"/>
        </w:rPr>
        <w:t xml:space="preserve"> иногда небольш</w:t>
      </w:r>
      <w:r w:rsidR="00977CBE">
        <w:rPr>
          <w:color w:val="222222"/>
          <w:sz w:val="28"/>
          <w:szCs w:val="28"/>
        </w:rPr>
        <w:t>и</w:t>
      </w:r>
      <w:r w:rsidR="003E0B11" w:rsidRPr="0078593D">
        <w:rPr>
          <w:color w:val="222222"/>
          <w:sz w:val="28"/>
          <w:szCs w:val="28"/>
        </w:rPr>
        <w:t>е количеств</w:t>
      </w:r>
      <w:r w:rsidR="001D1316">
        <w:rPr>
          <w:color w:val="222222"/>
          <w:sz w:val="28"/>
          <w:szCs w:val="28"/>
        </w:rPr>
        <w:t>а</w:t>
      </w:r>
      <w:r w:rsidR="003E0B11" w:rsidRPr="0078593D">
        <w:rPr>
          <w:color w:val="222222"/>
          <w:sz w:val="28"/>
          <w:szCs w:val="28"/>
        </w:rPr>
        <w:t xml:space="preserve"> </w:t>
      </w:r>
      <w:r w:rsidR="00200AAC">
        <w:rPr>
          <w:color w:val="222222"/>
          <w:sz w:val="28"/>
          <w:szCs w:val="28"/>
        </w:rPr>
        <w:t>кремнийорганических добавок (α,</w:t>
      </w:r>
      <w:r w:rsidR="003E0B11" w:rsidRPr="0078593D">
        <w:rPr>
          <w:color w:val="222222"/>
          <w:sz w:val="28"/>
          <w:szCs w:val="28"/>
        </w:rPr>
        <w:t>ω-</w:t>
      </w:r>
      <w:r w:rsidR="003E0B11" w:rsidRPr="000A5FA2">
        <w:rPr>
          <w:color w:val="222222"/>
          <w:sz w:val="28"/>
          <w:szCs w:val="28"/>
        </w:rPr>
        <w:t>дигидроксиполидиметилсилоксан)</w:t>
      </w:r>
      <w:r w:rsidR="003E0B11">
        <w:rPr>
          <w:color w:val="222222"/>
          <w:sz w:val="28"/>
          <w:szCs w:val="28"/>
        </w:rPr>
        <w:t>, а также другие необходимые добавки.</w:t>
      </w:r>
    </w:p>
    <w:p w:rsidR="003E0B11" w:rsidRDefault="003E0B11" w:rsidP="003E0B1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Полимеры для производства укупорочных средств для лекарственных средств представлены различными видами, марками</w:t>
      </w:r>
      <w:r w:rsidRPr="00903C97">
        <w:rPr>
          <w:sz w:val="28"/>
          <w:szCs w:val="28"/>
        </w:rPr>
        <w:t xml:space="preserve"> силикон</w:t>
      </w:r>
      <w:r w:rsidR="00200AAC">
        <w:rPr>
          <w:sz w:val="28"/>
          <w:szCs w:val="28"/>
        </w:rPr>
        <w:t>а</w:t>
      </w:r>
      <w:r w:rsidRPr="00903C97">
        <w:rPr>
          <w:sz w:val="28"/>
          <w:szCs w:val="28"/>
        </w:rPr>
        <w:t>, которые относят к эластомерным материалам, обладающим особым функциональным свойством</w:t>
      </w:r>
      <w:r w:rsidRPr="00903C97">
        <w:rPr>
          <w:rStyle w:val="FontStyle18"/>
          <w:b w:val="0"/>
          <w:sz w:val="28"/>
          <w:szCs w:val="28"/>
        </w:rPr>
        <w:t xml:space="preserve"> </w:t>
      </w:r>
      <w:r w:rsidRPr="00903C97">
        <w:rPr>
          <w:color w:val="000000"/>
          <w:sz w:val="28"/>
          <w:szCs w:val="28"/>
        </w:rPr>
        <w:t>–</w:t>
      </w:r>
      <w:r w:rsidRPr="00903C97">
        <w:rPr>
          <w:rStyle w:val="FontStyle18"/>
          <w:b w:val="0"/>
          <w:sz w:val="28"/>
          <w:szCs w:val="28"/>
        </w:rPr>
        <w:t xml:space="preserve"> </w:t>
      </w:r>
      <w:r w:rsidRPr="00903C97">
        <w:rPr>
          <w:sz w:val="28"/>
          <w:szCs w:val="28"/>
        </w:rPr>
        <w:t>упругости или эластичности. Эластомерные материалы легко изменяют форму</w:t>
      </w:r>
      <w:r>
        <w:rPr>
          <w:sz w:val="28"/>
          <w:szCs w:val="28"/>
        </w:rPr>
        <w:t xml:space="preserve"> при сжимании, скручивании, сгибании, а при снятии напряжения моментально возвращаются к своей первоначальной форме.</w:t>
      </w:r>
    </w:p>
    <w:p w:rsidR="00207805" w:rsidRPr="00207805" w:rsidRDefault="000E710F" w:rsidP="0020780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 </w:t>
      </w:r>
      <w:r w:rsidR="00207805">
        <w:rPr>
          <w:color w:val="222222"/>
          <w:sz w:val="28"/>
          <w:szCs w:val="28"/>
        </w:rPr>
        <w:t>применени</w:t>
      </w:r>
      <w:r>
        <w:rPr>
          <w:color w:val="222222"/>
          <w:sz w:val="28"/>
          <w:szCs w:val="28"/>
        </w:rPr>
        <w:t>и</w:t>
      </w:r>
      <w:r w:rsidR="00207805">
        <w:rPr>
          <w:color w:val="222222"/>
          <w:sz w:val="28"/>
          <w:szCs w:val="28"/>
        </w:rPr>
        <w:t xml:space="preserve"> эластомерных укупорочных средств для</w:t>
      </w:r>
      <w:r w:rsidR="00207805" w:rsidRPr="00207805">
        <w:rPr>
          <w:color w:val="222222"/>
          <w:sz w:val="28"/>
          <w:szCs w:val="28"/>
        </w:rPr>
        <w:t xml:space="preserve"> </w:t>
      </w:r>
      <w:r w:rsidR="00207805">
        <w:rPr>
          <w:color w:val="222222"/>
          <w:sz w:val="28"/>
          <w:szCs w:val="28"/>
        </w:rPr>
        <w:t>парентеральных лекарственных форм, с</w:t>
      </w:r>
      <w:r w:rsidR="00C37529">
        <w:rPr>
          <w:color w:val="222222"/>
          <w:sz w:val="28"/>
          <w:szCs w:val="28"/>
        </w:rPr>
        <w:t>иликоновые</w:t>
      </w:r>
      <w:r w:rsidR="00207805" w:rsidRPr="009D44CA">
        <w:rPr>
          <w:color w:val="222222"/>
          <w:sz w:val="28"/>
          <w:szCs w:val="28"/>
        </w:rPr>
        <w:t xml:space="preserve"> эластомер</w:t>
      </w:r>
      <w:r w:rsidR="00C37529">
        <w:rPr>
          <w:color w:val="222222"/>
          <w:sz w:val="28"/>
          <w:szCs w:val="28"/>
        </w:rPr>
        <w:t>ы</w:t>
      </w:r>
      <w:r w:rsidR="00207805" w:rsidRPr="009D44CA">
        <w:rPr>
          <w:color w:val="222222"/>
          <w:sz w:val="28"/>
          <w:szCs w:val="28"/>
        </w:rPr>
        <w:t xml:space="preserve"> </w:t>
      </w:r>
      <w:r w:rsidR="00207805">
        <w:rPr>
          <w:color w:val="222222"/>
          <w:sz w:val="28"/>
          <w:szCs w:val="28"/>
        </w:rPr>
        <w:t>перед использованием должны подвергаться обработке в соответствии с действующими</w:t>
      </w:r>
      <w:r w:rsidR="00D556FA" w:rsidRPr="00D556FA">
        <w:rPr>
          <w:color w:val="222222"/>
          <w:sz w:val="28"/>
          <w:szCs w:val="28"/>
        </w:rPr>
        <w:t xml:space="preserve"> нормативными требованиями</w:t>
      </w:r>
      <w:r w:rsidR="00D556FA">
        <w:rPr>
          <w:color w:val="222222"/>
          <w:sz w:val="28"/>
          <w:szCs w:val="28"/>
        </w:rPr>
        <w:t xml:space="preserve"> и </w:t>
      </w:r>
      <w:r w:rsidR="00207805">
        <w:rPr>
          <w:color w:val="222222"/>
          <w:sz w:val="28"/>
          <w:szCs w:val="28"/>
        </w:rPr>
        <w:t xml:space="preserve">выдерживать условия обработки (мойки, высушивания), включая стерилизацию в соответствии с </w:t>
      </w:r>
      <w:r w:rsidR="00207805" w:rsidRPr="006265D8">
        <w:rPr>
          <w:sz w:val="28"/>
          <w:szCs w:val="28"/>
        </w:rPr>
        <w:t>ОФС «Стерилизация» и дополнительные</w:t>
      </w:r>
      <w:r w:rsidR="00207805">
        <w:rPr>
          <w:color w:val="222222"/>
          <w:sz w:val="28"/>
          <w:szCs w:val="28"/>
        </w:rPr>
        <w:t xml:space="preserve"> требования, указанные в настоящей общей фармакопейной статье.</w:t>
      </w:r>
    </w:p>
    <w:p w:rsidR="00B87097" w:rsidRDefault="00B87097" w:rsidP="00B870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7097">
        <w:rPr>
          <w:sz w:val="28"/>
          <w:szCs w:val="28"/>
        </w:rPr>
        <w:t>Прозрач</w:t>
      </w:r>
      <w:r w:rsidR="00207805">
        <w:rPr>
          <w:sz w:val="28"/>
          <w:szCs w:val="28"/>
        </w:rPr>
        <w:t>ный или полупрозрачный материал.</w:t>
      </w:r>
    </w:p>
    <w:p w:rsidR="00977CBE" w:rsidRPr="008C2BF0" w:rsidRDefault="00977CBE" w:rsidP="00977CB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упаковке лекарственных средств, элементам упаковки, включая укупорочные средства, приведены в ОФС «Упаковка лекарственных средств».</w:t>
      </w:r>
    </w:p>
    <w:p w:rsidR="00194DA9" w:rsidRDefault="00977CBE" w:rsidP="007035DD">
      <w:pPr>
        <w:pStyle w:val="a3"/>
        <w:keepNext/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Идентификация</w:t>
      </w:r>
    </w:p>
    <w:p w:rsidR="0092692C" w:rsidRPr="00A26883" w:rsidRDefault="00D606B0" w:rsidP="00A26883">
      <w:pPr>
        <w:shd w:val="clear" w:color="auto" w:fill="FFFFFF"/>
        <w:spacing w:line="360" w:lineRule="auto"/>
        <w:ind w:firstLine="709"/>
        <w:jc w:val="both"/>
        <w:rPr>
          <w:strike/>
          <w:color w:val="222222"/>
          <w:sz w:val="28"/>
          <w:szCs w:val="28"/>
        </w:rPr>
      </w:pPr>
      <w:r w:rsidRPr="00D606B0">
        <w:rPr>
          <w:i/>
          <w:color w:val="000000"/>
          <w:sz w:val="28"/>
          <w:szCs w:val="28"/>
        </w:rPr>
        <w:t>1. </w:t>
      </w:r>
      <w:r w:rsidRPr="00D606B0">
        <w:rPr>
          <w:i/>
          <w:sz w:val="28"/>
          <w:szCs w:val="28"/>
        </w:rPr>
        <w:t>ИК-спектрометрия</w:t>
      </w:r>
      <w:r w:rsidRPr="00D606B0">
        <w:rPr>
          <w:sz w:val="28"/>
          <w:szCs w:val="28"/>
        </w:rPr>
        <w:t xml:space="preserve"> (ОФС «Спектрометрия в </w:t>
      </w:r>
      <w:r w:rsidR="00C05D78">
        <w:rPr>
          <w:sz w:val="28"/>
          <w:szCs w:val="28"/>
        </w:rPr>
        <w:t xml:space="preserve">средней </w:t>
      </w:r>
      <w:r w:rsidRPr="00D606B0">
        <w:rPr>
          <w:sz w:val="28"/>
          <w:szCs w:val="28"/>
        </w:rPr>
        <w:t>инфракрасной области»).</w:t>
      </w:r>
      <w:r w:rsidR="00CB0776">
        <w:rPr>
          <w:sz w:val="28"/>
          <w:szCs w:val="28"/>
        </w:rPr>
        <w:t xml:space="preserve"> </w:t>
      </w:r>
      <w:r w:rsidR="004471CE">
        <w:rPr>
          <w:sz w:val="28"/>
          <w:szCs w:val="28"/>
        </w:rPr>
        <w:t xml:space="preserve">Инфракрасный спектр испытуемого образца силиконового эластомерного материала, </w:t>
      </w:r>
      <w:r w:rsidR="005132C0">
        <w:rPr>
          <w:sz w:val="28"/>
          <w:szCs w:val="28"/>
        </w:rPr>
        <w:t>регистрируемый</w:t>
      </w:r>
      <w:r w:rsidR="00CB0776">
        <w:rPr>
          <w:color w:val="222222"/>
          <w:sz w:val="28"/>
          <w:szCs w:val="28"/>
        </w:rPr>
        <w:t xml:space="preserve"> </w:t>
      </w:r>
      <w:r w:rsidR="0092692C">
        <w:rPr>
          <w:color w:val="222222"/>
          <w:sz w:val="28"/>
          <w:szCs w:val="28"/>
        </w:rPr>
        <w:t xml:space="preserve">с помощью методики </w:t>
      </w:r>
      <w:r w:rsidR="0092692C" w:rsidRPr="0092692C">
        <w:rPr>
          <w:color w:val="222222"/>
          <w:sz w:val="28"/>
          <w:szCs w:val="28"/>
        </w:rPr>
        <w:t xml:space="preserve">многократного </w:t>
      </w:r>
      <w:r w:rsidR="00442242">
        <w:rPr>
          <w:color w:val="222222"/>
          <w:sz w:val="28"/>
          <w:szCs w:val="28"/>
        </w:rPr>
        <w:t>отражения</w:t>
      </w:r>
      <w:r w:rsidR="008178C4">
        <w:rPr>
          <w:color w:val="222222"/>
          <w:sz w:val="28"/>
          <w:szCs w:val="28"/>
        </w:rPr>
        <w:t xml:space="preserve"> </w:t>
      </w:r>
      <w:r w:rsidR="00CB0776">
        <w:rPr>
          <w:color w:val="222222"/>
          <w:sz w:val="28"/>
          <w:szCs w:val="28"/>
        </w:rPr>
        <w:t>для тв</w:t>
      </w:r>
      <w:r w:rsidR="00C05D78">
        <w:rPr>
          <w:color w:val="222222"/>
          <w:sz w:val="28"/>
          <w:szCs w:val="28"/>
        </w:rPr>
        <w:t>ё</w:t>
      </w:r>
      <w:r w:rsidR="00CB0776">
        <w:rPr>
          <w:color w:val="222222"/>
          <w:sz w:val="28"/>
          <w:szCs w:val="28"/>
        </w:rPr>
        <w:t>рдых веществ</w:t>
      </w:r>
      <w:r w:rsidR="004471CE">
        <w:rPr>
          <w:color w:val="222222"/>
          <w:sz w:val="28"/>
          <w:szCs w:val="28"/>
        </w:rPr>
        <w:t xml:space="preserve">, должен соответствовать </w:t>
      </w:r>
      <w:r w:rsidR="005132C0">
        <w:rPr>
          <w:color w:val="222222"/>
          <w:sz w:val="28"/>
          <w:szCs w:val="28"/>
        </w:rPr>
        <w:t>ИК-</w:t>
      </w:r>
      <w:r w:rsidR="004471CE">
        <w:rPr>
          <w:color w:val="222222"/>
          <w:sz w:val="28"/>
          <w:szCs w:val="28"/>
        </w:rPr>
        <w:t xml:space="preserve">спектру стандартного образца </w:t>
      </w:r>
      <w:r w:rsidR="004471CE" w:rsidRPr="00B87097">
        <w:rPr>
          <w:color w:val="222222"/>
          <w:sz w:val="28"/>
          <w:szCs w:val="28"/>
        </w:rPr>
        <w:t>силиконового эластомер</w:t>
      </w:r>
      <w:r w:rsidR="0092692C">
        <w:rPr>
          <w:color w:val="222222"/>
          <w:sz w:val="28"/>
          <w:szCs w:val="28"/>
        </w:rPr>
        <w:t>а</w:t>
      </w:r>
      <w:r w:rsidR="001D1316">
        <w:rPr>
          <w:color w:val="222222"/>
          <w:sz w:val="28"/>
          <w:szCs w:val="28"/>
        </w:rPr>
        <w:t>.</w:t>
      </w:r>
    </w:p>
    <w:p w:rsidR="00A85C40" w:rsidRPr="00A26883" w:rsidRDefault="00840845" w:rsidP="0084084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05D78">
        <w:rPr>
          <w:i/>
          <w:color w:val="222222"/>
          <w:sz w:val="28"/>
          <w:szCs w:val="28"/>
        </w:rPr>
        <w:t>2</w:t>
      </w:r>
      <w:r w:rsidR="00BA5BD7" w:rsidRPr="0092692C">
        <w:rPr>
          <w:color w:val="222222"/>
          <w:sz w:val="28"/>
          <w:szCs w:val="28"/>
        </w:rPr>
        <w:t>. </w:t>
      </w:r>
      <w:r w:rsidRPr="0092692C">
        <w:rPr>
          <w:i/>
          <w:color w:val="222222"/>
          <w:sz w:val="28"/>
          <w:szCs w:val="28"/>
        </w:rPr>
        <w:t>Качественная реакция</w:t>
      </w:r>
      <w:r w:rsidRPr="0092692C">
        <w:rPr>
          <w:color w:val="222222"/>
          <w:sz w:val="28"/>
          <w:szCs w:val="28"/>
        </w:rPr>
        <w:t>.</w:t>
      </w:r>
      <w:r w:rsidR="00BA5BD7" w:rsidRPr="0092692C">
        <w:rPr>
          <w:color w:val="222222"/>
          <w:sz w:val="28"/>
          <w:szCs w:val="28"/>
        </w:rPr>
        <w:t xml:space="preserve"> </w:t>
      </w:r>
      <w:r w:rsidR="00EA5F5A">
        <w:rPr>
          <w:color w:val="222222"/>
          <w:sz w:val="28"/>
          <w:szCs w:val="28"/>
        </w:rPr>
        <w:t>В</w:t>
      </w:r>
      <w:r w:rsidR="00EA5F5A" w:rsidRPr="0092692C">
        <w:rPr>
          <w:color w:val="222222"/>
          <w:sz w:val="28"/>
          <w:szCs w:val="28"/>
        </w:rPr>
        <w:t xml:space="preserve"> первую пробирку помещают </w:t>
      </w:r>
      <w:r w:rsidRPr="0092692C">
        <w:rPr>
          <w:color w:val="222222"/>
          <w:sz w:val="28"/>
          <w:szCs w:val="28"/>
        </w:rPr>
        <w:t>1,0</w:t>
      </w:r>
      <w:r w:rsidR="00BA5BD7" w:rsidRPr="0092692C">
        <w:rPr>
          <w:color w:val="222222"/>
          <w:sz w:val="28"/>
          <w:szCs w:val="28"/>
        </w:rPr>
        <w:t> </w:t>
      </w:r>
      <w:r w:rsidRPr="0092692C">
        <w:rPr>
          <w:color w:val="222222"/>
          <w:sz w:val="28"/>
          <w:szCs w:val="28"/>
        </w:rPr>
        <w:t xml:space="preserve">г </w:t>
      </w:r>
      <w:r w:rsidR="00BA5BD7" w:rsidRPr="0092692C">
        <w:rPr>
          <w:color w:val="222222"/>
          <w:sz w:val="28"/>
          <w:szCs w:val="28"/>
        </w:rPr>
        <w:t xml:space="preserve">силиконового эластомера и нагревают </w:t>
      </w:r>
      <w:r w:rsidRPr="0092692C">
        <w:rPr>
          <w:color w:val="222222"/>
          <w:sz w:val="28"/>
          <w:szCs w:val="28"/>
        </w:rPr>
        <w:t xml:space="preserve">над </w:t>
      </w:r>
      <w:r w:rsidR="00BA5BD7" w:rsidRPr="0092692C">
        <w:rPr>
          <w:color w:val="222222"/>
          <w:sz w:val="28"/>
          <w:szCs w:val="28"/>
        </w:rPr>
        <w:t>слабым</w:t>
      </w:r>
      <w:r w:rsidRPr="0092692C">
        <w:rPr>
          <w:color w:val="222222"/>
          <w:sz w:val="28"/>
          <w:szCs w:val="28"/>
        </w:rPr>
        <w:t xml:space="preserve"> пламенем</w:t>
      </w:r>
      <w:r w:rsidR="00BA5BD7" w:rsidRPr="0092692C">
        <w:rPr>
          <w:color w:val="222222"/>
          <w:sz w:val="28"/>
          <w:szCs w:val="28"/>
        </w:rPr>
        <w:t xml:space="preserve"> до п</w:t>
      </w:r>
      <w:r w:rsidRPr="0092692C">
        <w:rPr>
          <w:color w:val="222222"/>
          <w:sz w:val="28"/>
          <w:szCs w:val="28"/>
        </w:rPr>
        <w:t>оявл</w:t>
      </w:r>
      <w:r w:rsidR="00BA5BD7" w:rsidRPr="0092692C">
        <w:rPr>
          <w:color w:val="222222"/>
          <w:sz w:val="28"/>
          <w:szCs w:val="28"/>
        </w:rPr>
        <w:t>ения</w:t>
      </w:r>
      <w:r w:rsidRPr="0092692C">
        <w:rPr>
          <w:color w:val="222222"/>
          <w:sz w:val="28"/>
          <w:szCs w:val="28"/>
        </w:rPr>
        <w:t xml:space="preserve"> белы</w:t>
      </w:r>
      <w:r w:rsidR="00BA5BD7" w:rsidRPr="0092692C">
        <w:rPr>
          <w:color w:val="222222"/>
          <w:sz w:val="28"/>
          <w:szCs w:val="28"/>
        </w:rPr>
        <w:t>х</w:t>
      </w:r>
      <w:r w:rsidRPr="0092692C">
        <w:rPr>
          <w:color w:val="222222"/>
          <w:sz w:val="28"/>
          <w:szCs w:val="28"/>
        </w:rPr>
        <w:t xml:space="preserve"> пар</w:t>
      </w:r>
      <w:r w:rsidR="00BA5BD7" w:rsidRPr="0092692C">
        <w:rPr>
          <w:color w:val="222222"/>
          <w:sz w:val="28"/>
          <w:szCs w:val="28"/>
        </w:rPr>
        <w:t xml:space="preserve">ов. Во вторую пробирку помещают 1 мл хромотроповой </w:t>
      </w:r>
      <w:r w:rsidR="00A54078" w:rsidRPr="0092692C">
        <w:rPr>
          <w:color w:val="222222"/>
          <w:sz w:val="28"/>
          <w:szCs w:val="28"/>
        </w:rPr>
        <w:t>кислоты натриевой соли</w:t>
      </w:r>
      <w:r w:rsidR="00A33BBB" w:rsidRPr="0092692C">
        <w:rPr>
          <w:color w:val="222222"/>
          <w:sz w:val="28"/>
          <w:szCs w:val="28"/>
        </w:rPr>
        <w:t xml:space="preserve"> раствор</w:t>
      </w:r>
      <w:r w:rsidR="00200AAC">
        <w:rPr>
          <w:color w:val="222222"/>
          <w:sz w:val="28"/>
          <w:szCs w:val="28"/>
        </w:rPr>
        <w:t>а</w:t>
      </w:r>
      <w:r w:rsidR="00A54078" w:rsidRPr="0092692C">
        <w:rPr>
          <w:color w:val="222222"/>
          <w:sz w:val="28"/>
          <w:szCs w:val="28"/>
        </w:rPr>
        <w:t xml:space="preserve"> 0,1 %. Первую п</w:t>
      </w:r>
      <w:r w:rsidR="00BA5BD7" w:rsidRPr="0092692C">
        <w:rPr>
          <w:color w:val="222222"/>
          <w:sz w:val="28"/>
          <w:szCs w:val="28"/>
        </w:rPr>
        <w:t xml:space="preserve">робирку поворачивают </w:t>
      </w:r>
      <w:r w:rsidR="00A85C40" w:rsidRPr="0092692C">
        <w:rPr>
          <w:color w:val="222222"/>
          <w:sz w:val="28"/>
          <w:szCs w:val="28"/>
        </w:rPr>
        <w:t>ко второй пробирке так, чтобы пар</w:t>
      </w:r>
      <w:r w:rsidR="00A931D9">
        <w:rPr>
          <w:color w:val="222222"/>
          <w:sz w:val="28"/>
          <w:szCs w:val="28"/>
        </w:rPr>
        <w:t>ы</w:t>
      </w:r>
      <w:r w:rsidR="00A85C40" w:rsidRPr="0092692C">
        <w:rPr>
          <w:color w:val="222222"/>
          <w:sz w:val="28"/>
          <w:szCs w:val="28"/>
        </w:rPr>
        <w:t xml:space="preserve"> достиг</w:t>
      </w:r>
      <w:r w:rsidR="00A931D9">
        <w:rPr>
          <w:color w:val="222222"/>
          <w:sz w:val="28"/>
          <w:szCs w:val="28"/>
        </w:rPr>
        <w:t>ли</w:t>
      </w:r>
      <w:r w:rsidR="00A85C40" w:rsidRPr="0092692C">
        <w:rPr>
          <w:color w:val="222222"/>
          <w:sz w:val="28"/>
          <w:szCs w:val="28"/>
        </w:rPr>
        <w:t xml:space="preserve"> раствора. </w:t>
      </w:r>
      <w:r w:rsidR="00A931D9">
        <w:rPr>
          <w:color w:val="222222"/>
          <w:sz w:val="28"/>
          <w:szCs w:val="28"/>
        </w:rPr>
        <w:t xml:space="preserve">Затем </w:t>
      </w:r>
      <w:r w:rsidR="00A85C40" w:rsidRPr="0092692C">
        <w:rPr>
          <w:color w:val="222222"/>
          <w:sz w:val="28"/>
          <w:szCs w:val="28"/>
        </w:rPr>
        <w:t xml:space="preserve">вторую пробирку встряхивают в течение около 10 с и нагревают на водяной бане в </w:t>
      </w:r>
      <w:r w:rsidR="00A85C40" w:rsidRPr="00A26883">
        <w:rPr>
          <w:color w:val="222222"/>
          <w:sz w:val="28"/>
          <w:szCs w:val="28"/>
        </w:rPr>
        <w:t>течение 5 мин. Раствор должен окраситься в фиоле</w:t>
      </w:r>
      <w:r w:rsidR="00547DE7" w:rsidRPr="00A26883">
        <w:rPr>
          <w:color w:val="222222"/>
          <w:sz w:val="28"/>
          <w:szCs w:val="28"/>
        </w:rPr>
        <w:t>товый цвет.</w:t>
      </w:r>
    </w:p>
    <w:p w:rsidR="00840845" w:rsidRDefault="00A85C40" w:rsidP="0084084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05D78">
        <w:rPr>
          <w:i/>
          <w:color w:val="222222"/>
          <w:sz w:val="28"/>
          <w:szCs w:val="28"/>
        </w:rPr>
        <w:t>3</w:t>
      </w:r>
      <w:r w:rsidRPr="0092692C">
        <w:rPr>
          <w:color w:val="222222"/>
          <w:sz w:val="28"/>
          <w:szCs w:val="28"/>
        </w:rPr>
        <w:t>.</w:t>
      </w:r>
      <w:r w:rsidR="00F6102F">
        <w:rPr>
          <w:color w:val="222222"/>
          <w:sz w:val="28"/>
          <w:szCs w:val="28"/>
        </w:rPr>
        <w:t> </w:t>
      </w:r>
      <w:r w:rsidRPr="0092692C">
        <w:rPr>
          <w:i/>
          <w:color w:val="222222"/>
          <w:sz w:val="28"/>
          <w:szCs w:val="28"/>
        </w:rPr>
        <w:t>Качественная реакция</w:t>
      </w:r>
      <w:r w:rsidRPr="0092692C">
        <w:rPr>
          <w:color w:val="222222"/>
          <w:sz w:val="28"/>
          <w:szCs w:val="28"/>
        </w:rPr>
        <w:t xml:space="preserve">. </w:t>
      </w:r>
      <w:r w:rsidR="00EA5F5A">
        <w:rPr>
          <w:color w:val="222222"/>
          <w:sz w:val="28"/>
          <w:szCs w:val="28"/>
        </w:rPr>
        <w:t>П</w:t>
      </w:r>
      <w:r w:rsidRPr="0092692C">
        <w:rPr>
          <w:color w:val="222222"/>
          <w:sz w:val="28"/>
          <w:szCs w:val="28"/>
        </w:rPr>
        <w:t xml:space="preserve">осле </w:t>
      </w:r>
      <w:r w:rsidR="00840845" w:rsidRPr="0092692C">
        <w:rPr>
          <w:color w:val="222222"/>
          <w:sz w:val="28"/>
          <w:szCs w:val="28"/>
        </w:rPr>
        <w:t>с</w:t>
      </w:r>
      <w:r w:rsidRPr="0092692C">
        <w:rPr>
          <w:color w:val="222222"/>
          <w:sz w:val="28"/>
          <w:szCs w:val="28"/>
        </w:rPr>
        <w:t xml:space="preserve">жигания силиконового эластомера </w:t>
      </w:r>
      <w:r w:rsidR="00EA5F5A" w:rsidRPr="0092692C">
        <w:rPr>
          <w:color w:val="222222"/>
          <w:sz w:val="28"/>
          <w:szCs w:val="28"/>
        </w:rPr>
        <w:t xml:space="preserve">50 мг остатка </w:t>
      </w:r>
      <w:r w:rsidRPr="0092692C">
        <w:rPr>
          <w:color w:val="222222"/>
          <w:sz w:val="28"/>
          <w:szCs w:val="28"/>
        </w:rPr>
        <w:t>дают</w:t>
      </w:r>
      <w:r w:rsidR="00EA5F5A">
        <w:rPr>
          <w:color w:val="222222"/>
          <w:sz w:val="28"/>
          <w:szCs w:val="28"/>
        </w:rPr>
        <w:t xml:space="preserve"> </w:t>
      </w:r>
      <w:r w:rsidR="009029E5" w:rsidRPr="0092692C">
        <w:rPr>
          <w:color w:val="222222"/>
          <w:sz w:val="28"/>
          <w:szCs w:val="28"/>
        </w:rPr>
        <w:t xml:space="preserve">характерную </w:t>
      </w:r>
      <w:r w:rsidR="00840845" w:rsidRPr="0092692C">
        <w:rPr>
          <w:color w:val="222222"/>
          <w:sz w:val="28"/>
          <w:szCs w:val="28"/>
        </w:rPr>
        <w:t xml:space="preserve">реакцию </w:t>
      </w:r>
      <w:r w:rsidR="009029E5" w:rsidRPr="0092692C">
        <w:rPr>
          <w:color w:val="222222"/>
          <w:sz w:val="28"/>
          <w:szCs w:val="28"/>
        </w:rPr>
        <w:t>на силикаты (ОФС «Общие реакции на подлинность»</w:t>
      </w:r>
      <w:r w:rsidR="00316BBC">
        <w:rPr>
          <w:color w:val="222222"/>
          <w:sz w:val="28"/>
          <w:szCs w:val="28"/>
        </w:rPr>
        <w:t>)</w:t>
      </w:r>
      <w:r w:rsidR="009029E5" w:rsidRPr="0092692C">
        <w:rPr>
          <w:color w:val="222222"/>
          <w:sz w:val="28"/>
          <w:szCs w:val="28"/>
        </w:rPr>
        <w:t>.</w:t>
      </w:r>
    </w:p>
    <w:p w:rsidR="008822F8" w:rsidRDefault="008822F8" w:rsidP="007035DD">
      <w:pPr>
        <w:keepNext/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Испытания</w:t>
      </w:r>
    </w:p>
    <w:p w:rsidR="00907C49" w:rsidRPr="00907C49" w:rsidRDefault="00907C49" w:rsidP="00C05D78">
      <w:pPr>
        <w:keepNext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Пробоподготовка</w:t>
      </w:r>
    </w:p>
    <w:p w:rsidR="008822F8" w:rsidRPr="00545CC4" w:rsidRDefault="00A26883" w:rsidP="00545CC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E3CEC">
        <w:rPr>
          <w:iCs/>
          <w:sz w:val="28"/>
          <w:szCs w:val="28"/>
        </w:rPr>
        <w:t>Образцы</w:t>
      </w:r>
      <w:r w:rsidRPr="000E3CEC">
        <w:rPr>
          <w:sz w:val="28"/>
          <w:szCs w:val="28"/>
        </w:rPr>
        <w:t xml:space="preserve"> эластомерного</w:t>
      </w:r>
      <w:r w:rsidRPr="000E3CEC">
        <w:rPr>
          <w:iCs/>
          <w:sz w:val="28"/>
          <w:szCs w:val="28"/>
        </w:rPr>
        <w:t xml:space="preserve"> материала при необходимости разрезают на кусоч</w:t>
      </w:r>
      <w:r w:rsidR="00200AAC">
        <w:rPr>
          <w:iCs/>
          <w:sz w:val="28"/>
          <w:szCs w:val="28"/>
        </w:rPr>
        <w:t>ки с размером сторон не более 1 </w:t>
      </w:r>
      <w:r w:rsidRPr="000E3CEC">
        <w:rPr>
          <w:iCs/>
          <w:sz w:val="28"/>
          <w:szCs w:val="28"/>
        </w:rPr>
        <w:t>см.</w:t>
      </w:r>
    </w:p>
    <w:p w:rsidR="008822F8" w:rsidRPr="0030553A" w:rsidRDefault="00324C3E" w:rsidP="008822F8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bCs/>
          <w:i/>
          <w:sz w:val="28"/>
          <w:szCs w:val="28"/>
        </w:rPr>
        <w:t>Испытуемый раствор</w:t>
      </w:r>
      <w:r w:rsidR="00EA5F5A">
        <w:rPr>
          <w:bCs/>
          <w:i/>
          <w:color w:val="222222"/>
          <w:sz w:val="28"/>
          <w:szCs w:val="28"/>
        </w:rPr>
        <w:t>.</w:t>
      </w:r>
      <w:r w:rsidR="008822F8" w:rsidRPr="000E3CEC">
        <w:rPr>
          <w:bCs/>
          <w:i/>
          <w:color w:val="222222"/>
          <w:sz w:val="28"/>
          <w:szCs w:val="28"/>
        </w:rPr>
        <w:t xml:space="preserve"> </w:t>
      </w:r>
      <w:r w:rsidR="00EA5F5A">
        <w:rPr>
          <w:color w:val="222222"/>
          <w:sz w:val="28"/>
          <w:szCs w:val="28"/>
        </w:rPr>
        <w:t>В</w:t>
      </w:r>
      <w:r w:rsidR="00EA5F5A" w:rsidRPr="000E3CEC">
        <w:rPr>
          <w:color w:val="222222"/>
          <w:sz w:val="28"/>
          <w:szCs w:val="28"/>
        </w:rPr>
        <w:t xml:space="preserve"> колбу из боросиликатного стекла с прит</w:t>
      </w:r>
      <w:r w:rsidR="00F0437F">
        <w:rPr>
          <w:color w:val="222222"/>
          <w:sz w:val="28"/>
          <w:szCs w:val="28"/>
        </w:rPr>
        <w:t>ё</w:t>
      </w:r>
      <w:r w:rsidR="00EA5F5A" w:rsidRPr="000E3CEC">
        <w:rPr>
          <w:color w:val="222222"/>
          <w:sz w:val="28"/>
          <w:szCs w:val="28"/>
        </w:rPr>
        <w:t xml:space="preserve">ртой пробкой помещают </w:t>
      </w:r>
      <w:r w:rsidR="008822F8" w:rsidRPr="000E3CEC">
        <w:rPr>
          <w:color w:val="222222"/>
          <w:sz w:val="28"/>
          <w:szCs w:val="28"/>
        </w:rPr>
        <w:t xml:space="preserve">25 г </w:t>
      </w:r>
      <w:r w:rsidR="0074073C">
        <w:rPr>
          <w:color w:val="222222"/>
          <w:sz w:val="28"/>
          <w:szCs w:val="28"/>
        </w:rPr>
        <w:t>испытуемого</w:t>
      </w:r>
      <w:r w:rsidR="008822F8" w:rsidRPr="000E3CEC">
        <w:rPr>
          <w:color w:val="222222"/>
          <w:sz w:val="28"/>
          <w:szCs w:val="28"/>
        </w:rPr>
        <w:t xml:space="preserve"> </w:t>
      </w:r>
      <w:r w:rsidR="00F0437F">
        <w:rPr>
          <w:color w:val="222222"/>
          <w:sz w:val="28"/>
          <w:szCs w:val="28"/>
        </w:rPr>
        <w:t>образца</w:t>
      </w:r>
      <w:r w:rsidR="008822F8" w:rsidRPr="000E3CEC">
        <w:rPr>
          <w:color w:val="222222"/>
          <w:sz w:val="28"/>
          <w:szCs w:val="28"/>
        </w:rPr>
        <w:t>, прибавляют 500 мл воды и кипятят с обратным холодильником в течение 5 ч.</w:t>
      </w:r>
      <w:r w:rsidR="008822F8" w:rsidRPr="000E3CEC">
        <w:rPr>
          <w:sz w:val="28"/>
          <w:szCs w:val="28"/>
        </w:rPr>
        <w:t xml:space="preserve"> Полученному извлечению дают остыть до комнатной температуры, затем декантируют.</w:t>
      </w:r>
    </w:p>
    <w:p w:rsidR="008822F8" w:rsidRPr="000E3CEC" w:rsidRDefault="008822F8" w:rsidP="000E3CEC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F0437F">
        <w:rPr>
          <w:b/>
          <w:i/>
          <w:sz w:val="28"/>
          <w:szCs w:val="28"/>
        </w:rPr>
        <w:t>Растворимость</w:t>
      </w:r>
      <w:r w:rsidRPr="009029E5">
        <w:rPr>
          <w:b/>
          <w:sz w:val="28"/>
          <w:szCs w:val="28"/>
        </w:rPr>
        <w:t>.</w:t>
      </w:r>
      <w:r w:rsidRPr="009029E5">
        <w:rPr>
          <w:sz w:val="28"/>
          <w:szCs w:val="28"/>
        </w:rPr>
        <w:t xml:space="preserve"> </w:t>
      </w:r>
      <w:r w:rsidRPr="000E3CEC">
        <w:rPr>
          <w:iCs/>
          <w:color w:val="222222"/>
          <w:sz w:val="28"/>
          <w:szCs w:val="28"/>
        </w:rPr>
        <w:t>Силиконовые эластомеры</w:t>
      </w:r>
      <w:r w:rsidRPr="000E3CEC">
        <w:rPr>
          <w:color w:val="222222"/>
          <w:sz w:val="28"/>
          <w:szCs w:val="28"/>
        </w:rPr>
        <w:t xml:space="preserve"> практически нерастворимы в органических растворителях, некоторые из которых, например, циклогексан, </w:t>
      </w:r>
      <w:r w:rsidR="00200AAC">
        <w:rPr>
          <w:color w:val="222222"/>
          <w:sz w:val="28"/>
          <w:szCs w:val="28"/>
        </w:rPr>
        <w:t xml:space="preserve">гексан и метиленхлорид, </w:t>
      </w:r>
      <w:r w:rsidRPr="000E3CEC">
        <w:rPr>
          <w:color w:val="222222"/>
          <w:sz w:val="28"/>
          <w:szCs w:val="28"/>
        </w:rPr>
        <w:t xml:space="preserve">вызывают обратимое набухание </w:t>
      </w:r>
      <w:r w:rsidR="00F0437F">
        <w:rPr>
          <w:color w:val="222222"/>
          <w:sz w:val="28"/>
          <w:szCs w:val="28"/>
        </w:rPr>
        <w:t>образца</w:t>
      </w:r>
      <w:r w:rsidRPr="000E3CEC">
        <w:rPr>
          <w:color w:val="222222"/>
          <w:sz w:val="28"/>
          <w:szCs w:val="28"/>
        </w:rPr>
        <w:t>.</w:t>
      </w:r>
    </w:p>
    <w:p w:rsidR="00C947EE" w:rsidRPr="000E3CEC" w:rsidRDefault="00547DE7" w:rsidP="009029E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0437F">
        <w:rPr>
          <w:b/>
          <w:i/>
          <w:sz w:val="28"/>
          <w:szCs w:val="28"/>
        </w:rPr>
        <w:t>Относительная п</w:t>
      </w:r>
      <w:r w:rsidR="002D3857" w:rsidRPr="00F0437F">
        <w:rPr>
          <w:b/>
          <w:i/>
          <w:sz w:val="28"/>
          <w:szCs w:val="28"/>
        </w:rPr>
        <w:t>лотность</w:t>
      </w:r>
      <w:r w:rsidR="002D3857" w:rsidRPr="000E3CEC">
        <w:rPr>
          <w:sz w:val="28"/>
          <w:szCs w:val="28"/>
        </w:rPr>
        <w:t xml:space="preserve">. </w:t>
      </w:r>
      <w:r w:rsidR="00324C3E">
        <w:rPr>
          <w:sz w:val="28"/>
          <w:szCs w:val="28"/>
        </w:rPr>
        <w:t>О</w:t>
      </w:r>
      <w:r w:rsidR="002D3857" w:rsidRPr="000E3CEC">
        <w:rPr>
          <w:sz w:val="28"/>
          <w:szCs w:val="28"/>
        </w:rPr>
        <w:t xml:space="preserve">т </w:t>
      </w:r>
      <w:r w:rsidRPr="000E3CEC">
        <w:rPr>
          <w:sz w:val="28"/>
          <w:szCs w:val="28"/>
        </w:rPr>
        <w:t>1,05</w:t>
      </w:r>
      <w:r w:rsidR="002D3857" w:rsidRPr="000E3CEC">
        <w:rPr>
          <w:sz w:val="28"/>
          <w:szCs w:val="28"/>
        </w:rPr>
        <w:t xml:space="preserve"> до </w:t>
      </w:r>
      <w:r w:rsidRPr="000E3CEC">
        <w:rPr>
          <w:sz w:val="28"/>
          <w:szCs w:val="28"/>
        </w:rPr>
        <w:t>1,25 </w:t>
      </w:r>
      <w:r w:rsidR="00F0437F">
        <w:rPr>
          <w:sz w:val="28"/>
          <w:szCs w:val="28"/>
        </w:rPr>
        <w:t xml:space="preserve"> </w:t>
      </w:r>
      <w:r w:rsidR="002D3857" w:rsidRPr="000E3CEC">
        <w:rPr>
          <w:sz w:val="28"/>
          <w:szCs w:val="28"/>
        </w:rPr>
        <w:t>(ОФС «Определение плотности полимерных материалов»).</w:t>
      </w:r>
    </w:p>
    <w:p w:rsidR="003B5354" w:rsidRPr="0028138E" w:rsidRDefault="003B5354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E3CEC">
        <w:rPr>
          <w:sz w:val="28"/>
          <w:szCs w:val="28"/>
        </w:rPr>
        <w:lastRenderedPageBreak/>
        <w:t>При определении</w:t>
      </w:r>
      <w:r w:rsidR="00060165" w:rsidRPr="000E3CEC">
        <w:rPr>
          <w:sz w:val="28"/>
          <w:szCs w:val="28"/>
        </w:rPr>
        <w:t xml:space="preserve"> относительной плотности силиконовых эластомеров </w:t>
      </w:r>
      <w:r w:rsidRPr="000E3CEC">
        <w:rPr>
          <w:sz w:val="28"/>
          <w:szCs w:val="28"/>
        </w:rPr>
        <w:t>методом жидкостного пикнометра</w:t>
      </w:r>
      <w:r w:rsidR="00C947EE" w:rsidRPr="000E3CEC">
        <w:rPr>
          <w:sz w:val="28"/>
          <w:szCs w:val="28"/>
        </w:rPr>
        <w:t xml:space="preserve"> </w:t>
      </w:r>
      <w:r w:rsidRPr="000E3CEC">
        <w:rPr>
          <w:sz w:val="28"/>
          <w:szCs w:val="28"/>
        </w:rPr>
        <w:t xml:space="preserve">в качестве </w:t>
      </w:r>
      <w:r w:rsidR="00AB4F9E" w:rsidRPr="000E3CEC">
        <w:rPr>
          <w:sz w:val="28"/>
          <w:szCs w:val="28"/>
        </w:rPr>
        <w:t>рабочей</w:t>
      </w:r>
      <w:r w:rsidRPr="000E3CEC">
        <w:rPr>
          <w:sz w:val="28"/>
          <w:szCs w:val="28"/>
        </w:rPr>
        <w:t xml:space="preserve"> (иммерсионной)</w:t>
      </w:r>
      <w:r w:rsidR="00AB4F9E" w:rsidRPr="000E3CEC">
        <w:rPr>
          <w:sz w:val="28"/>
          <w:szCs w:val="28"/>
        </w:rPr>
        <w:t xml:space="preserve"> жидкости</w:t>
      </w:r>
      <w:r w:rsidR="00FD509B" w:rsidRPr="000E3CEC">
        <w:rPr>
          <w:sz w:val="28"/>
          <w:szCs w:val="28"/>
        </w:rPr>
        <w:t xml:space="preserve"> </w:t>
      </w:r>
      <w:r w:rsidR="00AB4F9E" w:rsidRPr="0028138E">
        <w:rPr>
          <w:sz w:val="28"/>
          <w:szCs w:val="28"/>
        </w:rPr>
        <w:t xml:space="preserve">используют </w:t>
      </w:r>
      <w:r w:rsidR="0074073C">
        <w:rPr>
          <w:sz w:val="28"/>
          <w:szCs w:val="28"/>
        </w:rPr>
        <w:t>этанол</w:t>
      </w:r>
      <w:r w:rsidR="00AB4F9E" w:rsidRPr="0028138E">
        <w:rPr>
          <w:sz w:val="28"/>
          <w:szCs w:val="28"/>
        </w:rPr>
        <w:t>.</w:t>
      </w:r>
    </w:p>
    <w:p w:rsidR="00F95649" w:rsidRPr="0028138E" w:rsidRDefault="002D3857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76F05">
        <w:rPr>
          <w:b/>
          <w:i/>
          <w:sz w:val="28"/>
          <w:szCs w:val="28"/>
        </w:rPr>
        <w:t>Прозрачность раствора</w:t>
      </w:r>
      <w:r w:rsidRPr="0028138E">
        <w:rPr>
          <w:b/>
          <w:sz w:val="28"/>
          <w:szCs w:val="28"/>
        </w:rPr>
        <w:t xml:space="preserve">. </w:t>
      </w:r>
      <w:r w:rsidR="0074073C" w:rsidRPr="00C342BF">
        <w:rPr>
          <w:bCs/>
          <w:sz w:val="28"/>
          <w:szCs w:val="28"/>
        </w:rPr>
        <w:t>Раствор</w:t>
      </w:r>
      <w:r w:rsidR="0074073C" w:rsidRPr="00C342BF">
        <w:rPr>
          <w:bCs/>
          <w:color w:val="222222"/>
          <w:sz w:val="28"/>
          <w:szCs w:val="28"/>
        </w:rPr>
        <w:t xml:space="preserve"> </w:t>
      </w:r>
      <w:r w:rsidR="0074073C" w:rsidRPr="00C342BF">
        <w:rPr>
          <w:sz w:val="28"/>
          <w:szCs w:val="28"/>
        </w:rPr>
        <w:t>должен</w:t>
      </w:r>
      <w:r w:rsidR="0074073C" w:rsidRPr="0028138E">
        <w:rPr>
          <w:sz w:val="28"/>
          <w:szCs w:val="28"/>
        </w:rPr>
        <w:t xml:space="preserve"> быть прозрачным</w:t>
      </w:r>
      <w:r w:rsidR="0074073C">
        <w:rPr>
          <w:sz w:val="28"/>
          <w:szCs w:val="28"/>
        </w:rPr>
        <w:t xml:space="preserve"> (</w:t>
      </w:r>
      <w:r w:rsidR="00F95649" w:rsidRPr="0028138E">
        <w:rPr>
          <w:sz w:val="28"/>
          <w:szCs w:val="28"/>
        </w:rPr>
        <w:t>ОФС</w:t>
      </w:r>
      <w:r w:rsidR="00C05D78">
        <w:rPr>
          <w:sz w:val="28"/>
          <w:szCs w:val="28"/>
        </w:rPr>
        <w:t> </w:t>
      </w:r>
      <w:r w:rsidR="00F95649" w:rsidRPr="0028138E">
        <w:rPr>
          <w:sz w:val="28"/>
          <w:szCs w:val="28"/>
        </w:rPr>
        <w:t xml:space="preserve">«Прозрачность и степень </w:t>
      </w:r>
      <w:r w:rsidR="00F0437F">
        <w:rPr>
          <w:sz w:val="28"/>
          <w:szCs w:val="28"/>
        </w:rPr>
        <w:t>опалесценции (</w:t>
      </w:r>
      <w:r w:rsidR="00F95649" w:rsidRPr="0028138E">
        <w:rPr>
          <w:sz w:val="28"/>
          <w:szCs w:val="28"/>
        </w:rPr>
        <w:t>мутности</w:t>
      </w:r>
      <w:r w:rsidR="00F0437F">
        <w:rPr>
          <w:sz w:val="28"/>
          <w:szCs w:val="28"/>
        </w:rPr>
        <w:t>)</w:t>
      </w:r>
      <w:r w:rsidR="00F95649" w:rsidRPr="0028138E">
        <w:rPr>
          <w:sz w:val="28"/>
          <w:szCs w:val="28"/>
        </w:rPr>
        <w:t xml:space="preserve"> жидкостей»</w:t>
      </w:r>
      <w:r w:rsidR="0074073C">
        <w:rPr>
          <w:sz w:val="28"/>
          <w:szCs w:val="28"/>
        </w:rPr>
        <w:t>)</w:t>
      </w:r>
      <w:r w:rsidR="00F95649" w:rsidRPr="0028138E">
        <w:rPr>
          <w:sz w:val="28"/>
          <w:szCs w:val="28"/>
        </w:rPr>
        <w:t>.</w:t>
      </w:r>
    </w:p>
    <w:p w:rsidR="00991228" w:rsidRPr="0028138E" w:rsidRDefault="00991228" w:rsidP="00297DC3">
      <w:pPr>
        <w:shd w:val="clear" w:color="auto" w:fill="FFFFFF"/>
        <w:spacing w:line="360" w:lineRule="auto"/>
        <w:ind w:firstLine="709"/>
        <w:jc w:val="both"/>
        <w:rPr>
          <w:b/>
          <w:bCs/>
          <w:color w:val="222222"/>
          <w:sz w:val="28"/>
          <w:szCs w:val="28"/>
        </w:rPr>
      </w:pPr>
      <w:r w:rsidRPr="00F76F05">
        <w:rPr>
          <w:b/>
          <w:bCs/>
          <w:i/>
          <w:color w:val="222222"/>
          <w:sz w:val="28"/>
          <w:szCs w:val="28"/>
        </w:rPr>
        <w:t>Фенилированные соединения</w:t>
      </w:r>
    </w:p>
    <w:p w:rsidR="0075307E" w:rsidRPr="0028138E" w:rsidRDefault="00EA5F5A" w:rsidP="00297D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Pr="0028138E">
        <w:rPr>
          <w:color w:val="222222"/>
          <w:sz w:val="28"/>
          <w:szCs w:val="28"/>
        </w:rPr>
        <w:t xml:space="preserve"> колбу из боросиликатного стекла с прит</w:t>
      </w:r>
      <w:r w:rsidR="00F76F05">
        <w:rPr>
          <w:color w:val="222222"/>
          <w:sz w:val="28"/>
          <w:szCs w:val="28"/>
        </w:rPr>
        <w:t>ё</w:t>
      </w:r>
      <w:r w:rsidRPr="0028138E">
        <w:rPr>
          <w:color w:val="222222"/>
          <w:sz w:val="28"/>
          <w:szCs w:val="28"/>
        </w:rPr>
        <w:t xml:space="preserve">ртой пробкой помещают </w:t>
      </w:r>
      <w:r w:rsidR="0075307E" w:rsidRPr="0028138E">
        <w:rPr>
          <w:color w:val="222222"/>
          <w:sz w:val="28"/>
          <w:szCs w:val="28"/>
        </w:rPr>
        <w:t xml:space="preserve">2,0 г испытуемого </w:t>
      </w:r>
      <w:r w:rsidR="00F76F05">
        <w:rPr>
          <w:color w:val="222222"/>
          <w:sz w:val="28"/>
          <w:szCs w:val="28"/>
        </w:rPr>
        <w:t xml:space="preserve">образца </w:t>
      </w:r>
      <w:r w:rsidR="0075307E" w:rsidRPr="0028138E">
        <w:rPr>
          <w:color w:val="222222"/>
          <w:sz w:val="28"/>
          <w:szCs w:val="28"/>
        </w:rPr>
        <w:t xml:space="preserve">и прибавляют 100 мл гексана. Кипятят с обратным холодильником в течение 4 ч. </w:t>
      </w:r>
      <w:r w:rsidR="001B34FF" w:rsidRPr="0028138E">
        <w:rPr>
          <w:color w:val="222222"/>
          <w:sz w:val="28"/>
          <w:szCs w:val="28"/>
        </w:rPr>
        <w:t xml:space="preserve">Полученному извлечению дают остыть до комнатной температуры, </w:t>
      </w:r>
      <w:r w:rsidR="0075307E" w:rsidRPr="0028138E">
        <w:rPr>
          <w:color w:val="222222"/>
          <w:sz w:val="28"/>
          <w:szCs w:val="28"/>
        </w:rPr>
        <w:t xml:space="preserve">затем быстро фильтруют через стеклянный </w:t>
      </w:r>
      <w:r w:rsidR="00851DCC">
        <w:rPr>
          <w:color w:val="222222"/>
          <w:sz w:val="28"/>
          <w:szCs w:val="28"/>
        </w:rPr>
        <w:t>фильтр ПОР 16 (ОФС «Пористость стеклянных фильтров</w:t>
      </w:r>
      <w:r w:rsidR="0075307E" w:rsidRPr="0028138E">
        <w:rPr>
          <w:color w:val="222222"/>
          <w:sz w:val="28"/>
          <w:szCs w:val="28"/>
        </w:rPr>
        <w:t>») в колбу</w:t>
      </w:r>
      <w:r w:rsidR="001B34FF" w:rsidRPr="0028138E">
        <w:rPr>
          <w:color w:val="222222"/>
          <w:sz w:val="28"/>
          <w:szCs w:val="28"/>
        </w:rPr>
        <w:t xml:space="preserve">, которую немедленно закрывают </w:t>
      </w:r>
      <w:r w:rsidR="0075307E" w:rsidRPr="0028138E">
        <w:rPr>
          <w:color w:val="222222"/>
          <w:sz w:val="28"/>
          <w:szCs w:val="28"/>
        </w:rPr>
        <w:t>прит</w:t>
      </w:r>
      <w:r w:rsidR="00F76F05">
        <w:rPr>
          <w:color w:val="222222"/>
          <w:sz w:val="28"/>
          <w:szCs w:val="28"/>
        </w:rPr>
        <w:t>ё</w:t>
      </w:r>
      <w:r w:rsidR="0075307E" w:rsidRPr="0028138E">
        <w:rPr>
          <w:color w:val="222222"/>
          <w:sz w:val="28"/>
          <w:szCs w:val="28"/>
        </w:rPr>
        <w:t>ртой пробкой</w:t>
      </w:r>
      <w:r w:rsidR="001B34FF" w:rsidRPr="0028138E">
        <w:rPr>
          <w:color w:val="222222"/>
          <w:sz w:val="28"/>
          <w:szCs w:val="28"/>
        </w:rPr>
        <w:t xml:space="preserve"> </w:t>
      </w:r>
      <w:r w:rsidR="0075307E" w:rsidRPr="0028138E">
        <w:rPr>
          <w:color w:val="222222"/>
          <w:sz w:val="28"/>
          <w:szCs w:val="28"/>
        </w:rPr>
        <w:t>для предотвращения испарения.</w:t>
      </w:r>
    </w:p>
    <w:p w:rsidR="0075307E" w:rsidRPr="0028138E" w:rsidRDefault="0075307E" w:rsidP="00297DC3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28138E">
        <w:rPr>
          <w:sz w:val="28"/>
          <w:szCs w:val="28"/>
        </w:rPr>
        <w:t xml:space="preserve">Оптическая плотность фильтрата </w:t>
      </w:r>
      <w:r w:rsidR="001B34FF" w:rsidRPr="0028138E">
        <w:rPr>
          <w:sz w:val="28"/>
          <w:szCs w:val="28"/>
        </w:rPr>
        <w:t xml:space="preserve">гексанового извлечения </w:t>
      </w:r>
      <w:r w:rsidRPr="0028138E">
        <w:rPr>
          <w:sz w:val="28"/>
          <w:szCs w:val="28"/>
        </w:rPr>
        <w:t>силиконового</w:t>
      </w:r>
      <w:r w:rsidRPr="0028138E">
        <w:rPr>
          <w:bCs/>
          <w:color w:val="222222"/>
          <w:sz w:val="28"/>
          <w:szCs w:val="28"/>
        </w:rPr>
        <w:t xml:space="preserve"> эластомера </w:t>
      </w:r>
      <w:r w:rsidRPr="0028138E">
        <w:rPr>
          <w:sz w:val="28"/>
          <w:szCs w:val="28"/>
        </w:rPr>
        <w:t>в области длин волн от 250 до 340 нм, не должна превышать 0,4 (ОФС «Спектрофотометрия в ультрафиолетовой и видимой областях»).</w:t>
      </w:r>
    </w:p>
    <w:p w:rsidR="000E710F" w:rsidRDefault="008B791E" w:rsidP="00297DC3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222222"/>
          <w:sz w:val="28"/>
          <w:szCs w:val="28"/>
        </w:rPr>
      </w:pPr>
      <w:r w:rsidRPr="00F76F05">
        <w:rPr>
          <w:b/>
          <w:bCs/>
          <w:i/>
          <w:color w:val="222222"/>
          <w:sz w:val="28"/>
          <w:szCs w:val="28"/>
        </w:rPr>
        <w:t>Вещества, растворимые в гексане</w:t>
      </w:r>
    </w:p>
    <w:p w:rsidR="008B791E" w:rsidRPr="0028138E" w:rsidRDefault="008B791E" w:rsidP="00297D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8138E">
        <w:rPr>
          <w:bCs/>
          <w:color w:val="222222"/>
          <w:sz w:val="28"/>
          <w:szCs w:val="28"/>
        </w:rPr>
        <w:t>Не более 3 %.</w:t>
      </w:r>
      <w:r w:rsidR="000E710F">
        <w:rPr>
          <w:bCs/>
          <w:color w:val="222222"/>
          <w:sz w:val="28"/>
          <w:szCs w:val="28"/>
        </w:rPr>
        <w:t xml:space="preserve"> </w:t>
      </w:r>
      <w:r w:rsidR="006B0AB3">
        <w:rPr>
          <w:color w:val="222222"/>
          <w:sz w:val="28"/>
          <w:szCs w:val="28"/>
        </w:rPr>
        <w:t>В</w:t>
      </w:r>
      <w:r w:rsidR="006B0AB3" w:rsidRPr="0028138E">
        <w:rPr>
          <w:color w:val="222222"/>
          <w:sz w:val="28"/>
          <w:szCs w:val="28"/>
        </w:rPr>
        <w:t xml:space="preserve"> предварительно высушенной при </w:t>
      </w:r>
      <w:r w:rsidR="00C05D78">
        <w:rPr>
          <w:color w:val="222222"/>
          <w:sz w:val="28"/>
          <w:szCs w:val="28"/>
        </w:rPr>
        <w:br w:type="textWrapping" w:clear="all"/>
      </w:r>
      <w:r w:rsidR="006B0AB3" w:rsidRPr="0028138E">
        <w:rPr>
          <w:color w:val="222222"/>
          <w:sz w:val="28"/>
          <w:szCs w:val="28"/>
        </w:rPr>
        <w:t>температуре 100</w:t>
      </w:r>
      <w:r w:rsidR="00C05D78">
        <w:rPr>
          <w:color w:val="222222"/>
          <w:sz w:val="28"/>
          <w:szCs w:val="28"/>
        </w:rPr>
        <w:t>–</w:t>
      </w:r>
      <w:r w:rsidR="006B0AB3" w:rsidRPr="0028138E">
        <w:rPr>
          <w:color w:val="222222"/>
          <w:sz w:val="28"/>
          <w:szCs w:val="28"/>
        </w:rPr>
        <w:t xml:space="preserve">105° С до постоянной массы и взвешенной </w:t>
      </w:r>
      <w:r w:rsidR="006B0AB3" w:rsidRPr="0028138E">
        <w:rPr>
          <w:sz w:val="28"/>
          <w:szCs w:val="28"/>
        </w:rPr>
        <w:t>стеклянной выпарительной чашке</w:t>
      </w:r>
      <w:r w:rsidRPr="0028138E">
        <w:rPr>
          <w:bCs/>
          <w:color w:val="222222"/>
          <w:sz w:val="28"/>
          <w:szCs w:val="28"/>
        </w:rPr>
        <w:t xml:space="preserve"> </w:t>
      </w:r>
      <w:r w:rsidR="006B0AB3" w:rsidRPr="0028138E">
        <w:rPr>
          <w:color w:val="222222"/>
          <w:sz w:val="28"/>
          <w:szCs w:val="28"/>
        </w:rPr>
        <w:t>выпаривают</w:t>
      </w:r>
      <w:r w:rsidR="006B0AB3" w:rsidRPr="006B0AB3">
        <w:rPr>
          <w:sz w:val="28"/>
          <w:szCs w:val="28"/>
        </w:rPr>
        <w:t xml:space="preserve"> </w:t>
      </w:r>
      <w:r w:rsidR="006B0AB3" w:rsidRPr="0028138E">
        <w:rPr>
          <w:sz w:val="28"/>
          <w:szCs w:val="28"/>
        </w:rPr>
        <w:t>на</w:t>
      </w:r>
      <w:r w:rsidR="006B0AB3" w:rsidRPr="0028138E">
        <w:rPr>
          <w:color w:val="222222"/>
          <w:sz w:val="28"/>
          <w:szCs w:val="28"/>
        </w:rPr>
        <w:t xml:space="preserve"> водяной бане </w:t>
      </w:r>
      <w:r w:rsidRPr="0028138E">
        <w:rPr>
          <w:color w:val="222222"/>
          <w:sz w:val="28"/>
          <w:szCs w:val="28"/>
        </w:rPr>
        <w:t xml:space="preserve">25 мл </w:t>
      </w:r>
      <w:r w:rsidR="00A0198E" w:rsidRPr="0028138E">
        <w:rPr>
          <w:color w:val="222222"/>
          <w:sz w:val="28"/>
          <w:szCs w:val="28"/>
        </w:rPr>
        <w:t>фильтрата гексанового извлечения силиконового эластомера</w:t>
      </w:r>
      <w:r w:rsidRPr="0028138E">
        <w:rPr>
          <w:color w:val="222222"/>
          <w:sz w:val="28"/>
          <w:szCs w:val="28"/>
        </w:rPr>
        <w:t xml:space="preserve">, </w:t>
      </w:r>
      <w:r w:rsidR="005B6DCE">
        <w:rPr>
          <w:color w:val="222222"/>
          <w:sz w:val="28"/>
          <w:szCs w:val="28"/>
        </w:rPr>
        <w:t xml:space="preserve">полученного </w:t>
      </w:r>
      <w:r w:rsidR="00F76F05">
        <w:rPr>
          <w:color w:val="222222"/>
          <w:sz w:val="28"/>
          <w:szCs w:val="28"/>
        </w:rPr>
        <w:t xml:space="preserve">в </w:t>
      </w:r>
      <w:r w:rsidRPr="0028138E">
        <w:rPr>
          <w:color w:val="222222"/>
          <w:sz w:val="28"/>
          <w:szCs w:val="28"/>
        </w:rPr>
        <w:t>испытани</w:t>
      </w:r>
      <w:r w:rsidR="00F76F05">
        <w:rPr>
          <w:color w:val="222222"/>
          <w:sz w:val="28"/>
          <w:szCs w:val="28"/>
        </w:rPr>
        <w:t>и</w:t>
      </w:r>
      <w:r w:rsidR="006B0AB3">
        <w:rPr>
          <w:color w:val="222222"/>
          <w:sz w:val="28"/>
          <w:szCs w:val="28"/>
        </w:rPr>
        <w:t xml:space="preserve"> на фенилированные соединения,</w:t>
      </w:r>
      <w:r w:rsidRPr="0028138E">
        <w:rPr>
          <w:color w:val="222222"/>
          <w:sz w:val="28"/>
          <w:szCs w:val="28"/>
        </w:rPr>
        <w:t xml:space="preserve"> высушивают в сушильном шкафу при температуре 100</w:t>
      </w:r>
      <w:r w:rsidR="00C05D78">
        <w:rPr>
          <w:color w:val="222222"/>
          <w:sz w:val="28"/>
          <w:szCs w:val="28"/>
        </w:rPr>
        <w:t>–</w:t>
      </w:r>
      <w:r w:rsidRPr="0028138E">
        <w:rPr>
          <w:color w:val="222222"/>
          <w:sz w:val="28"/>
          <w:szCs w:val="28"/>
        </w:rPr>
        <w:t>105° С в течение 1 ч</w:t>
      </w:r>
      <w:r w:rsidR="00E45FD3" w:rsidRPr="0028138E">
        <w:rPr>
          <w:color w:val="222222"/>
          <w:sz w:val="28"/>
          <w:szCs w:val="28"/>
        </w:rPr>
        <w:t xml:space="preserve"> и взвешивают</w:t>
      </w:r>
      <w:r w:rsidRPr="0028138E">
        <w:rPr>
          <w:color w:val="222222"/>
          <w:sz w:val="28"/>
          <w:szCs w:val="28"/>
        </w:rPr>
        <w:t xml:space="preserve">. Масса полученного </w:t>
      </w:r>
      <w:r w:rsidR="00E45FD3" w:rsidRPr="0028138E">
        <w:rPr>
          <w:color w:val="222222"/>
          <w:sz w:val="28"/>
          <w:szCs w:val="28"/>
        </w:rPr>
        <w:t xml:space="preserve">сухого </w:t>
      </w:r>
      <w:r w:rsidRPr="0028138E">
        <w:rPr>
          <w:color w:val="222222"/>
          <w:sz w:val="28"/>
          <w:szCs w:val="28"/>
        </w:rPr>
        <w:t xml:space="preserve">остатка должна быть </w:t>
      </w:r>
      <w:r w:rsidR="00E45FD3" w:rsidRPr="0028138E">
        <w:rPr>
          <w:color w:val="222222"/>
          <w:sz w:val="28"/>
          <w:szCs w:val="28"/>
        </w:rPr>
        <w:t xml:space="preserve">не </w:t>
      </w:r>
      <w:r w:rsidRPr="0028138E">
        <w:rPr>
          <w:color w:val="222222"/>
          <w:sz w:val="28"/>
          <w:szCs w:val="28"/>
        </w:rPr>
        <w:t>более 15 мг.</w:t>
      </w:r>
    </w:p>
    <w:p w:rsidR="00F10417" w:rsidRPr="0028138E" w:rsidRDefault="002D3857" w:rsidP="00297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6F05">
        <w:rPr>
          <w:b/>
          <w:i/>
          <w:sz w:val="28"/>
          <w:szCs w:val="28"/>
        </w:rPr>
        <w:t>Кислотность или щ</w:t>
      </w:r>
      <w:r w:rsidR="00C05D78">
        <w:rPr>
          <w:b/>
          <w:i/>
          <w:sz w:val="28"/>
          <w:szCs w:val="28"/>
        </w:rPr>
        <w:t>ё</w:t>
      </w:r>
      <w:r w:rsidRPr="00F76F05">
        <w:rPr>
          <w:b/>
          <w:i/>
          <w:sz w:val="28"/>
          <w:szCs w:val="28"/>
        </w:rPr>
        <w:t>лочность</w:t>
      </w:r>
    </w:p>
    <w:p w:rsidR="008B38F0" w:rsidRPr="00C342BF" w:rsidRDefault="00DF5A4D" w:rsidP="00297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138E">
        <w:rPr>
          <w:sz w:val="28"/>
          <w:szCs w:val="28"/>
        </w:rPr>
        <w:t>К 100</w:t>
      </w:r>
      <w:r w:rsidR="00A3316B" w:rsidRPr="0028138E">
        <w:rPr>
          <w:sz w:val="28"/>
          <w:szCs w:val="28"/>
        </w:rPr>
        <w:t> </w:t>
      </w:r>
      <w:r w:rsidRPr="0028138E">
        <w:rPr>
          <w:sz w:val="28"/>
          <w:szCs w:val="28"/>
        </w:rPr>
        <w:t xml:space="preserve">мл </w:t>
      </w:r>
      <w:r w:rsidR="00F76F05">
        <w:rPr>
          <w:sz w:val="28"/>
          <w:szCs w:val="28"/>
        </w:rPr>
        <w:t xml:space="preserve">испытуемого </w:t>
      </w:r>
      <w:r w:rsidR="00545CC4" w:rsidRPr="00C342BF">
        <w:rPr>
          <w:bCs/>
          <w:sz w:val="28"/>
          <w:szCs w:val="28"/>
        </w:rPr>
        <w:t>раствора</w:t>
      </w:r>
      <w:r w:rsidR="00545CC4" w:rsidRPr="00C342BF">
        <w:rPr>
          <w:bCs/>
          <w:color w:val="222222"/>
          <w:sz w:val="28"/>
          <w:szCs w:val="28"/>
        </w:rPr>
        <w:t xml:space="preserve"> </w:t>
      </w:r>
      <w:r w:rsidR="00A3316B" w:rsidRPr="0028138E">
        <w:rPr>
          <w:sz w:val="28"/>
          <w:szCs w:val="28"/>
        </w:rPr>
        <w:t>при</w:t>
      </w:r>
      <w:r w:rsidRPr="0028138E">
        <w:rPr>
          <w:sz w:val="28"/>
          <w:szCs w:val="28"/>
        </w:rPr>
        <w:t xml:space="preserve">бавляют </w:t>
      </w:r>
      <w:r w:rsidRPr="00C342BF">
        <w:rPr>
          <w:sz w:val="28"/>
          <w:szCs w:val="28"/>
        </w:rPr>
        <w:t>0,15</w:t>
      </w:r>
      <w:r w:rsidR="00A3316B" w:rsidRPr="00C342BF">
        <w:rPr>
          <w:sz w:val="28"/>
          <w:szCs w:val="28"/>
        </w:rPr>
        <w:t> </w:t>
      </w:r>
      <w:r w:rsidRPr="00C342BF">
        <w:rPr>
          <w:sz w:val="28"/>
          <w:szCs w:val="28"/>
        </w:rPr>
        <w:t>мл</w:t>
      </w:r>
      <w:hyperlink r:id="rId9" w:history="1">
        <w:r w:rsidR="00A00F4B" w:rsidRPr="00C342BF">
          <w:rPr>
            <w:i/>
            <w:iCs/>
            <w:sz w:val="28"/>
            <w:szCs w:val="28"/>
          </w:rPr>
          <w:t xml:space="preserve"> </w:t>
        </w:r>
        <w:r w:rsidR="00A00F4B" w:rsidRPr="00F76F05">
          <w:rPr>
            <w:iCs/>
            <w:sz w:val="28"/>
            <w:szCs w:val="28"/>
          </w:rPr>
          <w:t>БКФ</w:t>
        </w:r>
        <w:r w:rsidR="00A00F4B" w:rsidRPr="00C342BF">
          <w:rPr>
            <w:sz w:val="28"/>
            <w:szCs w:val="28"/>
          </w:rPr>
          <w:t xml:space="preserve"> (</w:t>
        </w:r>
        <w:r w:rsidR="00A00F4B" w:rsidRPr="00C342BF">
          <w:rPr>
            <w:sz w:val="28"/>
            <w:szCs w:val="28"/>
            <w:lang w:val="en-US"/>
          </w:rPr>
          <w:t>BRP</w:t>
        </w:r>
        <w:r w:rsidR="00A00F4B" w:rsidRPr="00C342BF">
          <w:rPr>
            <w:sz w:val="28"/>
            <w:szCs w:val="28"/>
          </w:rPr>
          <w:t>) индикатора раствор</w:t>
        </w:r>
        <w:r w:rsidR="00F76F05">
          <w:rPr>
            <w:sz w:val="28"/>
            <w:szCs w:val="28"/>
          </w:rPr>
          <w:t>а</w:t>
        </w:r>
        <w:r w:rsidR="00A00F4B" w:rsidRPr="00C342BF">
          <w:rPr>
            <w:sz w:val="28"/>
            <w:szCs w:val="28"/>
          </w:rPr>
          <w:t>.</w:t>
        </w:r>
        <w:r w:rsidR="00F83286" w:rsidRPr="00C342BF">
          <w:rPr>
            <w:sz w:val="28"/>
            <w:szCs w:val="28"/>
          </w:rPr>
          <w:t xml:space="preserve"> </w:t>
        </w:r>
        <w:r w:rsidR="00923935" w:rsidRPr="00C342BF">
          <w:rPr>
            <w:sz w:val="28"/>
            <w:szCs w:val="28"/>
          </w:rPr>
          <w:t xml:space="preserve">Раствор </w:t>
        </w:r>
        <w:r w:rsidR="00C342BF">
          <w:rPr>
            <w:sz w:val="28"/>
            <w:szCs w:val="28"/>
          </w:rPr>
          <w:t>должен окра</w:t>
        </w:r>
        <w:r w:rsidR="00F76F05">
          <w:rPr>
            <w:sz w:val="28"/>
            <w:szCs w:val="28"/>
          </w:rPr>
          <w:t>сит</w:t>
        </w:r>
        <w:r w:rsidR="00B52400">
          <w:rPr>
            <w:sz w:val="28"/>
            <w:szCs w:val="28"/>
          </w:rPr>
          <w:t>ь</w:t>
        </w:r>
        <w:r w:rsidR="00F76F05">
          <w:rPr>
            <w:sz w:val="28"/>
            <w:szCs w:val="28"/>
          </w:rPr>
          <w:t xml:space="preserve">ся </w:t>
        </w:r>
        <w:r w:rsidR="00C342BF">
          <w:rPr>
            <w:sz w:val="28"/>
            <w:szCs w:val="28"/>
          </w:rPr>
          <w:t>в синий цвет</w:t>
        </w:r>
        <w:r w:rsidR="00923935" w:rsidRPr="00C342BF">
          <w:rPr>
            <w:sz w:val="28"/>
            <w:szCs w:val="28"/>
          </w:rPr>
          <w:t xml:space="preserve"> </w:t>
        </w:r>
        <w:r w:rsidR="001F0012" w:rsidRPr="00C342BF">
          <w:rPr>
            <w:sz w:val="28"/>
            <w:szCs w:val="28"/>
          </w:rPr>
          <w:t xml:space="preserve">при прибавлении не более </w:t>
        </w:r>
      </w:hyperlink>
      <w:r w:rsidRPr="00C342BF">
        <w:rPr>
          <w:sz w:val="28"/>
          <w:szCs w:val="28"/>
        </w:rPr>
        <w:t>2,5</w:t>
      </w:r>
      <w:r w:rsidR="00A3316B" w:rsidRPr="00C342BF">
        <w:rPr>
          <w:sz w:val="28"/>
          <w:szCs w:val="28"/>
        </w:rPr>
        <w:t> мл 0,01 М раствора натрия гидроксида.</w:t>
      </w:r>
    </w:p>
    <w:p w:rsidR="00DF5A4D" w:rsidRPr="0028138E" w:rsidRDefault="00D625F1" w:rsidP="00297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138E">
        <w:rPr>
          <w:sz w:val="28"/>
          <w:szCs w:val="28"/>
        </w:rPr>
        <w:t xml:space="preserve">К </w:t>
      </w:r>
      <w:r w:rsidR="00DF5A4D" w:rsidRPr="0028138E">
        <w:rPr>
          <w:sz w:val="28"/>
          <w:szCs w:val="28"/>
        </w:rPr>
        <w:t>100</w:t>
      </w:r>
      <w:r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 xml:space="preserve">мл </w:t>
      </w:r>
      <w:r w:rsidR="00F76F05">
        <w:rPr>
          <w:sz w:val="28"/>
          <w:szCs w:val="28"/>
        </w:rPr>
        <w:t xml:space="preserve">испытуемого </w:t>
      </w:r>
      <w:r w:rsidR="00270799" w:rsidRPr="00C342BF">
        <w:rPr>
          <w:bCs/>
          <w:sz w:val="28"/>
          <w:szCs w:val="28"/>
        </w:rPr>
        <w:t>р</w:t>
      </w:r>
      <w:r w:rsidR="00545CC4" w:rsidRPr="00C342BF">
        <w:rPr>
          <w:bCs/>
          <w:sz w:val="28"/>
          <w:szCs w:val="28"/>
        </w:rPr>
        <w:t>аствор</w:t>
      </w:r>
      <w:r w:rsidR="00270799" w:rsidRPr="00C342BF">
        <w:rPr>
          <w:bCs/>
          <w:sz w:val="28"/>
          <w:szCs w:val="28"/>
        </w:rPr>
        <w:t>а</w:t>
      </w:r>
      <w:r w:rsidR="00545CC4" w:rsidRPr="00C342BF">
        <w:rPr>
          <w:bCs/>
          <w:color w:val="222222"/>
          <w:sz w:val="28"/>
          <w:szCs w:val="28"/>
        </w:rPr>
        <w:t xml:space="preserve"> </w:t>
      </w:r>
      <w:r w:rsidRPr="0028138E">
        <w:rPr>
          <w:sz w:val="28"/>
          <w:szCs w:val="28"/>
        </w:rPr>
        <w:t>при</w:t>
      </w:r>
      <w:r w:rsidR="00DF5A4D" w:rsidRPr="0028138E">
        <w:rPr>
          <w:sz w:val="28"/>
          <w:szCs w:val="28"/>
        </w:rPr>
        <w:t>бавляют 0,2</w:t>
      </w:r>
      <w:r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>мл</w:t>
      </w:r>
      <w:r w:rsidRPr="0028138E">
        <w:rPr>
          <w:sz w:val="28"/>
          <w:szCs w:val="28"/>
        </w:rPr>
        <w:t xml:space="preserve"> раствора </w:t>
      </w:r>
      <w:hyperlink r:id="rId10" w:history="1">
        <w:r w:rsidR="00DF5A4D" w:rsidRPr="0028138E">
          <w:rPr>
            <w:sz w:val="28"/>
            <w:szCs w:val="28"/>
          </w:rPr>
          <w:t>метилового оранжевого</w:t>
        </w:r>
        <w:r w:rsidR="00030F26" w:rsidRPr="0028138E">
          <w:rPr>
            <w:sz w:val="28"/>
            <w:szCs w:val="28"/>
          </w:rPr>
          <w:t>.</w:t>
        </w:r>
      </w:hyperlink>
      <w:r w:rsidR="00030F26" w:rsidRPr="0028138E">
        <w:rPr>
          <w:sz w:val="28"/>
          <w:szCs w:val="28"/>
        </w:rPr>
        <w:t xml:space="preserve"> Окраска раствора должна изменяться </w:t>
      </w:r>
      <w:r w:rsidR="00C342BF">
        <w:rPr>
          <w:sz w:val="28"/>
          <w:szCs w:val="28"/>
        </w:rPr>
        <w:t>от ж</w:t>
      </w:r>
      <w:r w:rsidR="00F76F05">
        <w:rPr>
          <w:sz w:val="28"/>
          <w:szCs w:val="28"/>
        </w:rPr>
        <w:t>ё</w:t>
      </w:r>
      <w:r w:rsidR="00C342BF">
        <w:rPr>
          <w:sz w:val="28"/>
          <w:szCs w:val="28"/>
        </w:rPr>
        <w:t>лто</w:t>
      </w:r>
      <w:r w:rsidR="0042132F">
        <w:rPr>
          <w:sz w:val="28"/>
          <w:szCs w:val="28"/>
        </w:rPr>
        <w:t>й</w:t>
      </w:r>
      <w:r w:rsidR="00C342BF">
        <w:rPr>
          <w:sz w:val="28"/>
          <w:szCs w:val="28"/>
        </w:rPr>
        <w:t xml:space="preserve"> к </w:t>
      </w:r>
      <w:r w:rsidR="00C342BF">
        <w:rPr>
          <w:sz w:val="28"/>
          <w:szCs w:val="28"/>
        </w:rPr>
        <w:lastRenderedPageBreak/>
        <w:t>оранжево</w:t>
      </w:r>
      <w:r w:rsidR="0042132F">
        <w:rPr>
          <w:sz w:val="28"/>
          <w:szCs w:val="28"/>
        </w:rPr>
        <w:t xml:space="preserve">й </w:t>
      </w:r>
      <w:r w:rsidR="00030F26" w:rsidRPr="0028138E">
        <w:rPr>
          <w:sz w:val="28"/>
          <w:szCs w:val="28"/>
        </w:rPr>
        <w:t xml:space="preserve">при прибавлении не </w:t>
      </w:r>
      <w:r w:rsidR="00DF5A4D" w:rsidRPr="0028138E">
        <w:rPr>
          <w:sz w:val="28"/>
          <w:szCs w:val="28"/>
        </w:rPr>
        <w:t>более 1,0</w:t>
      </w:r>
      <w:r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>мл</w:t>
      </w:r>
      <w:r w:rsidRPr="0028138E">
        <w:rPr>
          <w:sz w:val="28"/>
          <w:szCs w:val="28"/>
        </w:rPr>
        <w:t xml:space="preserve"> </w:t>
      </w:r>
      <w:hyperlink r:id="rId11" w:history="1">
        <w:r w:rsidR="00DF5A4D" w:rsidRPr="0028138E">
          <w:rPr>
            <w:sz w:val="28"/>
            <w:szCs w:val="28"/>
          </w:rPr>
          <w:t>0,01</w:t>
        </w:r>
        <w:r w:rsidRPr="0028138E">
          <w:rPr>
            <w:sz w:val="28"/>
            <w:szCs w:val="28"/>
          </w:rPr>
          <w:t> </w:t>
        </w:r>
        <w:r w:rsidR="00DF5A4D" w:rsidRPr="0028138E">
          <w:rPr>
            <w:sz w:val="28"/>
            <w:szCs w:val="28"/>
          </w:rPr>
          <w:t xml:space="preserve">М </w:t>
        </w:r>
        <w:r w:rsidRPr="0028138E">
          <w:rPr>
            <w:sz w:val="28"/>
            <w:szCs w:val="28"/>
          </w:rPr>
          <w:t>раствора хлористоводородной</w:t>
        </w:r>
        <w:r w:rsidR="00DF5A4D" w:rsidRPr="0028138E">
          <w:rPr>
            <w:sz w:val="28"/>
            <w:szCs w:val="28"/>
          </w:rPr>
          <w:t xml:space="preserve"> кислоты</w:t>
        </w:r>
        <w:r w:rsidRPr="0028138E">
          <w:rPr>
            <w:sz w:val="28"/>
            <w:szCs w:val="28"/>
          </w:rPr>
          <w:t>.</w:t>
        </w:r>
      </w:hyperlink>
    </w:p>
    <w:p w:rsidR="00014EB9" w:rsidRPr="0028138E" w:rsidRDefault="00E0321B" w:rsidP="00297DC3">
      <w:pPr>
        <w:pStyle w:val="aa"/>
        <w:spacing w:after="0" w:line="360" w:lineRule="auto"/>
        <w:ind w:left="0" w:firstLine="709"/>
        <w:jc w:val="both"/>
        <w:rPr>
          <w:b/>
          <w:bCs/>
          <w:color w:val="222222"/>
          <w:sz w:val="28"/>
          <w:szCs w:val="28"/>
        </w:rPr>
      </w:pPr>
      <w:r w:rsidRPr="0042132F">
        <w:rPr>
          <w:b/>
          <w:bCs/>
          <w:i/>
          <w:color w:val="222222"/>
          <w:sz w:val="28"/>
          <w:szCs w:val="28"/>
        </w:rPr>
        <w:t>Восстанавливающие вещества</w:t>
      </w:r>
    </w:p>
    <w:p w:rsidR="004D16FA" w:rsidRPr="0028138E" w:rsidRDefault="00DF5A4D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28138E">
        <w:rPr>
          <w:color w:val="222222"/>
          <w:sz w:val="28"/>
          <w:szCs w:val="28"/>
        </w:rPr>
        <w:t>К 20</w:t>
      </w:r>
      <w:r w:rsidR="00BE2EF4" w:rsidRPr="0028138E">
        <w:rPr>
          <w:color w:val="222222"/>
          <w:sz w:val="28"/>
          <w:szCs w:val="28"/>
        </w:rPr>
        <w:t>,0</w:t>
      </w:r>
      <w:r w:rsidR="00014EB9" w:rsidRPr="0028138E">
        <w:rPr>
          <w:color w:val="222222"/>
          <w:sz w:val="28"/>
          <w:szCs w:val="28"/>
        </w:rPr>
        <w:t> </w:t>
      </w:r>
      <w:r w:rsidRPr="0028138E">
        <w:rPr>
          <w:color w:val="222222"/>
          <w:sz w:val="28"/>
          <w:szCs w:val="28"/>
        </w:rPr>
        <w:t xml:space="preserve">мл </w:t>
      </w:r>
      <w:r w:rsidR="0042132F">
        <w:rPr>
          <w:color w:val="222222"/>
          <w:sz w:val="28"/>
          <w:szCs w:val="28"/>
        </w:rPr>
        <w:t xml:space="preserve">испытуемого </w:t>
      </w:r>
      <w:r w:rsidR="00545CC4" w:rsidRPr="00C342BF">
        <w:rPr>
          <w:bCs/>
          <w:sz w:val="28"/>
          <w:szCs w:val="28"/>
        </w:rPr>
        <w:t>раствора</w:t>
      </w:r>
      <w:r w:rsidR="00545CC4" w:rsidRPr="00C342BF">
        <w:rPr>
          <w:bCs/>
          <w:color w:val="222222"/>
          <w:sz w:val="28"/>
          <w:szCs w:val="28"/>
        </w:rPr>
        <w:t xml:space="preserve"> </w:t>
      </w:r>
      <w:r w:rsidR="0042132F">
        <w:rPr>
          <w:bCs/>
          <w:color w:val="222222"/>
          <w:sz w:val="28"/>
          <w:szCs w:val="28"/>
        </w:rPr>
        <w:t>п</w:t>
      </w:r>
      <w:r w:rsidR="00014EB9" w:rsidRPr="00C342BF">
        <w:rPr>
          <w:color w:val="222222"/>
          <w:sz w:val="28"/>
          <w:szCs w:val="28"/>
        </w:rPr>
        <w:t>рибавляют</w:t>
      </w:r>
      <w:r w:rsidRPr="0028138E">
        <w:rPr>
          <w:color w:val="222222"/>
          <w:sz w:val="28"/>
          <w:szCs w:val="28"/>
        </w:rPr>
        <w:t xml:space="preserve"> </w:t>
      </w:r>
      <w:r w:rsidR="00C05D78">
        <w:rPr>
          <w:color w:val="222222"/>
          <w:sz w:val="28"/>
          <w:szCs w:val="28"/>
        </w:rPr>
        <w:t>1 мл серной кислоты разведё</w:t>
      </w:r>
      <w:r w:rsidR="00014EB9" w:rsidRPr="0028138E">
        <w:rPr>
          <w:color w:val="222222"/>
          <w:sz w:val="28"/>
          <w:szCs w:val="28"/>
        </w:rPr>
        <w:t xml:space="preserve">нной 9,8 % и 20,0 мл </w:t>
      </w:r>
      <w:r w:rsidR="00014EB9" w:rsidRPr="0028138E">
        <w:rPr>
          <w:sz w:val="28"/>
          <w:szCs w:val="28"/>
        </w:rPr>
        <w:t>0,002 М раствора калия перманганата</w:t>
      </w:r>
      <w:r w:rsidR="0058156B" w:rsidRPr="0028138E">
        <w:rPr>
          <w:sz w:val="28"/>
          <w:szCs w:val="28"/>
        </w:rPr>
        <w:t xml:space="preserve">, раствор </w:t>
      </w:r>
      <w:r w:rsidR="00FC188C" w:rsidRPr="0028138E">
        <w:rPr>
          <w:sz w:val="28"/>
          <w:szCs w:val="28"/>
        </w:rPr>
        <w:t xml:space="preserve">выдерживают в течение </w:t>
      </w:r>
      <w:r w:rsidRPr="0028138E">
        <w:rPr>
          <w:color w:val="222222"/>
          <w:sz w:val="28"/>
          <w:szCs w:val="28"/>
        </w:rPr>
        <w:t>15</w:t>
      </w:r>
      <w:r w:rsidR="00FC188C" w:rsidRPr="0028138E">
        <w:rPr>
          <w:color w:val="222222"/>
          <w:sz w:val="28"/>
          <w:szCs w:val="28"/>
        </w:rPr>
        <w:t> </w:t>
      </w:r>
      <w:r w:rsidRPr="0028138E">
        <w:rPr>
          <w:color w:val="222222"/>
          <w:sz w:val="28"/>
          <w:szCs w:val="28"/>
        </w:rPr>
        <w:t>мин</w:t>
      </w:r>
      <w:r w:rsidR="00FC188C" w:rsidRPr="0028138E">
        <w:rPr>
          <w:color w:val="222222"/>
          <w:sz w:val="28"/>
          <w:szCs w:val="28"/>
        </w:rPr>
        <w:t xml:space="preserve">. </w:t>
      </w:r>
      <w:r w:rsidR="004D16FA" w:rsidRPr="0028138E">
        <w:rPr>
          <w:color w:val="222222"/>
          <w:sz w:val="28"/>
          <w:szCs w:val="28"/>
        </w:rPr>
        <w:t xml:space="preserve">Прибавляют 1 г калия йодида </w:t>
      </w:r>
      <w:r w:rsidR="004D16FA" w:rsidRPr="0028138E">
        <w:rPr>
          <w:sz w:val="28"/>
          <w:szCs w:val="28"/>
        </w:rPr>
        <w:t>и немедленно титруют 0,01 М раствором натрия тиосульфата до обесцвечивания</w:t>
      </w:r>
      <w:r w:rsidR="0042132F">
        <w:rPr>
          <w:sz w:val="28"/>
          <w:szCs w:val="28"/>
        </w:rPr>
        <w:t xml:space="preserve"> (</w:t>
      </w:r>
      <w:r w:rsidR="004D16FA" w:rsidRPr="0028138E">
        <w:rPr>
          <w:sz w:val="28"/>
          <w:szCs w:val="28"/>
        </w:rPr>
        <w:t>индикатор</w:t>
      </w:r>
      <w:r w:rsidR="0042132F">
        <w:rPr>
          <w:sz w:val="28"/>
          <w:szCs w:val="28"/>
        </w:rPr>
        <w:t xml:space="preserve"> –</w:t>
      </w:r>
      <w:r w:rsidR="004D16FA" w:rsidRPr="0028138E">
        <w:rPr>
          <w:sz w:val="28"/>
          <w:szCs w:val="28"/>
        </w:rPr>
        <w:t xml:space="preserve"> 0,25 мл 1 % раствора крахмала</w:t>
      </w:r>
      <w:r w:rsidR="0042132F">
        <w:rPr>
          <w:sz w:val="28"/>
          <w:szCs w:val="28"/>
        </w:rPr>
        <w:t>)</w:t>
      </w:r>
      <w:r w:rsidR="004D16FA" w:rsidRPr="0028138E">
        <w:rPr>
          <w:sz w:val="28"/>
          <w:szCs w:val="28"/>
        </w:rPr>
        <w:t>.</w:t>
      </w:r>
    </w:p>
    <w:p w:rsidR="004D16FA" w:rsidRPr="0028138E" w:rsidRDefault="004D16FA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28138E">
        <w:rPr>
          <w:sz w:val="28"/>
          <w:szCs w:val="28"/>
        </w:rPr>
        <w:t>Параллельно проводят контрольный опыт, используя 20</w:t>
      </w:r>
      <w:r w:rsidR="008C2FC3">
        <w:rPr>
          <w:sz w:val="28"/>
          <w:szCs w:val="28"/>
        </w:rPr>
        <w:t>,0</w:t>
      </w:r>
      <w:r w:rsidRPr="0028138E">
        <w:rPr>
          <w:sz w:val="28"/>
          <w:szCs w:val="28"/>
        </w:rPr>
        <w:t xml:space="preserve"> мл воды вместо 20,0 мл </w:t>
      </w:r>
      <w:r w:rsidR="0042132F">
        <w:rPr>
          <w:sz w:val="28"/>
          <w:szCs w:val="28"/>
        </w:rPr>
        <w:t xml:space="preserve">испытуемого </w:t>
      </w:r>
      <w:r w:rsidR="00545CC4" w:rsidRPr="00C342BF">
        <w:rPr>
          <w:bCs/>
          <w:sz w:val="28"/>
          <w:szCs w:val="28"/>
        </w:rPr>
        <w:t>раствора</w:t>
      </w:r>
      <w:r w:rsidRPr="0028138E">
        <w:rPr>
          <w:i/>
          <w:sz w:val="28"/>
          <w:szCs w:val="28"/>
        </w:rPr>
        <w:t>.</w:t>
      </w:r>
    </w:p>
    <w:p w:rsidR="004D16FA" w:rsidRPr="0028138E" w:rsidRDefault="004D16FA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28138E">
        <w:rPr>
          <w:sz w:val="28"/>
          <w:szCs w:val="28"/>
        </w:rPr>
        <w:t>Разность между израсходованным объ</w:t>
      </w:r>
      <w:r w:rsidR="0042132F">
        <w:rPr>
          <w:sz w:val="28"/>
          <w:szCs w:val="28"/>
        </w:rPr>
        <w:t>ё</w:t>
      </w:r>
      <w:r w:rsidRPr="0028138E">
        <w:rPr>
          <w:sz w:val="28"/>
          <w:szCs w:val="28"/>
        </w:rPr>
        <w:t>мом 0,01 М раствора натрия тиосульфата при титровании контрольного и испытуемого раствор</w:t>
      </w:r>
      <w:r w:rsidR="0042132F">
        <w:rPr>
          <w:sz w:val="28"/>
          <w:szCs w:val="28"/>
        </w:rPr>
        <w:t>ов</w:t>
      </w:r>
      <w:r w:rsidRPr="0028138E">
        <w:rPr>
          <w:sz w:val="28"/>
          <w:szCs w:val="28"/>
        </w:rPr>
        <w:t xml:space="preserve"> не должна превышать</w:t>
      </w:r>
      <w:r w:rsidR="00D558CA" w:rsidRPr="0028138E">
        <w:rPr>
          <w:sz w:val="28"/>
          <w:szCs w:val="28"/>
        </w:rPr>
        <w:t xml:space="preserve"> </w:t>
      </w:r>
      <w:r w:rsidRPr="0028138E">
        <w:rPr>
          <w:sz w:val="28"/>
          <w:szCs w:val="28"/>
        </w:rPr>
        <w:t>1,0 мл.</w:t>
      </w:r>
    </w:p>
    <w:p w:rsidR="00DF5A4D" w:rsidRPr="00D20395" w:rsidRDefault="00DF5A4D" w:rsidP="00297DC3">
      <w:pPr>
        <w:shd w:val="clear" w:color="auto" w:fill="FFFFFF"/>
        <w:spacing w:line="360" w:lineRule="auto"/>
        <w:ind w:firstLine="709"/>
        <w:jc w:val="both"/>
        <w:rPr>
          <w:bCs/>
          <w:i/>
          <w:color w:val="222222"/>
          <w:sz w:val="28"/>
          <w:szCs w:val="28"/>
        </w:rPr>
      </w:pPr>
      <w:r w:rsidRPr="0042132F">
        <w:rPr>
          <w:b/>
          <w:bCs/>
          <w:i/>
          <w:color w:val="222222"/>
          <w:sz w:val="28"/>
          <w:szCs w:val="28"/>
        </w:rPr>
        <w:t>Минеральные масла</w:t>
      </w:r>
    </w:p>
    <w:p w:rsidR="00DF5A4D" w:rsidRPr="0028138E" w:rsidRDefault="006B0AB3" w:rsidP="00297D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В </w:t>
      </w:r>
      <w:r w:rsidR="00DF5A4D" w:rsidRPr="0028138E">
        <w:rPr>
          <w:color w:val="222222"/>
          <w:sz w:val="28"/>
          <w:szCs w:val="28"/>
        </w:rPr>
        <w:t xml:space="preserve">коническую колбу </w:t>
      </w:r>
      <w:r w:rsidR="00E428A9" w:rsidRPr="0028138E">
        <w:rPr>
          <w:color w:val="222222"/>
          <w:sz w:val="28"/>
          <w:szCs w:val="28"/>
        </w:rPr>
        <w:t>вместимостью 100 мл</w:t>
      </w:r>
      <w:r w:rsidR="00DF5A4D" w:rsidRPr="0028138E">
        <w:rPr>
          <w:color w:val="222222"/>
          <w:sz w:val="28"/>
          <w:szCs w:val="28"/>
        </w:rPr>
        <w:t>,</w:t>
      </w:r>
      <w:r w:rsidR="00E428A9" w:rsidRPr="0028138E">
        <w:rPr>
          <w:color w:val="222222"/>
          <w:sz w:val="28"/>
          <w:szCs w:val="28"/>
        </w:rPr>
        <w:t xml:space="preserve"> </w:t>
      </w:r>
      <w:r w:rsidR="00DF5A4D" w:rsidRPr="0028138E">
        <w:rPr>
          <w:color w:val="222222"/>
          <w:sz w:val="28"/>
          <w:szCs w:val="28"/>
        </w:rPr>
        <w:t>содержащую 30</w:t>
      </w:r>
      <w:r w:rsidR="00E428A9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мл смеси</w:t>
      </w:r>
      <w:r w:rsidR="00E428A9" w:rsidRPr="0028138E">
        <w:rPr>
          <w:color w:val="222222"/>
          <w:sz w:val="28"/>
          <w:szCs w:val="28"/>
        </w:rPr>
        <w:t xml:space="preserve"> </w:t>
      </w:r>
      <w:r w:rsidR="00F33EFF" w:rsidRPr="0028138E">
        <w:rPr>
          <w:color w:val="222222"/>
          <w:sz w:val="28"/>
          <w:szCs w:val="28"/>
        </w:rPr>
        <w:t>раствора аммиака и</w:t>
      </w:r>
      <w:r w:rsidR="00DF5A4D" w:rsidRPr="0028138E">
        <w:rPr>
          <w:color w:val="222222"/>
          <w:sz w:val="28"/>
          <w:szCs w:val="28"/>
        </w:rPr>
        <w:t xml:space="preserve"> </w:t>
      </w:r>
      <w:r w:rsidR="00F33EFF" w:rsidRPr="0028138E">
        <w:rPr>
          <w:color w:val="222222"/>
          <w:sz w:val="28"/>
          <w:szCs w:val="28"/>
        </w:rPr>
        <w:t>пиридина (5:95,</w:t>
      </w:r>
      <w:r w:rsidR="00AC19B5" w:rsidRPr="0028138E">
        <w:rPr>
          <w:color w:val="222222"/>
          <w:sz w:val="28"/>
          <w:szCs w:val="28"/>
        </w:rPr>
        <w:t xml:space="preserve"> </w:t>
      </w:r>
      <w:r w:rsidR="00F33EFF" w:rsidRPr="0028138E">
        <w:rPr>
          <w:color w:val="222222"/>
          <w:sz w:val="28"/>
          <w:szCs w:val="28"/>
        </w:rPr>
        <w:t>об/об)</w:t>
      </w:r>
      <w:r w:rsidRPr="006B0AB3">
        <w:rPr>
          <w:color w:val="222222"/>
          <w:sz w:val="28"/>
          <w:szCs w:val="28"/>
        </w:rPr>
        <w:t xml:space="preserve"> </w:t>
      </w:r>
      <w:r w:rsidRPr="0028138E">
        <w:rPr>
          <w:color w:val="222222"/>
          <w:sz w:val="28"/>
          <w:szCs w:val="28"/>
        </w:rPr>
        <w:t>помещают</w:t>
      </w:r>
      <w:r>
        <w:rPr>
          <w:color w:val="222222"/>
          <w:sz w:val="28"/>
          <w:szCs w:val="28"/>
        </w:rPr>
        <w:t xml:space="preserve"> </w:t>
      </w:r>
      <w:r w:rsidRPr="0028138E">
        <w:rPr>
          <w:color w:val="222222"/>
          <w:sz w:val="28"/>
          <w:szCs w:val="28"/>
        </w:rPr>
        <w:t xml:space="preserve">2 г испытуемого </w:t>
      </w:r>
      <w:r>
        <w:rPr>
          <w:color w:val="222222"/>
          <w:sz w:val="28"/>
          <w:szCs w:val="28"/>
        </w:rPr>
        <w:t xml:space="preserve">образца </w:t>
      </w:r>
      <w:r w:rsidR="00AC19B5" w:rsidRPr="0028138E">
        <w:rPr>
          <w:color w:val="222222"/>
          <w:sz w:val="28"/>
          <w:szCs w:val="28"/>
        </w:rPr>
        <w:t>и</w:t>
      </w:r>
      <w:r w:rsidR="00F33EFF" w:rsidRPr="0028138E">
        <w:rPr>
          <w:color w:val="222222"/>
          <w:sz w:val="28"/>
          <w:szCs w:val="28"/>
        </w:rPr>
        <w:t xml:space="preserve"> выдерживают в течение </w:t>
      </w:r>
      <w:r w:rsidR="00DF5A4D" w:rsidRPr="0028138E">
        <w:rPr>
          <w:color w:val="222222"/>
          <w:sz w:val="28"/>
          <w:szCs w:val="28"/>
        </w:rPr>
        <w:t>2</w:t>
      </w:r>
      <w:r w:rsidR="00F33EFF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ч</w:t>
      </w:r>
      <w:r w:rsidR="00B018D3" w:rsidRPr="0028138E">
        <w:rPr>
          <w:color w:val="222222"/>
          <w:sz w:val="28"/>
          <w:szCs w:val="28"/>
        </w:rPr>
        <w:t xml:space="preserve"> при </w:t>
      </w:r>
      <w:r w:rsidR="00AC19B5" w:rsidRPr="0028138E">
        <w:rPr>
          <w:color w:val="222222"/>
          <w:sz w:val="28"/>
          <w:szCs w:val="28"/>
        </w:rPr>
        <w:t>частом встряхивании.</w:t>
      </w:r>
      <w:r w:rsidR="007B0320" w:rsidRPr="0028138E">
        <w:rPr>
          <w:color w:val="222222"/>
          <w:sz w:val="28"/>
          <w:szCs w:val="28"/>
        </w:rPr>
        <w:t xml:space="preserve"> </w:t>
      </w:r>
      <w:r w:rsidR="009C6874" w:rsidRPr="0028138E">
        <w:rPr>
          <w:color w:val="222222"/>
          <w:sz w:val="28"/>
          <w:szCs w:val="28"/>
        </w:rPr>
        <w:t>Затем образовавшуюся смесь пиридина с и</w:t>
      </w:r>
      <w:r w:rsidR="00F93DBE" w:rsidRPr="0028138E">
        <w:rPr>
          <w:color w:val="222222"/>
          <w:sz w:val="28"/>
          <w:szCs w:val="28"/>
        </w:rPr>
        <w:t>звлечение</w:t>
      </w:r>
      <w:r w:rsidR="009C6874" w:rsidRPr="0028138E">
        <w:rPr>
          <w:color w:val="222222"/>
          <w:sz w:val="28"/>
          <w:szCs w:val="28"/>
        </w:rPr>
        <w:t>м си</w:t>
      </w:r>
      <w:r w:rsidR="00064529" w:rsidRPr="0028138E">
        <w:rPr>
          <w:color w:val="222222"/>
          <w:sz w:val="28"/>
          <w:szCs w:val="28"/>
        </w:rPr>
        <w:t>ликонового эластомера</w:t>
      </w:r>
      <w:r w:rsidR="007B0320" w:rsidRPr="0028138E">
        <w:rPr>
          <w:sz w:val="28"/>
          <w:szCs w:val="28"/>
        </w:rPr>
        <w:t xml:space="preserve"> д</w:t>
      </w:r>
      <w:r w:rsidR="007B0320" w:rsidRPr="0028138E">
        <w:rPr>
          <w:color w:val="222222"/>
          <w:sz w:val="28"/>
          <w:szCs w:val="28"/>
        </w:rPr>
        <w:t xml:space="preserve">екантируют и </w:t>
      </w:r>
      <w:r w:rsidR="00064529" w:rsidRPr="0028138E">
        <w:rPr>
          <w:color w:val="222222"/>
          <w:sz w:val="28"/>
          <w:szCs w:val="28"/>
        </w:rPr>
        <w:t xml:space="preserve">полученный раствор </w:t>
      </w:r>
      <w:r w:rsidR="00F93DBE" w:rsidRPr="0028138E">
        <w:rPr>
          <w:color w:val="222222"/>
          <w:sz w:val="28"/>
          <w:szCs w:val="28"/>
        </w:rPr>
        <w:t>исследуют</w:t>
      </w:r>
      <w:r w:rsidR="007B0320" w:rsidRPr="0028138E">
        <w:rPr>
          <w:color w:val="222222"/>
          <w:sz w:val="28"/>
          <w:szCs w:val="28"/>
        </w:rPr>
        <w:t xml:space="preserve"> </w:t>
      </w:r>
      <w:r w:rsidR="00DF5A4D" w:rsidRPr="0028138E">
        <w:rPr>
          <w:color w:val="222222"/>
          <w:sz w:val="28"/>
          <w:szCs w:val="28"/>
        </w:rPr>
        <w:t xml:space="preserve">в ультрафиолетовом свете при </w:t>
      </w:r>
      <w:r w:rsidR="007B0320" w:rsidRPr="0028138E">
        <w:rPr>
          <w:color w:val="222222"/>
          <w:sz w:val="28"/>
          <w:szCs w:val="28"/>
        </w:rPr>
        <w:t xml:space="preserve">длине волны </w:t>
      </w:r>
      <w:r w:rsidR="00DF5A4D" w:rsidRPr="0028138E">
        <w:rPr>
          <w:color w:val="222222"/>
          <w:sz w:val="28"/>
          <w:szCs w:val="28"/>
        </w:rPr>
        <w:t>365</w:t>
      </w:r>
      <w:r w:rsidR="007B0320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нм.</w:t>
      </w:r>
      <w:r w:rsidR="007B0320" w:rsidRPr="0028138E">
        <w:rPr>
          <w:color w:val="222222"/>
          <w:sz w:val="28"/>
          <w:szCs w:val="28"/>
        </w:rPr>
        <w:t xml:space="preserve"> </w:t>
      </w:r>
      <w:r w:rsidR="00F93DBE" w:rsidRPr="0028138E">
        <w:rPr>
          <w:color w:val="222222"/>
          <w:sz w:val="28"/>
          <w:szCs w:val="28"/>
        </w:rPr>
        <w:t>Интенсивность ф</w:t>
      </w:r>
      <w:r w:rsidR="00DF5A4D" w:rsidRPr="0028138E">
        <w:rPr>
          <w:color w:val="222222"/>
          <w:sz w:val="28"/>
          <w:szCs w:val="28"/>
        </w:rPr>
        <w:t>луоресценци</w:t>
      </w:r>
      <w:r w:rsidR="00F93DBE" w:rsidRPr="0028138E">
        <w:rPr>
          <w:color w:val="222222"/>
          <w:sz w:val="28"/>
          <w:szCs w:val="28"/>
        </w:rPr>
        <w:t>и</w:t>
      </w:r>
      <w:r w:rsidR="00DF5A4D" w:rsidRPr="0028138E">
        <w:rPr>
          <w:color w:val="222222"/>
          <w:sz w:val="28"/>
          <w:szCs w:val="28"/>
        </w:rPr>
        <w:t xml:space="preserve"> </w:t>
      </w:r>
      <w:r w:rsidR="009C6874" w:rsidRPr="0028138E">
        <w:rPr>
          <w:color w:val="222222"/>
          <w:sz w:val="28"/>
          <w:szCs w:val="28"/>
        </w:rPr>
        <w:t xml:space="preserve">полученного </w:t>
      </w:r>
      <w:r w:rsidR="007B0320" w:rsidRPr="0028138E">
        <w:rPr>
          <w:color w:val="222222"/>
          <w:sz w:val="28"/>
          <w:szCs w:val="28"/>
        </w:rPr>
        <w:t xml:space="preserve">раствора не </w:t>
      </w:r>
      <w:r w:rsidR="00F93DBE" w:rsidRPr="0028138E">
        <w:rPr>
          <w:color w:val="222222"/>
          <w:sz w:val="28"/>
          <w:szCs w:val="28"/>
        </w:rPr>
        <w:t xml:space="preserve">должна превышать интенсивность </w:t>
      </w:r>
      <w:r w:rsidR="00DF5A4D" w:rsidRPr="0028138E">
        <w:rPr>
          <w:color w:val="222222"/>
          <w:sz w:val="28"/>
          <w:szCs w:val="28"/>
        </w:rPr>
        <w:t>флуоресценци</w:t>
      </w:r>
      <w:r w:rsidR="00F93DBE" w:rsidRPr="0028138E">
        <w:rPr>
          <w:color w:val="222222"/>
          <w:sz w:val="28"/>
          <w:szCs w:val="28"/>
        </w:rPr>
        <w:t>и</w:t>
      </w:r>
      <w:r w:rsidR="007B0320" w:rsidRPr="0028138E">
        <w:rPr>
          <w:color w:val="222222"/>
          <w:sz w:val="28"/>
          <w:szCs w:val="28"/>
        </w:rPr>
        <w:t xml:space="preserve"> раствора, содержащего 0,0001 % раствор хинина </w:t>
      </w:r>
      <w:hyperlink r:id="rId12" w:history="1">
        <w:r w:rsidR="00DF5A4D" w:rsidRPr="0028138E">
          <w:rPr>
            <w:sz w:val="28"/>
            <w:szCs w:val="28"/>
          </w:rPr>
          <w:t xml:space="preserve">сульфата </w:t>
        </w:r>
      </w:hyperlink>
      <w:r w:rsidR="007B0320" w:rsidRPr="0028138E">
        <w:t xml:space="preserve">в </w:t>
      </w:r>
      <w:hyperlink r:id="rId13" w:history="1">
        <w:r w:rsidR="00DF5A4D" w:rsidRPr="0028138E">
          <w:rPr>
            <w:sz w:val="28"/>
            <w:szCs w:val="28"/>
          </w:rPr>
          <w:t>0,005</w:t>
        </w:r>
        <w:r w:rsidR="007B0320" w:rsidRPr="0028138E">
          <w:rPr>
            <w:sz w:val="28"/>
            <w:szCs w:val="28"/>
          </w:rPr>
          <w:t> </w:t>
        </w:r>
        <w:r w:rsidR="00DF5A4D" w:rsidRPr="0028138E">
          <w:rPr>
            <w:sz w:val="28"/>
            <w:szCs w:val="28"/>
          </w:rPr>
          <w:t>М</w:t>
        </w:r>
        <w:r w:rsidR="007B0320" w:rsidRPr="0028138E">
          <w:rPr>
            <w:sz w:val="28"/>
            <w:szCs w:val="28"/>
          </w:rPr>
          <w:t xml:space="preserve"> растворе </w:t>
        </w:r>
        <w:r w:rsidR="00DF5A4D" w:rsidRPr="0028138E">
          <w:rPr>
            <w:sz w:val="28"/>
            <w:szCs w:val="28"/>
          </w:rPr>
          <w:t>серной кислот</w:t>
        </w:r>
        <w:r w:rsidR="007B0320" w:rsidRPr="0028138E">
          <w:rPr>
            <w:sz w:val="28"/>
            <w:szCs w:val="28"/>
          </w:rPr>
          <w:t>ы</w:t>
        </w:r>
      </w:hyperlink>
      <w:r w:rsidR="007B0320" w:rsidRPr="0028138E">
        <w:t xml:space="preserve">, </w:t>
      </w:r>
      <w:r w:rsidR="00772D31" w:rsidRPr="00772D31">
        <w:rPr>
          <w:sz w:val="28"/>
          <w:szCs w:val="28"/>
        </w:rPr>
        <w:t>при</w:t>
      </w:r>
      <w:r w:rsidR="00772D31">
        <w:t xml:space="preserve"> </w:t>
      </w:r>
      <w:r w:rsidR="00DF5A4D" w:rsidRPr="0028138E">
        <w:rPr>
          <w:sz w:val="28"/>
          <w:szCs w:val="28"/>
        </w:rPr>
        <w:t>исслед</w:t>
      </w:r>
      <w:r w:rsidR="00AB1EEC">
        <w:rPr>
          <w:sz w:val="28"/>
          <w:szCs w:val="28"/>
        </w:rPr>
        <w:t>ован</w:t>
      </w:r>
      <w:r w:rsidR="00772D31">
        <w:rPr>
          <w:sz w:val="28"/>
          <w:szCs w:val="28"/>
        </w:rPr>
        <w:t xml:space="preserve">ии </w:t>
      </w:r>
      <w:r w:rsidR="00DF5A4D" w:rsidRPr="0028138E">
        <w:rPr>
          <w:sz w:val="28"/>
          <w:szCs w:val="28"/>
        </w:rPr>
        <w:t>в тех же условиях.</w:t>
      </w:r>
    </w:p>
    <w:p w:rsidR="00AB1EEC" w:rsidRPr="00632955" w:rsidRDefault="00DF5A4D" w:rsidP="00297DC3">
      <w:pPr>
        <w:shd w:val="clear" w:color="auto" w:fill="FFFFFF"/>
        <w:spacing w:line="360" w:lineRule="auto"/>
        <w:ind w:firstLine="709"/>
        <w:jc w:val="both"/>
        <w:rPr>
          <w:bCs/>
          <w:i/>
          <w:color w:val="222222"/>
          <w:sz w:val="28"/>
          <w:szCs w:val="28"/>
        </w:rPr>
      </w:pPr>
      <w:r w:rsidRPr="00AB1EEC">
        <w:rPr>
          <w:b/>
          <w:bCs/>
          <w:i/>
          <w:color w:val="222222"/>
          <w:sz w:val="28"/>
          <w:szCs w:val="28"/>
        </w:rPr>
        <w:t>Летучие вещества</w:t>
      </w:r>
    </w:p>
    <w:p w:rsidR="00DF5A4D" w:rsidRPr="0028138E" w:rsidRDefault="00BA7E54" w:rsidP="00297D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8138E">
        <w:rPr>
          <w:bCs/>
          <w:color w:val="222222"/>
          <w:sz w:val="28"/>
          <w:szCs w:val="28"/>
        </w:rPr>
        <w:t>Не более 0,5 % д</w:t>
      </w:r>
      <w:r w:rsidR="00DF5A4D" w:rsidRPr="0028138E">
        <w:rPr>
          <w:color w:val="222222"/>
          <w:sz w:val="28"/>
          <w:szCs w:val="28"/>
        </w:rPr>
        <w:t>ля силиконов</w:t>
      </w:r>
      <w:r w:rsidR="00D47CF7" w:rsidRPr="0028138E">
        <w:rPr>
          <w:color w:val="222222"/>
          <w:sz w:val="28"/>
          <w:szCs w:val="28"/>
        </w:rPr>
        <w:t>ых</w:t>
      </w:r>
      <w:r w:rsidR="00DF5A4D" w:rsidRPr="0028138E">
        <w:rPr>
          <w:color w:val="222222"/>
          <w:sz w:val="28"/>
          <w:szCs w:val="28"/>
        </w:rPr>
        <w:t xml:space="preserve"> эластомер</w:t>
      </w:r>
      <w:r w:rsidR="00D47CF7" w:rsidRPr="0028138E">
        <w:rPr>
          <w:color w:val="222222"/>
          <w:sz w:val="28"/>
          <w:szCs w:val="28"/>
        </w:rPr>
        <w:t>ов</w:t>
      </w:r>
      <w:r w:rsidR="00DF5A4D" w:rsidRPr="0028138E">
        <w:rPr>
          <w:color w:val="222222"/>
          <w:sz w:val="28"/>
          <w:szCs w:val="28"/>
        </w:rPr>
        <w:t>, п</w:t>
      </w:r>
      <w:r w:rsidRPr="0028138E">
        <w:rPr>
          <w:color w:val="222222"/>
          <w:sz w:val="28"/>
          <w:szCs w:val="28"/>
        </w:rPr>
        <w:t>олученн</w:t>
      </w:r>
      <w:r w:rsidR="00D47CF7" w:rsidRPr="0028138E">
        <w:rPr>
          <w:color w:val="222222"/>
          <w:sz w:val="28"/>
          <w:szCs w:val="28"/>
        </w:rPr>
        <w:t>ых</w:t>
      </w:r>
      <w:r w:rsidR="00DF5A4D" w:rsidRPr="0028138E">
        <w:rPr>
          <w:color w:val="222222"/>
          <w:sz w:val="28"/>
          <w:szCs w:val="28"/>
        </w:rPr>
        <w:t xml:space="preserve"> с использованием пероксидов;</w:t>
      </w:r>
      <w:r w:rsidRPr="0028138E">
        <w:rPr>
          <w:color w:val="222222"/>
          <w:sz w:val="28"/>
          <w:szCs w:val="28"/>
        </w:rPr>
        <w:t xml:space="preserve"> не более </w:t>
      </w:r>
      <w:r w:rsidR="00DF5A4D" w:rsidRPr="0028138E">
        <w:rPr>
          <w:color w:val="222222"/>
          <w:sz w:val="28"/>
          <w:szCs w:val="28"/>
        </w:rPr>
        <w:t>2,0</w:t>
      </w:r>
      <w:r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% для силиконов</w:t>
      </w:r>
      <w:r w:rsidR="00D47CF7" w:rsidRPr="0028138E">
        <w:rPr>
          <w:color w:val="222222"/>
          <w:sz w:val="28"/>
          <w:szCs w:val="28"/>
        </w:rPr>
        <w:t>ых</w:t>
      </w:r>
      <w:r w:rsidR="00DF5A4D" w:rsidRPr="0028138E">
        <w:rPr>
          <w:color w:val="222222"/>
          <w:sz w:val="28"/>
          <w:szCs w:val="28"/>
        </w:rPr>
        <w:t xml:space="preserve"> эластомер</w:t>
      </w:r>
      <w:r w:rsidR="00D47CF7" w:rsidRPr="0028138E">
        <w:rPr>
          <w:color w:val="222222"/>
          <w:sz w:val="28"/>
          <w:szCs w:val="28"/>
        </w:rPr>
        <w:t>ов</w:t>
      </w:r>
      <w:r w:rsidR="00DF5A4D" w:rsidRPr="0028138E">
        <w:rPr>
          <w:color w:val="222222"/>
          <w:sz w:val="28"/>
          <w:szCs w:val="28"/>
        </w:rPr>
        <w:t>, п</w:t>
      </w:r>
      <w:r w:rsidRPr="0028138E">
        <w:rPr>
          <w:color w:val="222222"/>
          <w:sz w:val="28"/>
          <w:szCs w:val="28"/>
        </w:rPr>
        <w:t>олученн</w:t>
      </w:r>
      <w:r w:rsidR="00D47CF7" w:rsidRPr="0028138E">
        <w:rPr>
          <w:color w:val="222222"/>
          <w:sz w:val="28"/>
          <w:szCs w:val="28"/>
        </w:rPr>
        <w:t>ых</w:t>
      </w:r>
      <w:r w:rsidR="00DF5A4D" w:rsidRPr="0028138E">
        <w:rPr>
          <w:color w:val="222222"/>
          <w:sz w:val="28"/>
          <w:szCs w:val="28"/>
        </w:rPr>
        <w:t xml:space="preserve"> с использованием платины.</w:t>
      </w:r>
    </w:p>
    <w:p w:rsidR="00DF5A4D" w:rsidRDefault="004B30AE" w:rsidP="00297D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8138E">
        <w:rPr>
          <w:color w:val="222222"/>
          <w:sz w:val="28"/>
          <w:szCs w:val="28"/>
        </w:rPr>
        <w:t>И</w:t>
      </w:r>
      <w:r w:rsidR="00F36CBE" w:rsidRPr="0028138E">
        <w:rPr>
          <w:color w:val="222222"/>
          <w:sz w:val="28"/>
          <w:szCs w:val="28"/>
        </w:rPr>
        <w:t>спытуем</w:t>
      </w:r>
      <w:r w:rsidRPr="0028138E">
        <w:rPr>
          <w:color w:val="222222"/>
          <w:sz w:val="28"/>
          <w:szCs w:val="28"/>
        </w:rPr>
        <w:t>ый</w:t>
      </w:r>
      <w:r w:rsidR="00F36CBE" w:rsidRPr="0028138E">
        <w:rPr>
          <w:color w:val="222222"/>
          <w:sz w:val="28"/>
          <w:szCs w:val="28"/>
        </w:rPr>
        <w:t xml:space="preserve"> </w:t>
      </w:r>
      <w:r w:rsidR="00AB1EEC">
        <w:rPr>
          <w:color w:val="222222"/>
          <w:sz w:val="28"/>
          <w:szCs w:val="28"/>
        </w:rPr>
        <w:t xml:space="preserve">образец </w:t>
      </w:r>
      <w:r w:rsidR="00F36CBE" w:rsidRPr="0028138E">
        <w:rPr>
          <w:color w:val="222222"/>
          <w:sz w:val="28"/>
          <w:szCs w:val="28"/>
        </w:rPr>
        <w:t xml:space="preserve">помещают в эксикатор и выдерживают над кальция хлоридом </w:t>
      </w:r>
      <w:r w:rsidR="00AB1EEC" w:rsidRPr="0028138E">
        <w:rPr>
          <w:color w:val="222222"/>
          <w:sz w:val="28"/>
          <w:szCs w:val="28"/>
        </w:rPr>
        <w:t xml:space="preserve">безводным </w:t>
      </w:r>
      <w:r w:rsidR="00F36CBE" w:rsidRPr="0028138E">
        <w:rPr>
          <w:color w:val="222222"/>
          <w:sz w:val="28"/>
          <w:szCs w:val="28"/>
        </w:rPr>
        <w:t>в течение 48 ч</w:t>
      </w:r>
      <w:r w:rsidRPr="0028138E">
        <w:rPr>
          <w:color w:val="222222"/>
          <w:sz w:val="28"/>
          <w:szCs w:val="28"/>
        </w:rPr>
        <w:t xml:space="preserve">. Взвешивают 10,0 испытуемого </w:t>
      </w:r>
      <w:r w:rsidR="00AB1EEC">
        <w:rPr>
          <w:color w:val="222222"/>
          <w:sz w:val="28"/>
          <w:szCs w:val="28"/>
        </w:rPr>
        <w:t>образца,</w:t>
      </w:r>
      <w:r w:rsidRPr="0028138E">
        <w:rPr>
          <w:color w:val="222222"/>
          <w:sz w:val="28"/>
          <w:szCs w:val="28"/>
        </w:rPr>
        <w:t xml:space="preserve"> выдержанного в эксикаторе, и нагревают в</w:t>
      </w:r>
      <w:r w:rsidR="00F36CBE" w:rsidRPr="0028138E">
        <w:rPr>
          <w:color w:val="222222"/>
          <w:sz w:val="28"/>
          <w:szCs w:val="28"/>
        </w:rPr>
        <w:t xml:space="preserve"> сушильном шкафу </w:t>
      </w:r>
      <w:r w:rsidR="00DF5A4D" w:rsidRPr="0028138E">
        <w:rPr>
          <w:color w:val="222222"/>
          <w:sz w:val="28"/>
          <w:szCs w:val="28"/>
        </w:rPr>
        <w:t xml:space="preserve">при </w:t>
      </w:r>
      <w:r w:rsidR="00F36CBE" w:rsidRPr="0028138E">
        <w:rPr>
          <w:color w:val="222222"/>
          <w:sz w:val="28"/>
          <w:szCs w:val="28"/>
        </w:rPr>
        <w:lastRenderedPageBreak/>
        <w:t xml:space="preserve">температуре </w:t>
      </w:r>
      <w:r w:rsidR="00DF5A4D" w:rsidRPr="0028138E">
        <w:rPr>
          <w:color w:val="222222"/>
          <w:sz w:val="28"/>
          <w:szCs w:val="28"/>
        </w:rPr>
        <w:t>200°</w:t>
      </w:r>
      <w:r w:rsidR="00F36CBE" w:rsidRPr="0028138E">
        <w:rPr>
          <w:color w:val="222222"/>
          <w:sz w:val="28"/>
          <w:szCs w:val="28"/>
        </w:rPr>
        <w:t> С</w:t>
      </w:r>
      <w:r w:rsidR="00DF5A4D" w:rsidRPr="0028138E">
        <w:rPr>
          <w:color w:val="222222"/>
          <w:sz w:val="28"/>
          <w:szCs w:val="28"/>
        </w:rPr>
        <w:t xml:space="preserve"> в течение 4</w:t>
      </w:r>
      <w:r w:rsidR="00F36CBE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ч</w:t>
      </w:r>
      <w:r w:rsidRPr="0028138E">
        <w:rPr>
          <w:color w:val="222222"/>
          <w:sz w:val="28"/>
          <w:szCs w:val="28"/>
        </w:rPr>
        <w:t xml:space="preserve">. Затем </w:t>
      </w:r>
      <w:r w:rsidR="00F36CBE" w:rsidRPr="0028138E">
        <w:rPr>
          <w:color w:val="222222"/>
          <w:sz w:val="28"/>
          <w:szCs w:val="28"/>
        </w:rPr>
        <w:t>охлаждают в эксикаторе</w:t>
      </w:r>
      <w:r w:rsidR="00395C7C" w:rsidRPr="0028138E">
        <w:rPr>
          <w:color w:val="222222"/>
          <w:sz w:val="28"/>
          <w:szCs w:val="28"/>
        </w:rPr>
        <w:t xml:space="preserve"> </w:t>
      </w:r>
      <w:r w:rsidRPr="0028138E">
        <w:rPr>
          <w:color w:val="222222"/>
          <w:sz w:val="28"/>
          <w:szCs w:val="28"/>
        </w:rPr>
        <w:t xml:space="preserve">до комнатной температуры и </w:t>
      </w:r>
      <w:r w:rsidR="00F36CBE" w:rsidRPr="0028138E">
        <w:rPr>
          <w:color w:val="222222"/>
          <w:sz w:val="28"/>
          <w:szCs w:val="28"/>
        </w:rPr>
        <w:t xml:space="preserve">снова взвешивают. Рассчитывают количество летучих веществ в </w:t>
      </w:r>
      <w:r w:rsidR="003D4D11" w:rsidRPr="0028138E">
        <w:rPr>
          <w:color w:val="222222"/>
          <w:sz w:val="28"/>
          <w:szCs w:val="28"/>
        </w:rPr>
        <w:t xml:space="preserve">силиконовом эластомере в </w:t>
      </w:r>
      <w:r w:rsidR="00F36CBE" w:rsidRPr="0028138E">
        <w:rPr>
          <w:color w:val="222222"/>
          <w:sz w:val="28"/>
          <w:szCs w:val="28"/>
        </w:rPr>
        <w:t>процентах.</w:t>
      </w:r>
    </w:p>
    <w:p w:rsidR="00AB1EEC" w:rsidRPr="00632955" w:rsidRDefault="00DF5A4D" w:rsidP="00297DC3">
      <w:pPr>
        <w:shd w:val="clear" w:color="auto" w:fill="FFFFFF"/>
        <w:spacing w:line="360" w:lineRule="auto"/>
        <w:ind w:firstLine="709"/>
        <w:jc w:val="both"/>
        <w:rPr>
          <w:bCs/>
          <w:i/>
          <w:color w:val="222222"/>
          <w:sz w:val="28"/>
          <w:szCs w:val="28"/>
        </w:rPr>
      </w:pPr>
      <w:r w:rsidRPr="00AB1EEC">
        <w:rPr>
          <w:b/>
          <w:bCs/>
          <w:i/>
          <w:color w:val="222222"/>
          <w:sz w:val="28"/>
          <w:szCs w:val="28"/>
        </w:rPr>
        <w:t>Остаточные пероксиды</w:t>
      </w:r>
    </w:p>
    <w:p w:rsidR="00DF5A4D" w:rsidRPr="0028138E" w:rsidRDefault="003E7E69" w:rsidP="00297D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8138E">
        <w:rPr>
          <w:bCs/>
          <w:color w:val="222222"/>
          <w:sz w:val="28"/>
          <w:szCs w:val="28"/>
        </w:rPr>
        <w:t xml:space="preserve">Не более </w:t>
      </w:r>
      <w:r w:rsidR="00DF5A4D" w:rsidRPr="0028138E">
        <w:rPr>
          <w:color w:val="222222"/>
          <w:sz w:val="28"/>
          <w:szCs w:val="28"/>
        </w:rPr>
        <w:t>0,08</w:t>
      </w:r>
      <w:r w:rsidR="00BE20A1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% в пересч</w:t>
      </w:r>
      <w:r w:rsidR="00621D4E">
        <w:rPr>
          <w:color w:val="222222"/>
          <w:sz w:val="28"/>
          <w:szCs w:val="28"/>
        </w:rPr>
        <w:t>ё</w:t>
      </w:r>
      <w:r w:rsidR="00DF5A4D" w:rsidRPr="0028138E">
        <w:rPr>
          <w:color w:val="222222"/>
          <w:sz w:val="28"/>
          <w:szCs w:val="28"/>
        </w:rPr>
        <w:t xml:space="preserve">те на </w:t>
      </w:r>
      <w:r w:rsidR="00CB1764" w:rsidRPr="0028138E">
        <w:rPr>
          <w:color w:val="222222"/>
          <w:sz w:val="28"/>
          <w:szCs w:val="28"/>
        </w:rPr>
        <w:t>2,4-</w:t>
      </w:r>
      <w:r w:rsidR="00DF5A4D" w:rsidRPr="0028138E">
        <w:rPr>
          <w:color w:val="222222"/>
          <w:sz w:val="28"/>
          <w:szCs w:val="28"/>
        </w:rPr>
        <w:t>дихлорбензоил</w:t>
      </w:r>
      <w:r w:rsidR="00CB1764" w:rsidRPr="0028138E">
        <w:rPr>
          <w:color w:val="222222"/>
          <w:sz w:val="28"/>
          <w:szCs w:val="28"/>
        </w:rPr>
        <w:t>пероксид</w:t>
      </w:r>
      <w:r w:rsidR="00BE20A1" w:rsidRPr="0028138E">
        <w:rPr>
          <w:color w:val="222222"/>
          <w:sz w:val="28"/>
          <w:szCs w:val="28"/>
        </w:rPr>
        <w:t>.</w:t>
      </w:r>
      <w:r w:rsidR="00AB1EEC" w:rsidRPr="00AB1EEC">
        <w:rPr>
          <w:bCs/>
          <w:color w:val="222222"/>
          <w:sz w:val="28"/>
          <w:szCs w:val="28"/>
        </w:rPr>
        <w:t xml:space="preserve"> </w:t>
      </w:r>
      <w:r w:rsidR="00AB1EEC" w:rsidRPr="0028138E">
        <w:rPr>
          <w:bCs/>
          <w:color w:val="222222"/>
          <w:sz w:val="28"/>
          <w:szCs w:val="28"/>
        </w:rPr>
        <w:t>Испытание проводят для силиконовых эластомеров, полученных с использованием пероксидов.</w:t>
      </w:r>
    </w:p>
    <w:p w:rsidR="001A1AB5" w:rsidRPr="0028138E" w:rsidRDefault="006B0AB3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В </w:t>
      </w:r>
      <w:r w:rsidR="00BE20A1" w:rsidRPr="0028138E">
        <w:rPr>
          <w:color w:val="222222"/>
          <w:sz w:val="28"/>
          <w:szCs w:val="28"/>
        </w:rPr>
        <w:t xml:space="preserve">колбу </w:t>
      </w:r>
      <w:r w:rsidR="00DF5A4D" w:rsidRPr="0028138E">
        <w:rPr>
          <w:color w:val="222222"/>
          <w:sz w:val="28"/>
          <w:szCs w:val="28"/>
        </w:rPr>
        <w:t>из боросиликатного стекла</w:t>
      </w:r>
      <w:r w:rsidRPr="006B0AB3">
        <w:rPr>
          <w:color w:val="222222"/>
          <w:sz w:val="28"/>
          <w:szCs w:val="28"/>
        </w:rPr>
        <w:t xml:space="preserve"> </w:t>
      </w:r>
      <w:r w:rsidRPr="0028138E">
        <w:rPr>
          <w:color w:val="222222"/>
          <w:sz w:val="28"/>
          <w:szCs w:val="28"/>
        </w:rPr>
        <w:t>помещают</w:t>
      </w:r>
      <w:r>
        <w:rPr>
          <w:color w:val="222222"/>
          <w:sz w:val="28"/>
          <w:szCs w:val="28"/>
        </w:rPr>
        <w:t xml:space="preserve"> </w:t>
      </w:r>
      <w:r w:rsidRPr="0028138E">
        <w:rPr>
          <w:color w:val="222222"/>
          <w:sz w:val="28"/>
          <w:szCs w:val="28"/>
        </w:rPr>
        <w:t xml:space="preserve">5 г испытуемого </w:t>
      </w:r>
      <w:r w:rsidR="00AB1EEC">
        <w:rPr>
          <w:color w:val="222222"/>
          <w:sz w:val="28"/>
          <w:szCs w:val="28"/>
        </w:rPr>
        <w:t>образца</w:t>
      </w:r>
      <w:r w:rsidR="0044346B" w:rsidRPr="0028138E">
        <w:rPr>
          <w:color w:val="222222"/>
          <w:sz w:val="28"/>
          <w:szCs w:val="28"/>
        </w:rPr>
        <w:t>,</w:t>
      </w:r>
      <w:r w:rsidR="00DF5A4D" w:rsidRPr="0028138E">
        <w:rPr>
          <w:color w:val="222222"/>
          <w:sz w:val="28"/>
          <w:szCs w:val="28"/>
        </w:rPr>
        <w:t xml:space="preserve"> </w:t>
      </w:r>
      <w:r w:rsidR="00BE20A1" w:rsidRPr="0028138E">
        <w:rPr>
          <w:color w:val="222222"/>
          <w:sz w:val="28"/>
          <w:szCs w:val="28"/>
        </w:rPr>
        <w:t>при</w:t>
      </w:r>
      <w:r w:rsidR="00DF5A4D" w:rsidRPr="0028138E">
        <w:rPr>
          <w:color w:val="222222"/>
          <w:sz w:val="28"/>
          <w:szCs w:val="28"/>
        </w:rPr>
        <w:t>бав</w:t>
      </w:r>
      <w:r w:rsidR="00BE20A1" w:rsidRPr="0028138E">
        <w:rPr>
          <w:color w:val="222222"/>
          <w:sz w:val="28"/>
          <w:szCs w:val="28"/>
        </w:rPr>
        <w:t>ляют</w:t>
      </w:r>
      <w:r w:rsidR="00DF5A4D" w:rsidRPr="0028138E">
        <w:rPr>
          <w:color w:val="222222"/>
          <w:sz w:val="28"/>
          <w:szCs w:val="28"/>
        </w:rPr>
        <w:t xml:space="preserve"> 150</w:t>
      </w:r>
      <w:r w:rsidR="00BE20A1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мл</w:t>
      </w:r>
      <w:r w:rsidR="00BE20A1" w:rsidRPr="0028138E">
        <w:rPr>
          <w:color w:val="222222"/>
          <w:sz w:val="28"/>
          <w:szCs w:val="28"/>
        </w:rPr>
        <w:t xml:space="preserve"> </w:t>
      </w:r>
      <w:hyperlink r:id="rId14" w:history="1">
        <w:r w:rsidR="00DF5A4D" w:rsidRPr="0028138E">
          <w:rPr>
            <w:sz w:val="28"/>
            <w:szCs w:val="28"/>
          </w:rPr>
          <w:t>метиленхлорида</w:t>
        </w:r>
        <w:r w:rsidR="00BE20A1" w:rsidRPr="0028138E">
          <w:rPr>
            <w:sz w:val="28"/>
            <w:szCs w:val="28"/>
          </w:rPr>
          <w:t xml:space="preserve">, </w:t>
        </w:r>
      </w:hyperlink>
      <w:r w:rsidR="00DF5A4D" w:rsidRPr="0028138E">
        <w:rPr>
          <w:color w:val="222222"/>
          <w:sz w:val="28"/>
          <w:szCs w:val="28"/>
        </w:rPr>
        <w:t>закр</w:t>
      </w:r>
      <w:r w:rsidR="00BE20A1" w:rsidRPr="0028138E">
        <w:rPr>
          <w:color w:val="222222"/>
          <w:sz w:val="28"/>
          <w:szCs w:val="28"/>
        </w:rPr>
        <w:t xml:space="preserve">ывают </w:t>
      </w:r>
      <w:r w:rsidR="00DF5A4D" w:rsidRPr="0028138E">
        <w:rPr>
          <w:color w:val="222222"/>
          <w:sz w:val="28"/>
          <w:szCs w:val="28"/>
        </w:rPr>
        <w:t>колбу</w:t>
      </w:r>
      <w:r w:rsidR="00BE20A1" w:rsidRPr="0028138E">
        <w:rPr>
          <w:color w:val="222222"/>
          <w:sz w:val="28"/>
          <w:szCs w:val="28"/>
        </w:rPr>
        <w:t xml:space="preserve"> и перемешивают </w:t>
      </w:r>
      <w:r w:rsidR="00DF5A4D" w:rsidRPr="0028138E">
        <w:rPr>
          <w:color w:val="222222"/>
          <w:sz w:val="28"/>
          <w:szCs w:val="28"/>
        </w:rPr>
        <w:t>механической мешалк</w:t>
      </w:r>
      <w:r w:rsidR="00124DCD">
        <w:rPr>
          <w:color w:val="222222"/>
          <w:sz w:val="28"/>
          <w:szCs w:val="28"/>
        </w:rPr>
        <w:t>ой</w:t>
      </w:r>
      <w:r w:rsidR="00BE20A1" w:rsidRPr="0028138E">
        <w:rPr>
          <w:color w:val="222222"/>
          <w:sz w:val="28"/>
          <w:szCs w:val="28"/>
        </w:rPr>
        <w:t xml:space="preserve"> </w:t>
      </w:r>
      <w:r w:rsidR="00DF5A4D" w:rsidRPr="0028138E">
        <w:rPr>
          <w:color w:val="222222"/>
          <w:sz w:val="28"/>
          <w:szCs w:val="28"/>
        </w:rPr>
        <w:t>в течение 16</w:t>
      </w:r>
      <w:r w:rsidR="00BE20A1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ч</w:t>
      </w:r>
      <w:r w:rsidR="00BE20A1" w:rsidRPr="0028138E">
        <w:rPr>
          <w:color w:val="222222"/>
          <w:sz w:val="28"/>
          <w:szCs w:val="28"/>
        </w:rPr>
        <w:t>. Затем б</w:t>
      </w:r>
      <w:r w:rsidR="00DF5A4D" w:rsidRPr="0028138E">
        <w:rPr>
          <w:color w:val="222222"/>
          <w:sz w:val="28"/>
          <w:szCs w:val="28"/>
        </w:rPr>
        <w:t>ыстро фильтру</w:t>
      </w:r>
      <w:r w:rsidR="001A1AB5" w:rsidRPr="0028138E">
        <w:rPr>
          <w:color w:val="222222"/>
          <w:sz w:val="28"/>
          <w:szCs w:val="28"/>
        </w:rPr>
        <w:t>ют</w:t>
      </w:r>
      <w:r w:rsidR="00DF5A4D" w:rsidRPr="0028138E">
        <w:rPr>
          <w:color w:val="222222"/>
          <w:sz w:val="28"/>
          <w:szCs w:val="28"/>
        </w:rPr>
        <w:t xml:space="preserve"> в колбу с </w:t>
      </w:r>
      <w:r w:rsidR="001A1AB5" w:rsidRPr="0028138E">
        <w:rPr>
          <w:color w:val="222222"/>
          <w:sz w:val="28"/>
          <w:szCs w:val="28"/>
        </w:rPr>
        <w:t>прит</w:t>
      </w:r>
      <w:r w:rsidR="00124DCD">
        <w:rPr>
          <w:color w:val="222222"/>
          <w:sz w:val="28"/>
          <w:szCs w:val="28"/>
        </w:rPr>
        <w:t>ё</w:t>
      </w:r>
      <w:r w:rsidR="001A1AB5" w:rsidRPr="0028138E">
        <w:rPr>
          <w:color w:val="222222"/>
          <w:sz w:val="28"/>
          <w:szCs w:val="28"/>
        </w:rPr>
        <w:t>ртой пробкой. За</w:t>
      </w:r>
      <w:r w:rsidR="00DF5A4D" w:rsidRPr="0028138E">
        <w:rPr>
          <w:color w:val="222222"/>
          <w:sz w:val="28"/>
          <w:szCs w:val="28"/>
        </w:rPr>
        <w:t>ме</w:t>
      </w:r>
      <w:r w:rsidR="00124DCD">
        <w:rPr>
          <w:color w:val="222222"/>
          <w:sz w:val="28"/>
          <w:szCs w:val="28"/>
        </w:rPr>
        <w:t>няют</w:t>
      </w:r>
      <w:r w:rsidR="00DF5A4D" w:rsidRPr="0028138E">
        <w:rPr>
          <w:color w:val="222222"/>
          <w:sz w:val="28"/>
          <w:szCs w:val="28"/>
        </w:rPr>
        <w:t xml:space="preserve"> воздух в ко</w:t>
      </w:r>
      <w:r w:rsidR="001A1AB5" w:rsidRPr="0028138E">
        <w:rPr>
          <w:color w:val="222222"/>
          <w:sz w:val="28"/>
          <w:szCs w:val="28"/>
        </w:rPr>
        <w:t>лбе на азот, не содержащий кислорода,</w:t>
      </w:r>
      <w:r w:rsidR="00DF5A4D" w:rsidRPr="0028138E">
        <w:rPr>
          <w:color w:val="222222"/>
          <w:sz w:val="28"/>
          <w:szCs w:val="28"/>
        </w:rPr>
        <w:t xml:space="preserve"> </w:t>
      </w:r>
      <w:r w:rsidR="00124DCD">
        <w:rPr>
          <w:color w:val="222222"/>
          <w:sz w:val="28"/>
          <w:szCs w:val="28"/>
        </w:rPr>
        <w:t xml:space="preserve">прибавляют </w:t>
      </w:r>
      <w:r w:rsidR="00DF5A4D" w:rsidRPr="0028138E">
        <w:rPr>
          <w:color w:val="222222"/>
          <w:sz w:val="28"/>
          <w:szCs w:val="28"/>
        </w:rPr>
        <w:t>1</w:t>
      </w:r>
      <w:r w:rsidR="001A1AB5" w:rsidRPr="0028138E">
        <w:rPr>
          <w:color w:val="222222"/>
          <w:sz w:val="28"/>
          <w:szCs w:val="28"/>
        </w:rPr>
        <w:t> мл</w:t>
      </w:r>
      <w:r w:rsidR="00DF5A4D" w:rsidRPr="0028138E">
        <w:rPr>
          <w:color w:val="222222"/>
          <w:sz w:val="28"/>
          <w:szCs w:val="28"/>
        </w:rPr>
        <w:t xml:space="preserve"> раствора</w:t>
      </w:r>
      <w:r w:rsidR="001A1AB5" w:rsidRPr="0028138E">
        <w:rPr>
          <w:color w:val="222222"/>
          <w:sz w:val="28"/>
          <w:szCs w:val="28"/>
        </w:rPr>
        <w:t xml:space="preserve"> натрия йодида 20 % в уксусной кислоте безводной, закрывают колбу, </w:t>
      </w:r>
      <w:r w:rsidR="00DF5A4D" w:rsidRPr="0028138E">
        <w:rPr>
          <w:color w:val="222222"/>
          <w:sz w:val="28"/>
          <w:szCs w:val="28"/>
        </w:rPr>
        <w:t>тщательно встрях</w:t>
      </w:r>
      <w:r w:rsidR="001A1AB5" w:rsidRPr="0028138E">
        <w:rPr>
          <w:color w:val="222222"/>
          <w:sz w:val="28"/>
          <w:szCs w:val="28"/>
        </w:rPr>
        <w:t xml:space="preserve">ивают </w:t>
      </w:r>
      <w:r w:rsidR="00DF5A4D" w:rsidRPr="0028138E">
        <w:rPr>
          <w:color w:val="222222"/>
          <w:sz w:val="28"/>
          <w:szCs w:val="28"/>
        </w:rPr>
        <w:t xml:space="preserve">и </w:t>
      </w:r>
      <w:r w:rsidR="001A1AB5" w:rsidRPr="0028138E">
        <w:rPr>
          <w:color w:val="222222"/>
          <w:sz w:val="28"/>
          <w:szCs w:val="28"/>
        </w:rPr>
        <w:t xml:space="preserve">помещают в </w:t>
      </w:r>
      <w:r w:rsidR="00DF5A4D" w:rsidRPr="0028138E">
        <w:rPr>
          <w:color w:val="222222"/>
          <w:sz w:val="28"/>
          <w:szCs w:val="28"/>
        </w:rPr>
        <w:t>защищ</w:t>
      </w:r>
      <w:r w:rsidR="00AB1EEC">
        <w:rPr>
          <w:color w:val="222222"/>
          <w:sz w:val="28"/>
          <w:szCs w:val="28"/>
        </w:rPr>
        <w:t>ё</w:t>
      </w:r>
      <w:r w:rsidR="00DF5A4D" w:rsidRPr="0028138E">
        <w:rPr>
          <w:color w:val="222222"/>
          <w:sz w:val="28"/>
          <w:szCs w:val="28"/>
        </w:rPr>
        <w:t>нно</w:t>
      </w:r>
      <w:r w:rsidR="001A1AB5" w:rsidRPr="0028138E">
        <w:rPr>
          <w:color w:val="222222"/>
          <w:sz w:val="28"/>
          <w:szCs w:val="28"/>
        </w:rPr>
        <w:t>е</w:t>
      </w:r>
      <w:r w:rsidR="00DF5A4D" w:rsidRPr="0028138E">
        <w:rPr>
          <w:color w:val="222222"/>
          <w:sz w:val="28"/>
          <w:szCs w:val="28"/>
        </w:rPr>
        <w:t xml:space="preserve"> от света мест</w:t>
      </w:r>
      <w:r w:rsidR="001A1AB5" w:rsidRPr="0028138E">
        <w:rPr>
          <w:color w:val="222222"/>
          <w:sz w:val="28"/>
          <w:szCs w:val="28"/>
        </w:rPr>
        <w:t xml:space="preserve">о на </w:t>
      </w:r>
      <w:r w:rsidR="00DF5A4D" w:rsidRPr="0028138E">
        <w:rPr>
          <w:color w:val="222222"/>
          <w:sz w:val="28"/>
          <w:szCs w:val="28"/>
        </w:rPr>
        <w:t>30</w:t>
      </w:r>
      <w:r w:rsidR="001A1AB5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мин</w:t>
      </w:r>
      <w:r w:rsidR="001A1AB5" w:rsidRPr="0028138E">
        <w:rPr>
          <w:color w:val="222222"/>
          <w:sz w:val="28"/>
          <w:szCs w:val="28"/>
        </w:rPr>
        <w:t>. При</w:t>
      </w:r>
      <w:r w:rsidR="00DF5A4D" w:rsidRPr="0028138E">
        <w:rPr>
          <w:color w:val="222222"/>
          <w:sz w:val="28"/>
          <w:szCs w:val="28"/>
        </w:rPr>
        <w:t>бав</w:t>
      </w:r>
      <w:r w:rsidR="001A1AB5" w:rsidRPr="0028138E">
        <w:rPr>
          <w:color w:val="222222"/>
          <w:sz w:val="28"/>
          <w:szCs w:val="28"/>
        </w:rPr>
        <w:t>ляют</w:t>
      </w:r>
      <w:r w:rsidR="00DF5A4D" w:rsidRPr="0028138E">
        <w:rPr>
          <w:color w:val="222222"/>
          <w:sz w:val="28"/>
          <w:szCs w:val="28"/>
        </w:rPr>
        <w:t xml:space="preserve"> 50</w:t>
      </w:r>
      <w:r w:rsidR="001A1AB5" w:rsidRPr="0028138E">
        <w:rPr>
          <w:color w:val="222222"/>
          <w:sz w:val="28"/>
          <w:szCs w:val="28"/>
        </w:rPr>
        <w:t> </w:t>
      </w:r>
      <w:r w:rsidR="00DF5A4D" w:rsidRPr="0028138E">
        <w:rPr>
          <w:color w:val="222222"/>
          <w:sz w:val="28"/>
          <w:szCs w:val="28"/>
        </w:rPr>
        <w:t>мл</w:t>
      </w:r>
      <w:r w:rsidR="001A1AB5" w:rsidRPr="0028138E">
        <w:rPr>
          <w:color w:val="222222"/>
          <w:sz w:val="28"/>
          <w:szCs w:val="28"/>
        </w:rPr>
        <w:t xml:space="preserve"> воды </w:t>
      </w:r>
      <w:r w:rsidR="00DF5A4D" w:rsidRPr="0028138E">
        <w:rPr>
          <w:color w:val="222222"/>
          <w:sz w:val="28"/>
          <w:szCs w:val="28"/>
        </w:rPr>
        <w:t>и немедленно титр</w:t>
      </w:r>
      <w:r w:rsidR="001A1AB5" w:rsidRPr="0028138E">
        <w:rPr>
          <w:color w:val="222222"/>
          <w:sz w:val="28"/>
          <w:szCs w:val="28"/>
        </w:rPr>
        <w:t xml:space="preserve">уют </w:t>
      </w:r>
      <w:r w:rsidR="00800F04" w:rsidRPr="0028138E">
        <w:fldChar w:fldCharType="begin"/>
      </w:r>
      <w:r w:rsidR="00701730" w:rsidRPr="0028138E">
        <w:instrText>HYPERLINK "javascript:try%20%7B%20openDoc('3007300E.htm',%20'_self')%20%7D%20catch(e)%20%7B%20%7D;"</w:instrText>
      </w:r>
      <w:r w:rsidR="00800F04" w:rsidRPr="0028138E">
        <w:fldChar w:fldCharType="separate"/>
      </w:r>
      <w:r w:rsidR="00DF5A4D" w:rsidRPr="0028138E">
        <w:rPr>
          <w:sz w:val="28"/>
          <w:szCs w:val="28"/>
        </w:rPr>
        <w:t>0,01</w:t>
      </w:r>
      <w:r w:rsidR="001A1AB5"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 xml:space="preserve">М </w:t>
      </w:r>
      <w:r w:rsidR="001A1AB5" w:rsidRPr="0028138E">
        <w:rPr>
          <w:sz w:val="28"/>
          <w:szCs w:val="28"/>
        </w:rPr>
        <w:t xml:space="preserve">раствором натрия </w:t>
      </w:r>
      <w:r w:rsidR="00DF5A4D" w:rsidRPr="0028138E">
        <w:rPr>
          <w:sz w:val="28"/>
          <w:szCs w:val="28"/>
        </w:rPr>
        <w:t>тиосульфата</w:t>
      </w:r>
      <w:r w:rsidR="001A1AB5" w:rsidRPr="0028138E">
        <w:rPr>
          <w:sz w:val="28"/>
          <w:szCs w:val="28"/>
        </w:rPr>
        <w:t xml:space="preserve"> до обесцвечивания</w:t>
      </w:r>
      <w:r w:rsidR="00AB1EEC">
        <w:rPr>
          <w:sz w:val="28"/>
          <w:szCs w:val="28"/>
        </w:rPr>
        <w:t xml:space="preserve"> (</w:t>
      </w:r>
      <w:r w:rsidR="001A1AB5" w:rsidRPr="0028138E">
        <w:rPr>
          <w:sz w:val="28"/>
          <w:szCs w:val="28"/>
        </w:rPr>
        <w:t>индикатор</w:t>
      </w:r>
      <w:r w:rsidR="00AB1EEC">
        <w:rPr>
          <w:sz w:val="28"/>
          <w:szCs w:val="28"/>
        </w:rPr>
        <w:t xml:space="preserve"> –</w:t>
      </w:r>
      <w:r w:rsidR="001A1AB5" w:rsidRPr="0028138E">
        <w:rPr>
          <w:sz w:val="28"/>
          <w:szCs w:val="28"/>
        </w:rPr>
        <w:t xml:space="preserve"> 0,25 мл 1 % раствора крахмала</w:t>
      </w:r>
      <w:r w:rsidR="00AB1EEC">
        <w:rPr>
          <w:sz w:val="28"/>
          <w:szCs w:val="28"/>
        </w:rPr>
        <w:t>).</w:t>
      </w:r>
    </w:p>
    <w:p w:rsidR="001A1AB5" w:rsidRPr="0028138E" w:rsidRDefault="001A1AB5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28138E">
        <w:rPr>
          <w:sz w:val="28"/>
          <w:szCs w:val="28"/>
        </w:rPr>
        <w:t>Параллельно проводят контрольный опыт.</w:t>
      </w:r>
    </w:p>
    <w:p w:rsidR="001A1AB5" w:rsidRPr="0028138E" w:rsidRDefault="001A1AB5" w:rsidP="00297DC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28138E">
        <w:rPr>
          <w:sz w:val="28"/>
          <w:szCs w:val="28"/>
        </w:rPr>
        <w:t>Разность между израсходованным объ</w:t>
      </w:r>
      <w:r w:rsidR="00124DCD">
        <w:rPr>
          <w:sz w:val="28"/>
          <w:szCs w:val="28"/>
        </w:rPr>
        <w:t>ё</w:t>
      </w:r>
      <w:r w:rsidRPr="0028138E">
        <w:rPr>
          <w:sz w:val="28"/>
          <w:szCs w:val="28"/>
        </w:rPr>
        <w:t>мом 0,01 М раствора натрия тиосульфата при титровании контрольного и испытуемого раствор</w:t>
      </w:r>
      <w:r w:rsidR="00124DCD">
        <w:rPr>
          <w:sz w:val="28"/>
          <w:szCs w:val="28"/>
        </w:rPr>
        <w:t>ов</w:t>
      </w:r>
      <w:r w:rsidRPr="0028138E">
        <w:rPr>
          <w:sz w:val="28"/>
          <w:szCs w:val="28"/>
        </w:rPr>
        <w:t xml:space="preserve"> не должна превышать 2,0 мл.</w:t>
      </w:r>
    </w:p>
    <w:p w:rsidR="00124DCD" w:rsidRPr="00907C49" w:rsidRDefault="00800F04" w:rsidP="00297DC3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222222"/>
          <w:sz w:val="28"/>
          <w:szCs w:val="28"/>
        </w:rPr>
      </w:pPr>
      <w:r w:rsidRPr="0028138E">
        <w:fldChar w:fldCharType="end"/>
      </w:r>
      <w:r w:rsidR="00124DCD" w:rsidRPr="00907C49">
        <w:rPr>
          <w:b/>
          <w:i/>
          <w:sz w:val="28"/>
          <w:szCs w:val="28"/>
        </w:rPr>
        <w:t>П</w:t>
      </w:r>
      <w:r w:rsidR="00DF5A4D" w:rsidRPr="00907C49">
        <w:rPr>
          <w:b/>
          <w:bCs/>
          <w:i/>
          <w:color w:val="222222"/>
          <w:sz w:val="28"/>
          <w:szCs w:val="28"/>
        </w:rPr>
        <w:t>латин</w:t>
      </w:r>
      <w:r w:rsidR="002C5A8D" w:rsidRPr="00907C49">
        <w:rPr>
          <w:b/>
          <w:bCs/>
          <w:i/>
          <w:color w:val="222222"/>
          <w:sz w:val="28"/>
          <w:szCs w:val="28"/>
        </w:rPr>
        <w:t>а</w:t>
      </w:r>
    </w:p>
    <w:p w:rsidR="002C5A8D" w:rsidRPr="0028138E" w:rsidRDefault="002C5A8D" w:rsidP="00297D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8138E">
        <w:rPr>
          <w:bCs/>
          <w:color w:val="222222"/>
          <w:sz w:val="28"/>
          <w:szCs w:val="28"/>
        </w:rPr>
        <w:t xml:space="preserve">Не более </w:t>
      </w:r>
      <w:r w:rsidRPr="0028138E">
        <w:rPr>
          <w:color w:val="222222"/>
          <w:sz w:val="28"/>
          <w:szCs w:val="28"/>
        </w:rPr>
        <w:t>0,003 %.</w:t>
      </w:r>
      <w:r w:rsidR="00124DCD" w:rsidRPr="00124DCD">
        <w:rPr>
          <w:bCs/>
          <w:color w:val="222222"/>
          <w:sz w:val="28"/>
          <w:szCs w:val="28"/>
        </w:rPr>
        <w:t xml:space="preserve"> </w:t>
      </w:r>
      <w:r w:rsidR="00124DCD" w:rsidRPr="0028138E">
        <w:rPr>
          <w:bCs/>
          <w:color w:val="222222"/>
          <w:sz w:val="28"/>
          <w:szCs w:val="28"/>
        </w:rPr>
        <w:t>Испытание проводят для силиконовых эластомеров, полученных с использованием платины.</w:t>
      </w:r>
    </w:p>
    <w:p w:rsidR="00DF5A4D" w:rsidRPr="0028138E" w:rsidRDefault="00545CC4" w:rsidP="00297DC3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Pr="0028138E">
        <w:rPr>
          <w:color w:val="222222"/>
          <w:sz w:val="28"/>
          <w:szCs w:val="28"/>
        </w:rPr>
        <w:t xml:space="preserve"> кварцевый тигель</w:t>
      </w:r>
      <w:r w:rsidR="00923935" w:rsidRPr="00545CC4">
        <w:rPr>
          <w:color w:val="222222"/>
          <w:sz w:val="28"/>
          <w:szCs w:val="28"/>
        </w:rPr>
        <w:t xml:space="preserve"> </w:t>
      </w:r>
      <w:r w:rsidR="00923935" w:rsidRPr="0028138E">
        <w:rPr>
          <w:color w:val="222222"/>
          <w:sz w:val="28"/>
          <w:szCs w:val="28"/>
        </w:rPr>
        <w:t>помещают</w:t>
      </w:r>
      <w:r w:rsidRPr="0028138E">
        <w:rPr>
          <w:color w:val="222222"/>
          <w:sz w:val="28"/>
          <w:szCs w:val="28"/>
        </w:rPr>
        <w:t xml:space="preserve"> </w:t>
      </w:r>
      <w:r w:rsidR="00923935">
        <w:rPr>
          <w:color w:val="222222"/>
          <w:sz w:val="28"/>
          <w:szCs w:val="28"/>
        </w:rPr>
        <w:t>1</w:t>
      </w:r>
      <w:r w:rsidR="00436D33" w:rsidRPr="0028138E">
        <w:rPr>
          <w:color w:val="222222"/>
          <w:sz w:val="28"/>
          <w:szCs w:val="28"/>
        </w:rPr>
        <w:t xml:space="preserve"> г испытуемого </w:t>
      </w:r>
      <w:r w:rsidR="00124DCD">
        <w:rPr>
          <w:color w:val="222222"/>
          <w:sz w:val="28"/>
          <w:szCs w:val="28"/>
        </w:rPr>
        <w:t xml:space="preserve">образца </w:t>
      </w:r>
      <w:r w:rsidR="00977C50" w:rsidRPr="0028138E">
        <w:rPr>
          <w:color w:val="222222"/>
          <w:sz w:val="28"/>
          <w:szCs w:val="28"/>
        </w:rPr>
        <w:t xml:space="preserve">и сжигают, </w:t>
      </w:r>
      <w:r w:rsidR="00DF5A4D" w:rsidRPr="0028138E">
        <w:rPr>
          <w:color w:val="222222"/>
          <w:sz w:val="28"/>
          <w:szCs w:val="28"/>
        </w:rPr>
        <w:t>постепенно повышая температуру</w:t>
      </w:r>
      <w:r w:rsidR="00977C50" w:rsidRPr="0028138E">
        <w:rPr>
          <w:color w:val="222222"/>
          <w:sz w:val="28"/>
          <w:szCs w:val="28"/>
        </w:rPr>
        <w:t>,</w:t>
      </w:r>
      <w:r w:rsidR="000C381F" w:rsidRPr="0028138E">
        <w:rPr>
          <w:color w:val="222222"/>
          <w:sz w:val="28"/>
          <w:szCs w:val="28"/>
        </w:rPr>
        <w:t xml:space="preserve"> до получения белого остатка. О</w:t>
      </w:r>
      <w:r w:rsidR="00DF5A4D" w:rsidRPr="0028138E">
        <w:rPr>
          <w:color w:val="222222"/>
          <w:sz w:val="28"/>
          <w:szCs w:val="28"/>
        </w:rPr>
        <w:t xml:space="preserve">статок </w:t>
      </w:r>
      <w:r w:rsidR="000C381F" w:rsidRPr="0028138E">
        <w:rPr>
          <w:color w:val="222222"/>
          <w:sz w:val="28"/>
          <w:szCs w:val="28"/>
        </w:rPr>
        <w:t xml:space="preserve">переносят в </w:t>
      </w:r>
      <w:r w:rsidR="000C381F" w:rsidRPr="0028138E">
        <w:rPr>
          <w:sz w:val="28"/>
          <w:szCs w:val="28"/>
        </w:rPr>
        <w:t>графитовый тигель</w:t>
      </w:r>
      <w:r w:rsidR="00977C50" w:rsidRPr="0028138E">
        <w:rPr>
          <w:sz w:val="28"/>
          <w:szCs w:val="28"/>
        </w:rPr>
        <w:t>.</w:t>
      </w:r>
      <w:r w:rsidR="000C381F" w:rsidRPr="0028138E">
        <w:rPr>
          <w:sz w:val="28"/>
          <w:szCs w:val="28"/>
        </w:rPr>
        <w:t xml:space="preserve"> В </w:t>
      </w:r>
      <w:r w:rsidR="00DF5A4D" w:rsidRPr="0028138E">
        <w:rPr>
          <w:sz w:val="28"/>
          <w:szCs w:val="28"/>
        </w:rPr>
        <w:t>кварцев</w:t>
      </w:r>
      <w:r w:rsidR="000C381F" w:rsidRPr="0028138E">
        <w:rPr>
          <w:sz w:val="28"/>
          <w:szCs w:val="28"/>
        </w:rPr>
        <w:t xml:space="preserve">ый </w:t>
      </w:r>
      <w:r w:rsidR="00DF5A4D" w:rsidRPr="0028138E">
        <w:rPr>
          <w:sz w:val="28"/>
          <w:szCs w:val="28"/>
        </w:rPr>
        <w:t>тиг</w:t>
      </w:r>
      <w:r w:rsidR="000C381F" w:rsidRPr="0028138E">
        <w:rPr>
          <w:sz w:val="28"/>
          <w:szCs w:val="28"/>
        </w:rPr>
        <w:t>ель</w:t>
      </w:r>
      <w:r w:rsidR="00DF5A4D" w:rsidRPr="0028138E">
        <w:rPr>
          <w:sz w:val="28"/>
          <w:szCs w:val="28"/>
        </w:rPr>
        <w:t xml:space="preserve"> </w:t>
      </w:r>
      <w:r w:rsidR="000C381F" w:rsidRPr="0028138E">
        <w:rPr>
          <w:sz w:val="28"/>
          <w:szCs w:val="28"/>
        </w:rPr>
        <w:t>при</w:t>
      </w:r>
      <w:r w:rsidR="00DF5A4D" w:rsidRPr="0028138E">
        <w:rPr>
          <w:sz w:val="28"/>
          <w:szCs w:val="28"/>
        </w:rPr>
        <w:t>бавляют 10</w:t>
      </w:r>
      <w:r w:rsidR="000C381F"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>мл свежеприготовленной смеси</w:t>
      </w:r>
      <w:r w:rsidR="000C381F" w:rsidRPr="0028138E">
        <w:rPr>
          <w:sz w:val="28"/>
          <w:szCs w:val="28"/>
        </w:rPr>
        <w:t xml:space="preserve"> </w:t>
      </w:r>
      <w:hyperlink r:id="rId15" w:history="1">
        <w:r w:rsidR="00DF5A4D" w:rsidRPr="0028138E">
          <w:rPr>
            <w:sz w:val="28"/>
            <w:szCs w:val="28"/>
          </w:rPr>
          <w:t>азотной кислоты</w:t>
        </w:r>
        <w:r w:rsidR="000C381F" w:rsidRPr="0028138E">
          <w:rPr>
            <w:sz w:val="28"/>
            <w:szCs w:val="28"/>
          </w:rPr>
          <w:t xml:space="preserve"> концентрированной</w:t>
        </w:r>
        <w:r w:rsidR="005B4E7F" w:rsidRPr="0028138E">
          <w:rPr>
            <w:sz w:val="28"/>
            <w:szCs w:val="28"/>
          </w:rPr>
          <w:t xml:space="preserve"> и</w:t>
        </w:r>
        <w:r w:rsidR="000C381F" w:rsidRPr="0028138E">
          <w:rPr>
            <w:sz w:val="28"/>
            <w:szCs w:val="28"/>
          </w:rPr>
          <w:t xml:space="preserve"> хлористоводородной кислоты концентрированной (1:3,</w:t>
        </w:r>
        <w:r w:rsidR="00FB78C3">
          <w:rPr>
            <w:sz w:val="28"/>
            <w:szCs w:val="28"/>
          </w:rPr>
          <w:t xml:space="preserve"> </w:t>
        </w:r>
        <w:r w:rsidR="000C381F" w:rsidRPr="0028138E">
          <w:rPr>
            <w:sz w:val="28"/>
            <w:szCs w:val="28"/>
          </w:rPr>
          <w:t>об/об)</w:t>
        </w:r>
      </w:hyperlink>
      <w:r w:rsidR="00DF5A4D" w:rsidRPr="0028138E">
        <w:rPr>
          <w:sz w:val="28"/>
          <w:szCs w:val="28"/>
        </w:rPr>
        <w:t>, нагрев</w:t>
      </w:r>
      <w:r w:rsidR="00621D4E">
        <w:rPr>
          <w:sz w:val="28"/>
          <w:szCs w:val="28"/>
        </w:rPr>
        <w:t>ают на водяной бане в течение 1–</w:t>
      </w:r>
      <w:r w:rsidR="00DF5A4D" w:rsidRPr="0028138E">
        <w:rPr>
          <w:sz w:val="28"/>
          <w:szCs w:val="28"/>
        </w:rPr>
        <w:t>2</w:t>
      </w:r>
      <w:r w:rsidR="000C381F"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 xml:space="preserve">мин и переносят </w:t>
      </w:r>
      <w:r w:rsidR="000C381F" w:rsidRPr="0028138E">
        <w:rPr>
          <w:sz w:val="28"/>
          <w:szCs w:val="28"/>
        </w:rPr>
        <w:t xml:space="preserve">содержимое </w:t>
      </w:r>
      <w:r w:rsidR="00DF5A4D" w:rsidRPr="0028138E">
        <w:rPr>
          <w:sz w:val="28"/>
          <w:szCs w:val="28"/>
        </w:rPr>
        <w:t>в графитовый тигель.</w:t>
      </w:r>
      <w:r w:rsidR="000C381F" w:rsidRPr="0028138E">
        <w:rPr>
          <w:sz w:val="28"/>
          <w:szCs w:val="28"/>
        </w:rPr>
        <w:t xml:space="preserve"> Прибавляют</w:t>
      </w:r>
      <w:r w:rsidR="00DF5A4D" w:rsidRPr="0028138E">
        <w:rPr>
          <w:sz w:val="28"/>
          <w:szCs w:val="28"/>
        </w:rPr>
        <w:t xml:space="preserve"> 5</w:t>
      </w:r>
      <w:r w:rsidR="000C381F"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>мг</w:t>
      </w:r>
      <w:r w:rsidR="000C381F" w:rsidRPr="0028138E">
        <w:rPr>
          <w:sz w:val="28"/>
          <w:szCs w:val="28"/>
        </w:rPr>
        <w:t xml:space="preserve"> калия </w:t>
      </w:r>
      <w:hyperlink r:id="rId16" w:history="1">
        <w:r w:rsidR="00DF5A4D" w:rsidRPr="0028138E">
          <w:rPr>
            <w:sz w:val="28"/>
            <w:szCs w:val="28"/>
          </w:rPr>
          <w:t xml:space="preserve">хлорида </w:t>
        </w:r>
      </w:hyperlink>
      <w:r w:rsidR="00DF5A4D" w:rsidRPr="0028138E">
        <w:rPr>
          <w:sz w:val="28"/>
          <w:szCs w:val="28"/>
        </w:rPr>
        <w:t>и 5</w:t>
      </w:r>
      <w:r w:rsidR="00621D4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>мл</w:t>
      </w:r>
      <w:r w:rsidR="000C381F" w:rsidRPr="0028138E">
        <w:rPr>
          <w:sz w:val="28"/>
          <w:szCs w:val="28"/>
        </w:rPr>
        <w:t xml:space="preserve"> фтористоводородной кислоты </w:t>
      </w:r>
      <w:r w:rsidR="000C381F" w:rsidRPr="0028138E">
        <w:rPr>
          <w:sz w:val="28"/>
          <w:szCs w:val="28"/>
        </w:rPr>
        <w:lastRenderedPageBreak/>
        <w:t xml:space="preserve">и </w:t>
      </w:r>
      <w:r w:rsidR="00DF5A4D" w:rsidRPr="0028138E">
        <w:rPr>
          <w:sz w:val="28"/>
          <w:szCs w:val="28"/>
        </w:rPr>
        <w:t>выпари</w:t>
      </w:r>
      <w:r w:rsidR="000C381F" w:rsidRPr="0028138E">
        <w:rPr>
          <w:sz w:val="28"/>
          <w:szCs w:val="28"/>
        </w:rPr>
        <w:t>вают досуха на водяной бане. При</w:t>
      </w:r>
      <w:r w:rsidR="00DF5A4D" w:rsidRPr="0028138E">
        <w:rPr>
          <w:sz w:val="28"/>
          <w:szCs w:val="28"/>
        </w:rPr>
        <w:t>бав</w:t>
      </w:r>
      <w:r w:rsidR="000C381F" w:rsidRPr="0028138E">
        <w:rPr>
          <w:sz w:val="28"/>
          <w:szCs w:val="28"/>
        </w:rPr>
        <w:t xml:space="preserve">ляют </w:t>
      </w:r>
      <w:r w:rsidR="00DF5A4D" w:rsidRPr="0028138E">
        <w:rPr>
          <w:sz w:val="28"/>
          <w:szCs w:val="28"/>
        </w:rPr>
        <w:t>5</w:t>
      </w:r>
      <w:r w:rsidR="000C381F"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>мл</w:t>
      </w:r>
      <w:r w:rsidR="000C381F" w:rsidRPr="0028138E">
        <w:rPr>
          <w:sz w:val="28"/>
          <w:szCs w:val="28"/>
        </w:rPr>
        <w:t xml:space="preserve"> </w:t>
      </w:r>
      <w:hyperlink r:id="rId17" w:history="1">
        <w:r w:rsidR="000C381F" w:rsidRPr="0028138E">
          <w:rPr>
            <w:sz w:val="28"/>
            <w:szCs w:val="28"/>
          </w:rPr>
          <w:t>фтористоводородной</w:t>
        </w:r>
        <w:r w:rsidR="00DF5A4D" w:rsidRPr="0028138E">
          <w:rPr>
            <w:sz w:val="28"/>
            <w:szCs w:val="28"/>
          </w:rPr>
          <w:t xml:space="preserve"> кислоты </w:t>
        </w:r>
      </w:hyperlink>
      <w:r w:rsidR="00DF5A4D" w:rsidRPr="0028138E">
        <w:rPr>
          <w:sz w:val="28"/>
          <w:szCs w:val="28"/>
        </w:rPr>
        <w:t>и снова выпари</w:t>
      </w:r>
      <w:r w:rsidR="000C381F" w:rsidRPr="0028138E">
        <w:rPr>
          <w:sz w:val="28"/>
          <w:szCs w:val="28"/>
        </w:rPr>
        <w:t xml:space="preserve">вают досуха; </w:t>
      </w:r>
      <w:r w:rsidR="00DF5A4D" w:rsidRPr="0028138E">
        <w:rPr>
          <w:sz w:val="28"/>
          <w:szCs w:val="28"/>
        </w:rPr>
        <w:t>повтор</w:t>
      </w:r>
      <w:r w:rsidR="000C381F" w:rsidRPr="0028138E">
        <w:rPr>
          <w:sz w:val="28"/>
          <w:szCs w:val="28"/>
        </w:rPr>
        <w:t xml:space="preserve">яют эту </w:t>
      </w:r>
      <w:r w:rsidR="00B07DA4">
        <w:rPr>
          <w:sz w:val="28"/>
          <w:szCs w:val="28"/>
        </w:rPr>
        <w:t xml:space="preserve">процедуру </w:t>
      </w:r>
      <w:r w:rsidR="000C381F" w:rsidRPr="0028138E">
        <w:rPr>
          <w:sz w:val="28"/>
          <w:szCs w:val="28"/>
        </w:rPr>
        <w:t xml:space="preserve">дважды. Полученный </w:t>
      </w:r>
      <w:r w:rsidR="00DF5A4D" w:rsidRPr="0028138E">
        <w:rPr>
          <w:sz w:val="28"/>
          <w:szCs w:val="28"/>
        </w:rPr>
        <w:t xml:space="preserve">остаток </w:t>
      </w:r>
      <w:r w:rsidR="000C381F" w:rsidRPr="0028138E">
        <w:rPr>
          <w:sz w:val="28"/>
          <w:szCs w:val="28"/>
        </w:rPr>
        <w:t xml:space="preserve">растворяют </w:t>
      </w:r>
      <w:r w:rsidR="00DF5A4D" w:rsidRPr="0028138E">
        <w:rPr>
          <w:sz w:val="28"/>
          <w:szCs w:val="28"/>
        </w:rPr>
        <w:t>в 5</w:t>
      </w:r>
      <w:r w:rsidR="000C381F"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>мл</w:t>
      </w:r>
      <w:r w:rsidR="000C381F" w:rsidRPr="0028138E">
        <w:rPr>
          <w:sz w:val="28"/>
          <w:szCs w:val="28"/>
        </w:rPr>
        <w:t xml:space="preserve"> </w:t>
      </w:r>
      <w:hyperlink r:id="rId18" w:history="1">
        <w:r w:rsidR="00DF5A4D" w:rsidRPr="0028138E">
          <w:rPr>
            <w:sz w:val="28"/>
            <w:szCs w:val="28"/>
          </w:rPr>
          <w:t>1</w:t>
        </w:r>
        <w:r w:rsidR="000C381F" w:rsidRPr="0028138E">
          <w:rPr>
            <w:sz w:val="28"/>
            <w:szCs w:val="28"/>
          </w:rPr>
          <w:t> </w:t>
        </w:r>
        <w:r w:rsidR="00DF5A4D" w:rsidRPr="0028138E">
          <w:rPr>
            <w:sz w:val="28"/>
            <w:szCs w:val="28"/>
          </w:rPr>
          <w:t xml:space="preserve">М </w:t>
        </w:r>
        <w:r w:rsidR="000C381F" w:rsidRPr="0028138E">
          <w:rPr>
            <w:sz w:val="28"/>
            <w:szCs w:val="28"/>
          </w:rPr>
          <w:t>раствора хлористоводородной кислоты</w:t>
        </w:r>
      </w:hyperlink>
      <w:r w:rsidR="000C381F" w:rsidRPr="0028138E">
        <w:rPr>
          <w:sz w:val="28"/>
          <w:szCs w:val="28"/>
        </w:rPr>
        <w:t xml:space="preserve"> при нагревании </w:t>
      </w:r>
      <w:r w:rsidR="008073A6" w:rsidRPr="0028138E">
        <w:rPr>
          <w:sz w:val="28"/>
          <w:szCs w:val="28"/>
        </w:rPr>
        <w:t>на водяной бане и</w:t>
      </w:r>
      <w:r w:rsidR="000C381F" w:rsidRPr="0028138E">
        <w:rPr>
          <w:sz w:val="28"/>
          <w:szCs w:val="28"/>
        </w:rPr>
        <w:t xml:space="preserve"> охлажд</w:t>
      </w:r>
      <w:r w:rsidR="008073A6" w:rsidRPr="0028138E">
        <w:rPr>
          <w:sz w:val="28"/>
          <w:szCs w:val="28"/>
        </w:rPr>
        <w:t>ают.</w:t>
      </w:r>
      <w:r w:rsidR="000C381F" w:rsidRPr="0028138E">
        <w:rPr>
          <w:sz w:val="28"/>
          <w:szCs w:val="28"/>
        </w:rPr>
        <w:t xml:space="preserve"> </w:t>
      </w:r>
      <w:r w:rsidR="008073A6" w:rsidRPr="0028138E">
        <w:rPr>
          <w:sz w:val="28"/>
          <w:szCs w:val="28"/>
        </w:rPr>
        <w:t>П</w:t>
      </w:r>
      <w:r w:rsidR="00B31A78" w:rsidRPr="0028138E">
        <w:rPr>
          <w:sz w:val="28"/>
          <w:szCs w:val="28"/>
        </w:rPr>
        <w:t xml:space="preserve">олученный </w:t>
      </w:r>
      <w:r w:rsidR="00DF5A4D" w:rsidRPr="0028138E">
        <w:rPr>
          <w:sz w:val="28"/>
          <w:szCs w:val="28"/>
        </w:rPr>
        <w:t xml:space="preserve">раствор </w:t>
      </w:r>
      <w:r w:rsidR="00B31A78" w:rsidRPr="0028138E">
        <w:rPr>
          <w:sz w:val="28"/>
          <w:szCs w:val="28"/>
        </w:rPr>
        <w:t xml:space="preserve">прибавляют к </w:t>
      </w:r>
      <w:r w:rsidR="00DF5A4D" w:rsidRPr="0028138E">
        <w:rPr>
          <w:sz w:val="28"/>
          <w:szCs w:val="28"/>
        </w:rPr>
        <w:t>1</w:t>
      </w:r>
      <w:r w:rsidR="00B31A78" w:rsidRPr="0028138E">
        <w:rPr>
          <w:sz w:val="28"/>
          <w:szCs w:val="28"/>
        </w:rPr>
        <w:t> </w:t>
      </w:r>
      <w:r w:rsidR="00DF5A4D" w:rsidRPr="0028138E">
        <w:rPr>
          <w:sz w:val="28"/>
          <w:szCs w:val="28"/>
        </w:rPr>
        <w:t xml:space="preserve">мл </w:t>
      </w:r>
      <w:r w:rsidR="008073A6" w:rsidRPr="0028138E">
        <w:rPr>
          <w:sz w:val="28"/>
          <w:szCs w:val="28"/>
        </w:rPr>
        <w:t>олова</w:t>
      </w:r>
      <w:r w:rsidR="008073A6" w:rsidRPr="0028138E">
        <w:rPr>
          <w:sz w:val="28"/>
          <w:szCs w:val="28"/>
          <w:lang w:val="en-US"/>
        </w:rPr>
        <w:t> </w:t>
      </w:r>
      <w:r w:rsidR="008073A6" w:rsidRPr="0028138E">
        <w:rPr>
          <w:sz w:val="28"/>
          <w:szCs w:val="28"/>
        </w:rPr>
        <w:t>(</w:t>
      </w:r>
      <w:r w:rsidR="008073A6" w:rsidRPr="0028138E">
        <w:rPr>
          <w:sz w:val="28"/>
          <w:szCs w:val="28"/>
          <w:lang w:val="en-US"/>
        </w:rPr>
        <w:t>II</w:t>
      </w:r>
      <w:r w:rsidR="008073A6" w:rsidRPr="0028138E">
        <w:rPr>
          <w:sz w:val="28"/>
          <w:szCs w:val="28"/>
        </w:rPr>
        <w:t xml:space="preserve">) </w:t>
      </w:r>
      <w:hyperlink r:id="rId19" w:history="1">
        <w:r w:rsidR="00DF5A4D" w:rsidRPr="0028138E">
          <w:rPr>
            <w:sz w:val="28"/>
            <w:szCs w:val="28"/>
          </w:rPr>
          <w:t xml:space="preserve">хлорида </w:t>
        </w:r>
      </w:hyperlink>
      <w:r w:rsidR="00B07DA4">
        <w:rPr>
          <w:sz w:val="28"/>
          <w:szCs w:val="28"/>
        </w:rPr>
        <w:t xml:space="preserve">раствора </w:t>
      </w:r>
      <w:r w:rsidR="00447EFB" w:rsidRPr="0028138E">
        <w:rPr>
          <w:sz w:val="28"/>
          <w:szCs w:val="28"/>
        </w:rPr>
        <w:t xml:space="preserve">25 % </w:t>
      </w:r>
      <w:r w:rsidR="008073A6" w:rsidRPr="0028138E">
        <w:rPr>
          <w:sz w:val="28"/>
          <w:szCs w:val="28"/>
        </w:rPr>
        <w:t xml:space="preserve">в </w:t>
      </w:r>
      <w:hyperlink r:id="rId20" w:history="1">
        <w:r w:rsidR="00DF5A4D" w:rsidRPr="0028138E">
          <w:rPr>
            <w:sz w:val="28"/>
            <w:szCs w:val="28"/>
          </w:rPr>
          <w:t>1</w:t>
        </w:r>
        <w:r w:rsidR="008073A6" w:rsidRPr="0028138E">
          <w:rPr>
            <w:sz w:val="28"/>
            <w:szCs w:val="28"/>
          </w:rPr>
          <w:t> </w:t>
        </w:r>
        <w:r w:rsidR="00DF5A4D" w:rsidRPr="0028138E">
          <w:rPr>
            <w:sz w:val="28"/>
            <w:szCs w:val="28"/>
          </w:rPr>
          <w:t xml:space="preserve">М </w:t>
        </w:r>
      </w:hyperlink>
      <w:r w:rsidR="008073A6" w:rsidRPr="0028138E">
        <w:rPr>
          <w:sz w:val="28"/>
          <w:szCs w:val="28"/>
        </w:rPr>
        <w:t>растворе</w:t>
      </w:r>
      <w:r w:rsidR="00DF5A4D" w:rsidRPr="0028138E">
        <w:rPr>
          <w:sz w:val="28"/>
          <w:szCs w:val="28"/>
        </w:rPr>
        <w:t xml:space="preserve"> </w:t>
      </w:r>
      <w:r w:rsidR="00447EFB" w:rsidRPr="0028138E">
        <w:rPr>
          <w:sz w:val="28"/>
          <w:szCs w:val="28"/>
        </w:rPr>
        <w:t xml:space="preserve">хлористоводородной кислоты, промывают </w:t>
      </w:r>
      <w:r w:rsidR="00DF5A4D" w:rsidRPr="0028138E">
        <w:rPr>
          <w:sz w:val="28"/>
          <w:szCs w:val="28"/>
        </w:rPr>
        <w:t>графитовый тигель несколькими м</w:t>
      </w:r>
      <w:r w:rsidR="00FB78C3">
        <w:rPr>
          <w:sz w:val="28"/>
          <w:szCs w:val="28"/>
        </w:rPr>
        <w:t xml:space="preserve">л </w:t>
      </w:r>
      <w:hyperlink r:id="rId21" w:history="1">
        <w:r w:rsidR="00DF5A4D" w:rsidRPr="0028138E">
          <w:rPr>
            <w:sz w:val="28"/>
            <w:szCs w:val="28"/>
          </w:rPr>
          <w:t>1</w:t>
        </w:r>
        <w:r w:rsidR="00447EFB" w:rsidRPr="0028138E">
          <w:rPr>
            <w:sz w:val="28"/>
            <w:szCs w:val="28"/>
          </w:rPr>
          <w:t> </w:t>
        </w:r>
        <w:r w:rsidR="00DF5A4D" w:rsidRPr="0028138E">
          <w:rPr>
            <w:sz w:val="28"/>
            <w:szCs w:val="28"/>
          </w:rPr>
          <w:t xml:space="preserve">М </w:t>
        </w:r>
      </w:hyperlink>
      <w:r w:rsidR="00A91B6A" w:rsidRPr="0028138E">
        <w:rPr>
          <w:sz w:val="28"/>
          <w:szCs w:val="28"/>
        </w:rPr>
        <w:t>раствора хлористоводородной кислоты, присоединяя их к тому же раствору</w:t>
      </w:r>
      <w:r w:rsidR="001E5FC2" w:rsidRPr="0028138E">
        <w:rPr>
          <w:sz w:val="28"/>
          <w:szCs w:val="28"/>
        </w:rPr>
        <w:t>,</w:t>
      </w:r>
      <w:r w:rsidR="00A91B6A" w:rsidRPr="0028138E">
        <w:rPr>
          <w:sz w:val="28"/>
          <w:szCs w:val="28"/>
        </w:rPr>
        <w:t xml:space="preserve"> и доводят объ</w:t>
      </w:r>
      <w:r w:rsidR="00621D4E">
        <w:rPr>
          <w:sz w:val="28"/>
          <w:szCs w:val="28"/>
        </w:rPr>
        <w:t>ё</w:t>
      </w:r>
      <w:r w:rsidR="00A91B6A" w:rsidRPr="0028138E">
        <w:rPr>
          <w:sz w:val="28"/>
          <w:szCs w:val="28"/>
        </w:rPr>
        <w:t>м раствора той же кислотой до 10,0 мл.</w:t>
      </w:r>
    </w:p>
    <w:p w:rsidR="00A91B6A" w:rsidRPr="0028138E" w:rsidRDefault="0060361E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138E">
        <w:rPr>
          <w:i/>
          <w:color w:val="222222"/>
          <w:sz w:val="28"/>
          <w:szCs w:val="28"/>
        </w:rPr>
        <w:t>Р</w:t>
      </w:r>
      <w:r w:rsidR="00A91B6A" w:rsidRPr="0028138E">
        <w:rPr>
          <w:i/>
          <w:color w:val="222222"/>
          <w:sz w:val="28"/>
          <w:szCs w:val="28"/>
        </w:rPr>
        <w:t>аствор сравнения</w:t>
      </w:r>
      <w:r w:rsidRPr="0028138E">
        <w:rPr>
          <w:color w:val="222222"/>
          <w:sz w:val="28"/>
          <w:szCs w:val="28"/>
        </w:rPr>
        <w:t xml:space="preserve"> (готовят параллельно с испытуемым)</w:t>
      </w:r>
      <w:r w:rsidR="00660198">
        <w:rPr>
          <w:color w:val="222222"/>
          <w:sz w:val="28"/>
          <w:szCs w:val="28"/>
        </w:rPr>
        <w:t>.</w:t>
      </w:r>
      <w:r w:rsidR="00A91B6A" w:rsidRPr="0028138E">
        <w:rPr>
          <w:color w:val="222222"/>
          <w:sz w:val="28"/>
          <w:szCs w:val="28"/>
        </w:rPr>
        <w:t xml:space="preserve"> </w:t>
      </w:r>
      <w:r w:rsidR="00660198">
        <w:rPr>
          <w:color w:val="222222"/>
          <w:sz w:val="28"/>
          <w:szCs w:val="28"/>
        </w:rPr>
        <w:t>К</w:t>
      </w:r>
      <w:r w:rsidR="00A91B6A" w:rsidRPr="0028138E">
        <w:rPr>
          <w:color w:val="222222"/>
          <w:sz w:val="28"/>
          <w:szCs w:val="28"/>
        </w:rPr>
        <w:t xml:space="preserve"> 1 мл </w:t>
      </w:r>
      <w:r w:rsidR="00A91B6A" w:rsidRPr="0028138E">
        <w:rPr>
          <w:sz w:val="28"/>
          <w:szCs w:val="28"/>
        </w:rPr>
        <w:t>олова</w:t>
      </w:r>
      <w:r w:rsidR="00A91B6A" w:rsidRPr="0028138E">
        <w:rPr>
          <w:sz w:val="28"/>
          <w:szCs w:val="28"/>
          <w:lang w:val="en-US"/>
        </w:rPr>
        <w:t> </w:t>
      </w:r>
      <w:r w:rsidR="00A91B6A" w:rsidRPr="0028138E">
        <w:rPr>
          <w:sz w:val="28"/>
          <w:szCs w:val="28"/>
        </w:rPr>
        <w:t>(</w:t>
      </w:r>
      <w:r w:rsidR="00A91B6A" w:rsidRPr="0028138E">
        <w:rPr>
          <w:sz w:val="28"/>
          <w:szCs w:val="28"/>
          <w:lang w:val="en-US"/>
        </w:rPr>
        <w:t>II</w:t>
      </w:r>
      <w:r w:rsidR="00A91B6A" w:rsidRPr="0028138E">
        <w:rPr>
          <w:sz w:val="28"/>
          <w:szCs w:val="28"/>
        </w:rPr>
        <w:t xml:space="preserve">) </w:t>
      </w:r>
      <w:hyperlink r:id="rId22" w:history="1">
        <w:r w:rsidR="00A91B6A" w:rsidRPr="0028138E">
          <w:rPr>
            <w:sz w:val="28"/>
            <w:szCs w:val="28"/>
          </w:rPr>
          <w:t xml:space="preserve">хлорида </w:t>
        </w:r>
      </w:hyperlink>
      <w:r w:rsidR="00B07DA4">
        <w:rPr>
          <w:sz w:val="28"/>
          <w:szCs w:val="28"/>
        </w:rPr>
        <w:t xml:space="preserve">раствора </w:t>
      </w:r>
      <w:r w:rsidR="00A91B6A" w:rsidRPr="0028138E">
        <w:rPr>
          <w:sz w:val="28"/>
          <w:szCs w:val="28"/>
        </w:rPr>
        <w:t xml:space="preserve">25 % в </w:t>
      </w:r>
      <w:hyperlink r:id="rId23" w:history="1">
        <w:r w:rsidR="00A91B6A" w:rsidRPr="0028138E">
          <w:rPr>
            <w:sz w:val="28"/>
            <w:szCs w:val="28"/>
          </w:rPr>
          <w:t xml:space="preserve">1 М </w:t>
        </w:r>
      </w:hyperlink>
      <w:r w:rsidR="00A91B6A" w:rsidRPr="0028138E">
        <w:rPr>
          <w:sz w:val="28"/>
          <w:szCs w:val="28"/>
        </w:rPr>
        <w:t>растворе хлористоводородной кислоты прибавляют 1,0 мл стандартного раствора 30 мкг/мл платины-иона и доводят объ</w:t>
      </w:r>
      <w:r w:rsidR="00907C49">
        <w:rPr>
          <w:sz w:val="28"/>
          <w:szCs w:val="28"/>
        </w:rPr>
        <w:t>ё</w:t>
      </w:r>
      <w:r w:rsidR="00A91B6A" w:rsidRPr="0028138E">
        <w:rPr>
          <w:sz w:val="28"/>
          <w:szCs w:val="28"/>
        </w:rPr>
        <w:t>м раствора 1 М раствором хлористоводородной кислоты до 10,0 мл.</w:t>
      </w:r>
    </w:p>
    <w:p w:rsidR="00A91B6A" w:rsidRDefault="00A91B6A" w:rsidP="00B630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138E">
        <w:rPr>
          <w:sz w:val="28"/>
          <w:szCs w:val="28"/>
        </w:rPr>
        <w:t>Окрашивание испытуемого раствора должно быть не более интенсивным, чем окрашивание раствора сравнения.</w:t>
      </w:r>
    </w:p>
    <w:p w:rsidR="0028138E" w:rsidRPr="009038C9" w:rsidRDefault="009038C9" w:rsidP="00C05D78">
      <w:pPr>
        <w:pStyle w:val="Default"/>
        <w:spacing w:before="240" w:line="360" w:lineRule="auto"/>
        <w:jc w:val="center"/>
        <w:rPr>
          <w:b/>
          <w:sz w:val="28"/>
          <w:szCs w:val="28"/>
        </w:rPr>
      </w:pPr>
      <w:r w:rsidRPr="009038C9">
        <w:rPr>
          <w:b/>
          <w:sz w:val="28"/>
          <w:szCs w:val="28"/>
        </w:rPr>
        <w:t>Маркировка</w:t>
      </w:r>
    </w:p>
    <w:p w:rsidR="00E0321B" w:rsidRPr="009038C9" w:rsidRDefault="0028138E" w:rsidP="00C05D7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038C9">
        <w:rPr>
          <w:sz w:val="28"/>
          <w:szCs w:val="28"/>
        </w:rPr>
        <w:t>Указывают, что материал получен с использованием пероксидов или платины.</w:t>
      </w:r>
    </w:p>
    <w:sectPr w:rsidR="00E0321B" w:rsidRPr="009038C9" w:rsidSect="00C05D78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5" w:rsidRDefault="00632955">
      <w:r>
        <w:separator/>
      </w:r>
    </w:p>
  </w:endnote>
  <w:endnote w:type="continuationSeparator" w:id="0">
    <w:p w:rsidR="00632955" w:rsidRDefault="0063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55" w:rsidRDefault="00632955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955" w:rsidRDefault="0063295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1298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32955" w:rsidRPr="00951EC5" w:rsidRDefault="00632955" w:rsidP="00951EC5">
        <w:pPr>
          <w:pStyle w:val="a6"/>
          <w:jc w:val="center"/>
          <w:rPr>
            <w:sz w:val="28"/>
            <w:szCs w:val="28"/>
          </w:rPr>
        </w:pPr>
        <w:r w:rsidRPr="00213C58">
          <w:rPr>
            <w:sz w:val="28"/>
            <w:szCs w:val="28"/>
          </w:rPr>
          <w:fldChar w:fldCharType="begin"/>
        </w:r>
        <w:r w:rsidRPr="00213C58">
          <w:rPr>
            <w:sz w:val="28"/>
            <w:szCs w:val="28"/>
          </w:rPr>
          <w:instrText xml:space="preserve"> PAGE   \* MERGEFORMAT </w:instrText>
        </w:r>
        <w:r w:rsidRPr="00213C58">
          <w:rPr>
            <w:sz w:val="28"/>
            <w:szCs w:val="28"/>
          </w:rPr>
          <w:fldChar w:fldCharType="separate"/>
        </w:r>
        <w:r w:rsidR="00C16BC0">
          <w:rPr>
            <w:noProof/>
            <w:sz w:val="28"/>
            <w:szCs w:val="28"/>
          </w:rPr>
          <w:t>2</w:t>
        </w:r>
        <w:r w:rsidRPr="00213C5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8536"/>
      <w:docPartObj>
        <w:docPartGallery w:val="Page Numbers (Bottom of Page)"/>
        <w:docPartUnique/>
      </w:docPartObj>
    </w:sdtPr>
    <w:sdtEndPr/>
    <w:sdtContent>
      <w:p w:rsidR="00632955" w:rsidRPr="00753451" w:rsidRDefault="00C16BC0" w:rsidP="00753451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5" w:rsidRDefault="00632955">
      <w:r>
        <w:separator/>
      </w:r>
    </w:p>
  </w:footnote>
  <w:footnote w:type="continuationSeparator" w:id="0">
    <w:p w:rsidR="00632955" w:rsidRDefault="0063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55" w:rsidRDefault="00632955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955" w:rsidRDefault="00632955">
    <w:pPr>
      <w:pStyle w:val="a4"/>
      <w:ind w:right="360"/>
    </w:pPr>
  </w:p>
  <w:p w:rsidR="00632955" w:rsidRDefault="006329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55" w:rsidRPr="0027490C" w:rsidRDefault="00632955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162B"/>
    <w:rsid w:val="000033A4"/>
    <w:rsid w:val="00004BC9"/>
    <w:rsid w:val="00007880"/>
    <w:rsid w:val="000103B8"/>
    <w:rsid w:val="00010BA8"/>
    <w:rsid w:val="00010C17"/>
    <w:rsid w:val="00010C88"/>
    <w:rsid w:val="00010D9A"/>
    <w:rsid w:val="00011910"/>
    <w:rsid w:val="000124BC"/>
    <w:rsid w:val="00012673"/>
    <w:rsid w:val="00013141"/>
    <w:rsid w:val="00013314"/>
    <w:rsid w:val="00014898"/>
    <w:rsid w:val="00014C88"/>
    <w:rsid w:val="00014EB9"/>
    <w:rsid w:val="000166FE"/>
    <w:rsid w:val="00017542"/>
    <w:rsid w:val="000175A8"/>
    <w:rsid w:val="00017AC3"/>
    <w:rsid w:val="00021284"/>
    <w:rsid w:val="000252F3"/>
    <w:rsid w:val="00026126"/>
    <w:rsid w:val="0002704D"/>
    <w:rsid w:val="00027279"/>
    <w:rsid w:val="0002772A"/>
    <w:rsid w:val="00030F26"/>
    <w:rsid w:val="000319F0"/>
    <w:rsid w:val="000325BF"/>
    <w:rsid w:val="0003281F"/>
    <w:rsid w:val="000339CF"/>
    <w:rsid w:val="00033E78"/>
    <w:rsid w:val="000375FD"/>
    <w:rsid w:val="00037E61"/>
    <w:rsid w:val="000406AE"/>
    <w:rsid w:val="00040DE6"/>
    <w:rsid w:val="0004129A"/>
    <w:rsid w:val="00042473"/>
    <w:rsid w:val="00044666"/>
    <w:rsid w:val="00045BE1"/>
    <w:rsid w:val="00047B75"/>
    <w:rsid w:val="00051AB3"/>
    <w:rsid w:val="00051CED"/>
    <w:rsid w:val="0005310C"/>
    <w:rsid w:val="00053F6D"/>
    <w:rsid w:val="00054ED0"/>
    <w:rsid w:val="000555A5"/>
    <w:rsid w:val="00057628"/>
    <w:rsid w:val="00060165"/>
    <w:rsid w:val="00060349"/>
    <w:rsid w:val="00060A2B"/>
    <w:rsid w:val="00061A6E"/>
    <w:rsid w:val="00062E47"/>
    <w:rsid w:val="000635CE"/>
    <w:rsid w:val="00064529"/>
    <w:rsid w:val="0006476D"/>
    <w:rsid w:val="00064845"/>
    <w:rsid w:val="00065FDF"/>
    <w:rsid w:val="000673E0"/>
    <w:rsid w:val="000675C7"/>
    <w:rsid w:val="00070235"/>
    <w:rsid w:val="00070D0F"/>
    <w:rsid w:val="00072C49"/>
    <w:rsid w:val="000737CA"/>
    <w:rsid w:val="00074729"/>
    <w:rsid w:val="000748B4"/>
    <w:rsid w:val="00075108"/>
    <w:rsid w:val="0007633B"/>
    <w:rsid w:val="00076435"/>
    <w:rsid w:val="00076C20"/>
    <w:rsid w:val="00080204"/>
    <w:rsid w:val="00081E1C"/>
    <w:rsid w:val="00082428"/>
    <w:rsid w:val="00083228"/>
    <w:rsid w:val="0008359E"/>
    <w:rsid w:val="00083E29"/>
    <w:rsid w:val="00084184"/>
    <w:rsid w:val="00084773"/>
    <w:rsid w:val="00085770"/>
    <w:rsid w:val="0008630F"/>
    <w:rsid w:val="00087437"/>
    <w:rsid w:val="0009167F"/>
    <w:rsid w:val="00092742"/>
    <w:rsid w:val="00094513"/>
    <w:rsid w:val="0009458F"/>
    <w:rsid w:val="00094A8A"/>
    <w:rsid w:val="00094C8B"/>
    <w:rsid w:val="00095022"/>
    <w:rsid w:val="00096A9F"/>
    <w:rsid w:val="00096B90"/>
    <w:rsid w:val="00096DCE"/>
    <w:rsid w:val="000A0665"/>
    <w:rsid w:val="000A1A74"/>
    <w:rsid w:val="000A2501"/>
    <w:rsid w:val="000A260B"/>
    <w:rsid w:val="000A35B6"/>
    <w:rsid w:val="000A390C"/>
    <w:rsid w:val="000A4587"/>
    <w:rsid w:val="000A460A"/>
    <w:rsid w:val="000A5FA2"/>
    <w:rsid w:val="000A636A"/>
    <w:rsid w:val="000B053C"/>
    <w:rsid w:val="000B068C"/>
    <w:rsid w:val="000B1A08"/>
    <w:rsid w:val="000B31FB"/>
    <w:rsid w:val="000B4BF5"/>
    <w:rsid w:val="000B55DA"/>
    <w:rsid w:val="000B5BB9"/>
    <w:rsid w:val="000B63F3"/>
    <w:rsid w:val="000B6AE5"/>
    <w:rsid w:val="000B7A29"/>
    <w:rsid w:val="000C00E5"/>
    <w:rsid w:val="000C034A"/>
    <w:rsid w:val="000C0B74"/>
    <w:rsid w:val="000C183C"/>
    <w:rsid w:val="000C2D28"/>
    <w:rsid w:val="000C381F"/>
    <w:rsid w:val="000C39A3"/>
    <w:rsid w:val="000C5E91"/>
    <w:rsid w:val="000C661B"/>
    <w:rsid w:val="000C691D"/>
    <w:rsid w:val="000C76D4"/>
    <w:rsid w:val="000D090C"/>
    <w:rsid w:val="000D090D"/>
    <w:rsid w:val="000D120B"/>
    <w:rsid w:val="000D1858"/>
    <w:rsid w:val="000D1E39"/>
    <w:rsid w:val="000D6E0C"/>
    <w:rsid w:val="000D76D7"/>
    <w:rsid w:val="000D7B72"/>
    <w:rsid w:val="000E0521"/>
    <w:rsid w:val="000E0C97"/>
    <w:rsid w:val="000E1282"/>
    <w:rsid w:val="000E2424"/>
    <w:rsid w:val="000E3CEC"/>
    <w:rsid w:val="000E4141"/>
    <w:rsid w:val="000E5966"/>
    <w:rsid w:val="000E6BAD"/>
    <w:rsid w:val="000E710F"/>
    <w:rsid w:val="000E7336"/>
    <w:rsid w:val="000E761F"/>
    <w:rsid w:val="000F09EA"/>
    <w:rsid w:val="000F186C"/>
    <w:rsid w:val="000F2307"/>
    <w:rsid w:val="000F23C5"/>
    <w:rsid w:val="000F2E36"/>
    <w:rsid w:val="000F4827"/>
    <w:rsid w:val="000F4965"/>
    <w:rsid w:val="000F6605"/>
    <w:rsid w:val="000F6B43"/>
    <w:rsid w:val="000F6B74"/>
    <w:rsid w:val="00100113"/>
    <w:rsid w:val="001004A6"/>
    <w:rsid w:val="00101EA4"/>
    <w:rsid w:val="00102B21"/>
    <w:rsid w:val="0010312C"/>
    <w:rsid w:val="00105912"/>
    <w:rsid w:val="00105D39"/>
    <w:rsid w:val="00106BD1"/>
    <w:rsid w:val="00106DA5"/>
    <w:rsid w:val="0011154E"/>
    <w:rsid w:val="00112FD8"/>
    <w:rsid w:val="00115128"/>
    <w:rsid w:val="00115866"/>
    <w:rsid w:val="0011790B"/>
    <w:rsid w:val="0012009F"/>
    <w:rsid w:val="00121014"/>
    <w:rsid w:val="0012195A"/>
    <w:rsid w:val="00121992"/>
    <w:rsid w:val="00124097"/>
    <w:rsid w:val="001247ED"/>
    <w:rsid w:val="00124DCD"/>
    <w:rsid w:val="00125ACD"/>
    <w:rsid w:val="00127167"/>
    <w:rsid w:val="00127919"/>
    <w:rsid w:val="00132C2D"/>
    <w:rsid w:val="00132C44"/>
    <w:rsid w:val="00133EA3"/>
    <w:rsid w:val="00135742"/>
    <w:rsid w:val="0013591A"/>
    <w:rsid w:val="00135D7C"/>
    <w:rsid w:val="00136EA1"/>
    <w:rsid w:val="00137F82"/>
    <w:rsid w:val="00140C00"/>
    <w:rsid w:val="00142D70"/>
    <w:rsid w:val="00143182"/>
    <w:rsid w:val="00143D1A"/>
    <w:rsid w:val="0014404D"/>
    <w:rsid w:val="00144CBD"/>
    <w:rsid w:val="00144D42"/>
    <w:rsid w:val="00144DB6"/>
    <w:rsid w:val="00145478"/>
    <w:rsid w:val="00146E54"/>
    <w:rsid w:val="00146EBC"/>
    <w:rsid w:val="00147429"/>
    <w:rsid w:val="00147E40"/>
    <w:rsid w:val="00151772"/>
    <w:rsid w:val="00151BAC"/>
    <w:rsid w:val="00151F15"/>
    <w:rsid w:val="00152904"/>
    <w:rsid w:val="00152D78"/>
    <w:rsid w:val="00153BAB"/>
    <w:rsid w:val="001547BF"/>
    <w:rsid w:val="00155ECD"/>
    <w:rsid w:val="001573A3"/>
    <w:rsid w:val="00160333"/>
    <w:rsid w:val="001603B5"/>
    <w:rsid w:val="00161744"/>
    <w:rsid w:val="00162E1E"/>
    <w:rsid w:val="00163B9E"/>
    <w:rsid w:val="00164C39"/>
    <w:rsid w:val="00167628"/>
    <w:rsid w:val="00167F01"/>
    <w:rsid w:val="001703BD"/>
    <w:rsid w:val="0017084D"/>
    <w:rsid w:val="00171A71"/>
    <w:rsid w:val="0017246F"/>
    <w:rsid w:val="00172864"/>
    <w:rsid w:val="00174542"/>
    <w:rsid w:val="00174B6E"/>
    <w:rsid w:val="001766B3"/>
    <w:rsid w:val="00176BE6"/>
    <w:rsid w:val="00176E69"/>
    <w:rsid w:val="001824C7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86D37"/>
    <w:rsid w:val="00190252"/>
    <w:rsid w:val="001925AC"/>
    <w:rsid w:val="0019334F"/>
    <w:rsid w:val="00193C61"/>
    <w:rsid w:val="00193ED0"/>
    <w:rsid w:val="001946CF"/>
    <w:rsid w:val="00194DA9"/>
    <w:rsid w:val="00195865"/>
    <w:rsid w:val="001969A9"/>
    <w:rsid w:val="00196E4D"/>
    <w:rsid w:val="001A0300"/>
    <w:rsid w:val="001A1AB5"/>
    <w:rsid w:val="001A2020"/>
    <w:rsid w:val="001A20BE"/>
    <w:rsid w:val="001A2B2E"/>
    <w:rsid w:val="001A355B"/>
    <w:rsid w:val="001A4743"/>
    <w:rsid w:val="001A5867"/>
    <w:rsid w:val="001A5972"/>
    <w:rsid w:val="001A622C"/>
    <w:rsid w:val="001A778B"/>
    <w:rsid w:val="001A7A41"/>
    <w:rsid w:val="001B2272"/>
    <w:rsid w:val="001B310D"/>
    <w:rsid w:val="001B34FF"/>
    <w:rsid w:val="001B3993"/>
    <w:rsid w:val="001B3AC2"/>
    <w:rsid w:val="001B4D8F"/>
    <w:rsid w:val="001B518C"/>
    <w:rsid w:val="001B582F"/>
    <w:rsid w:val="001C082D"/>
    <w:rsid w:val="001C1F41"/>
    <w:rsid w:val="001C3617"/>
    <w:rsid w:val="001C5353"/>
    <w:rsid w:val="001C5361"/>
    <w:rsid w:val="001C7CAE"/>
    <w:rsid w:val="001C7EE9"/>
    <w:rsid w:val="001D080C"/>
    <w:rsid w:val="001D0A07"/>
    <w:rsid w:val="001D1316"/>
    <w:rsid w:val="001D194E"/>
    <w:rsid w:val="001D27CD"/>
    <w:rsid w:val="001D5EDB"/>
    <w:rsid w:val="001D613B"/>
    <w:rsid w:val="001E0FB0"/>
    <w:rsid w:val="001E1725"/>
    <w:rsid w:val="001E29FF"/>
    <w:rsid w:val="001E3A6C"/>
    <w:rsid w:val="001E5FC2"/>
    <w:rsid w:val="001E7624"/>
    <w:rsid w:val="001F0012"/>
    <w:rsid w:val="001F0963"/>
    <w:rsid w:val="001F0FC2"/>
    <w:rsid w:val="001F13EE"/>
    <w:rsid w:val="001F42FC"/>
    <w:rsid w:val="001F4304"/>
    <w:rsid w:val="001F4BBC"/>
    <w:rsid w:val="001F5F18"/>
    <w:rsid w:val="001F6B48"/>
    <w:rsid w:val="00200AAC"/>
    <w:rsid w:val="00201DF9"/>
    <w:rsid w:val="00201F8B"/>
    <w:rsid w:val="00202554"/>
    <w:rsid w:val="00204412"/>
    <w:rsid w:val="00205A97"/>
    <w:rsid w:val="0020762D"/>
    <w:rsid w:val="0020776D"/>
    <w:rsid w:val="0020777D"/>
    <w:rsid w:val="00207805"/>
    <w:rsid w:val="0020782B"/>
    <w:rsid w:val="00210482"/>
    <w:rsid w:val="002108E8"/>
    <w:rsid w:val="00211D84"/>
    <w:rsid w:val="00213C58"/>
    <w:rsid w:val="00214537"/>
    <w:rsid w:val="002167EA"/>
    <w:rsid w:val="00216A58"/>
    <w:rsid w:val="00216CFE"/>
    <w:rsid w:val="00216D3D"/>
    <w:rsid w:val="00221A2A"/>
    <w:rsid w:val="002251DD"/>
    <w:rsid w:val="00225570"/>
    <w:rsid w:val="0022713C"/>
    <w:rsid w:val="002272F1"/>
    <w:rsid w:val="00230165"/>
    <w:rsid w:val="00230196"/>
    <w:rsid w:val="0023103F"/>
    <w:rsid w:val="00231D51"/>
    <w:rsid w:val="00231FAE"/>
    <w:rsid w:val="0023253F"/>
    <w:rsid w:val="002326E4"/>
    <w:rsid w:val="00234C14"/>
    <w:rsid w:val="00235E8D"/>
    <w:rsid w:val="00235E9B"/>
    <w:rsid w:val="00237E4E"/>
    <w:rsid w:val="00241FEC"/>
    <w:rsid w:val="00242A92"/>
    <w:rsid w:val="0024305C"/>
    <w:rsid w:val="002431C1"/>
    <w:rsid w:val="00244404"/>
    <w:rsid w:val="00247E1B"/>
    <w:rsid w:val="00252141"/>
    <w:rsid w:val="0025379F"/>
    <w:rsid w:val="0025415A"/>
    <w:rsid w:val="00254CFB"/>
    <w:rsid w:val="00255274"/>
    <w:rsid w:val="00256886"/>
    <w:rsid w:val="00261A3C"/>
    <w:rsid w:val="00261ADC"/>
    <w:rsid w:val="00261C16"/>
    <w:rsid w:val="002625BD"/>
    <w:rsid w:val="0026321C"/>
    <w:rsid w:val="00266097"/>
    <w:rsid w:val="00266ECF"/>
    <w:rsid w:val="002705B7"/>
    <w:rsid w:val="00270799"/>
    <w:rsid w:val="00271B2E"/>
    <w:rsid w:val="00272834"/>
    <w:rsid w:val="002735A2"/>
    <w:rsid w:val="00273A21"/>
    <w:rsid w:val="00274140"/>
    <w:rsid w:val="0027490C"/>
    <w:rsid w:val="00274CB3"/>
    <w:rsid w:val="00275A69"/>
    <w:rsid w:val="00275B8B"/>
    <w:rsid w:val="00275C96"/>
    <w:rsid w:val="00276987"/>
    <w:rsid w:val="00276F7C"/>
    <w:rsid w:val="002772FD"/>
    <w:rsid w:val="002774D9"/>
    <w:rsid w:val="002803D7"/>
    <w:rsid w:val="002807CB"/>
    <w:rsid w:val="00280A1B"/>
    <w:rsid w:val="00281214"/>
    <w:rsid w:val="0028138E"/>
    <w:rsid w:val="002832F0"/>
    <w:rsid w:val="0028338A"/>
    <w:rsid w:val="002845F6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2C13"/>
    <w:rsid w:val="002930B2"/>
    <w:rsid w:val="00293851"/>
    <w:rsid w:val="00293880"/>
    <w:rsid w:val="00293B2B"/>
    <w:rsid w:val="00294945"/>
    <w:rsid w:val="00294B31"/>
    <w:rsid w:val="002950AF"/>
    <w:rsid w:val="00295B98"/>
    <w:rsid w:val="0029784D"/>
    <w:rsid w:val="00297D8B"/>
    <w:rsid w:val="00297DC3"/>
    <w:rsid w:val="002A0E37"/>
    <w:rsid w:val="002A1468"/>
    <w:rsid w:val="002A1FC9"/>
    <w:rsid w:val="002A2424"/>
    <w:rsid w:val="002A27CF"/>
    <w:rsid w:val="002A41A3"/>
    <w:rsid w:val="002A438F"/>
    <w:rsid w:val="002A74B8"/>
    <w:rsid w:val="002B0CD8"/>
    <w:rsid w:val="002B1047"/>
    <w:rsid w:val="002B24B6"/>
    <w:rsid w:val="002B250D"/>
    <w:rsid w:val="002B27F6"/>
    <w:rsid w:val="002B2867"/>
    <w:rsid w:val="002B3890"/>
    <w:rsid w:val="002B4403"/>
    <w:rsid w:val="002B5AB0"/>
    <w:rsid w:val="002B5EB8"/>
    <w:rsid w:val="002B6399"/>
    <w:rsid w:val="002B63A2"/>
    <w:rsid w:val="002B69B2"/>
    <w:rsid w:val="002B6F4E"/>
    <w:rsid w:val="002C2F77"/>
    <w:rsid w:val="002C4246"/>
    <w:rsid w:val="002C4332"/>
    <w:rsid w:val="002C4BBA"/>
    <w:rsid w:val="002C4DEE"/>
    <w:rsid w:val="002C4FDC"/>
    <w:rsid w:val="002C5A8D"/>
    <w:rsid w:val="002C5B5D"/>
    <w:rsid w:val="002C7E4B"/>
    <w:rsid w:val="002D0152"/>
    <w:rsid w:val="002D0F28"/>
    <w:rsid w:val="002D253B"/>
    <w:rsid w:val="002D2752"/>
    <w:rsid w:val="002D27FE"/>
    <w:rsid w:val="002D34F7"/>
    <w:rsid w:val="002D3857"/>
    <w:rsid w:val="002D488F"/>
    <w:rsid w:val="002D5838"/>
    <w:rsid w:val="002D6112"/>
    <w:rsid w:val="002D621D"/>
    <w:rsid w:val="002D7279"/>
    <w:rsid w:val="002D7C57"/>
    <w:rsid w:val="002D7F82"/>
    <w:rsid w:val="002E2255"/>
    <w:rsid w:val="002E27D9"/>
    <w:rsid w:val="002E42BF"/>
    <w:rsid w:val="002E54BE"/>
    <w:rsid w:val="002F0921"/>
    <w:rsid w:val="002F107B"/>
    <w:rsid w:val="002F1D30"/>
    <w:rsid w:val="002F2060"/>
    <w:rsid w:val="002F2F3D"/>
    <w:rsid w:val="002F34A2"/>
    <w:rsid w:val="002F3A60"/>
    <w:rsid w:val="002F3B08"/>
    <w:rsid w:val="002F59B5"/>
    <w:rsid w:val="002F62AE"/>
    <w:rsid w:val="002F6703"/>
    <w:rsid w:val="002F6C36"/>
    <w:rsid w:val="002F705C"/>
    <w:rsid w:val="00300BB7"/>
    <w:rsid w:val="00301D54"/>
    <w:rsid w:val="00304959"/>
    <w:rsid w:val="00305425"/>
    <w:rsid w:val="0030553A"/>
    <w:rsid w:val="00305A72"/>
    <w:rsid w:val="00306C1A"/>
    <w:rsid w:val="00307296"/>
    <w:rsid w:val="00310B21"/>
    <w:rsid w:val="00310E2C"/>
    <w:rsid w:val="00311AF4"/>
    <w:rsid w:val="00311C42"/>
    <w:rsid w:val="003123F3"/>
    <w:rsid w:val="00313004"/>
    <w:rsid w:val="00313E3D"/>
    <w:rsid w:val="0031467D"/>
    <w:rsid w:val="00315227"/>
    <w:rsid w:val="00315CA8"/>
    <w:rsid w:val="003166BA"/>
    <w:rsid w:val="00316BBC"/>
    <w:rsid w:val="003174DE"/>
    <w:rsid w:val="00317704"/>
    <w:rsid w:val="003177C6"/>
    <w:rsid w:val="00317B9F"/>
    <w:rsid w:val="00317E08"/>
    <w:rsid w:val="00317ED4"/>
    <w:rsid w:val="003226F9"/>
    <w:rsid w:val="003228AD"/>
    <w:rsid w:val="00322AF9"/>
    <w:rsid w:val="0032325C"/>
    <w:rsid w:val="003237B5"/>
    <w:rsid w:val="00324C3E"/>
    <w:rsid w:val="00325789"/>
    <w:rsid w:val="00325F4D"/>
    <w:rsid w:val="00326C81"/>
    <w:rsid w:val="00327B6C"/>
    <w:rsid w:val="00327F7A"/>
    <w:rsid w:val="0033122B"/>
    <w:rsid w:val="0033202E"/>
    <w:rsid w:val="00332A2A"/>
    <w:rsid w:val="00336425"/>
    <w:rsid w:val="003379D9"/>
    <w:rsid w:val="00337F30"/>
    <w:rsid w:val="00341155"/>
    <w:rsid w:val="003412D1"/>
    <w:rsid w:val="00341452"/>
    <w:rsid w:val="003414B5"/>
    <w:rsid w:val="00341C82"/>
    <w:rsid w:val="003423B1"/>
    <w:rsid w:val="00342526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0AB"/>
    <w:rsid w:val="0035609E"/>
    <w:rsid w:val="00356B8D"/>
    <w:rsid w:val="00357AB3"/>
    <w:rsid w:val="00362827"/>
    <w:rsid w:val="00364A89"/>
    <w:rsid w:val="00364C3C"/>
    <w:rsid w:val="00365E74"/>
    <w:rsid w:val="00366490"/>
    <w:rsid w:val="00366D7F"/>
    <w:rsid w:val="00367589"/>
    <w:rsid w:val="00370622"/>
    <w:rsid w:val="00373218"/>
    <w:rsid w:val="0037384B"/>
    <w:rsid w:val="003743DC"/>
    <w:rsid w:val="003746E8"/>
    <w:rsid w:val="0037616F"/>
    <w:rsid w:val="003768D0"/>
    <w:rsid w:val="0037765D"/>
    <w:rsid w:val="0038423B"/>
    <w:rsid w:val="00385484"/>
    <w:rsid w:val="003862B5"/>
    <w:rsid w:val="0038685B"/>
    <w:rsid w:val="0039196F"/>
    <w:rsid w:val="00391FF2"/>
    <w:rsid w:val="00393446"/>
    <w:rsid w:val="00394663"/>
    <w:rsid w:val="00395586"/>
    <w:rsid w:val="00395922"/>
    <w:rsid w:val="00395B9D"/>
    <w:rsid w:val="00395C7C"/>
    <w:rsid w:val="00395EE5"/>
    <w:rsid w:val="0039735D"/>
    <w:rsid w:val="003A0509"/>
    <w:rsid w:val="003A1605"/>
    <w:rsid w:val="003A2402"/>
    <w:rsid w:val="003A29F4"/>
    <w:rsid w:val="003A7024"/>
    <w:rsid w:val="003A71F6"/>
    <w:rsid w:val="003A7CD9"/>
    <w:rsid w:val="003B05F0"/>
    <w:rsid w:val="003B16C3"/>
    <w:rsid w:val="003B1C66"/>
    <w:rsid w:val="003B1F7C"/>
    <w:rsid w:val="003B2A62"/>
    <w:rsid w:val="003B2EF8"/>
    <w:rsid w:val="003B2F8D"/>
    <w:rsid w:val="003B3470"/>
    <w:rsid w:val="003B47AE"/>
    <w:rsid w:val="003B5354"/>
    <w:rsid w:val="003B5805"/>
    <w:rsid w:val="003B5B02"/>
    <w:rsid w:val="003C07F9"/>
    <w:rsid w:val="003C136E"/>
    <w:rsid w:val="003C17AE"/>
    <w:rsid w:val="003C2461"/>
    <w:rsid w:val="003C2862"/>
    <w:rsid w:val="003C2ABA"/>
    <w:rsid w:val="003C333F"/>
    <w:rsid w:val="003C3395"/>
    <w:rsid w:val="003C5303"/>
    <w:rsid w:val="003C585C"/>
    <w:rsid w:val="003C6ACA"/>
    <w:rsid w:val="003C6BFC"/>
    <w:rsid w:val="003C7F01"/>
    <w:rsid w:val="003D1679"/>
    <w:rsid w:val="003D1EE0"/>
    <w:rsid w:val="003D206C"/>
    <w:rsid w:val="003D4D11"/>
    <w:rsid w:val="003D6730"/>
    <w:rsid w:val="003D7571"/>
    <w:rsid w:val="003E0897"/>
    <w:rsid w:val="003E09D2"/>
    <w:rsid w:val="003E0B11"/>
    <w:rsid w:val="003E0BC7"/>
    <w:rsid w:val="003E0EF8"/>
    <w:rsid w:val="003E121F"/>
    <w:rsid w:val="003E1C95"/>
    <w:rsid w:val="003E2120"/>
    <w:rsid w:val="003E3BE2"/>
    <w:rsid w:val="003E5CB3"/>
    <w:rsid w:val="003E60B2"/>
    <w:rsid w:val="003E6390"/>
    <w:rsid w:val="003E7361"/>
    <w:rsid w:val="003E7B56"/>
    <w:rsid w:val="003E7E69"/>
    <w:rsid w:val="003F0262"/>
    <w:rsid w:val="003F21DA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55EF"/>
    <w:rsid w:val="00405700"/>
    <w:rsid w:val="00406615"/>
    <w:rsid w:val="00407045"/>
    <w:rsid w:val="00410577"/>
    <w:rsid w:val="00412280"/>
    <w:rsid w:val="004123B7"/>
    <w:rsid w:val="00415F7F"/>
    <w:rsid w:val="0041640B"/>
    <w:rsid w:val="00416BB8"/>
    <w:rsid w:val="0041796E"/>
    <w:rsid w:val="0042025E"/>
    <w:rsid w:val="00420414"/>
    <w:rsid w:val="00420F4A"/>
    <w:rsid w:val="0042132F"/>
    <w:rsid w:val="00421553"/>
    <w:rsid w:val="00422F91"/>
    <w:rsid w:val="004244D3"/>
    <w:rsid w:val="004244F2"/>
    <w:rsid w:val="00426F49"/>
    <w:rsid w:val="00427D1F"/>
    <w:rsid w:val="00431F16"/>
    <w:rsid w:val="00432AF2"/>
    <w:rsid w:val="00432E8C"/>
    <w:rsid w:val="00433E7A"/>
    <w:rsid w:val="00435475"/>
    <w:rsid w:val="00436A95"/>
    <w:rsid w:val="00436D33"/>
    <w:rsid w:val="00440B83"/>
    <w:rsid w:val="00442242"/>
    <w:rsid w:val="0044253D"/>
    <w:rsid w:val="00443148"/>
    <w:rsid w:val="0044346B"/>
    <w:rsid w:val="004436CF"/>
    <w:rsid w:val="00444E06"/>
    <w:rsid w:val="0044531A"/>
    <w:rsid w:val="00445B5B"/>
    <w:rsid w:val="00445BAB"/>
    <w:rsid w:val="004460CB"/>
    <w:rsid w:val="004471CE"/>
    <w:rsid w:val="00447B0C"/>
    <w:rsid w:val="00447EFB"/>
    <w:rsid w:val="004511B8"/>
    <w:rsid w:val="00452176"/>
    <w:rsid w:val="00452861"/>
    <w:rsid w:val="00452A91"/>
    <w:rsid w:val="00452BCA"/>
    <w:rsid w:val="00453159"/>
    <w:rsid w:val="0045339D"/>
    <w:rsid w:val="004536EC"/>
    <w:rsid w:val="00453FA9"/>
    <w:rsid w:val="0045490D"/>
    <w:rsid w:val="004559E2"/>
    <w:rsid w:val="00456BBF"/>
    <w:rsid w:val="0046150B"/>
    <w:rsid w:val="00462A04"/>
    <w:rsid w:val="004642E5"/>
    <w:rsid w:val="004643AC"/>
    <w:rsid w:val="00464A7B"/>
    <w:rsid w:val="0046525E"/>
    <w:rsid w:val="004657F7"/>
    <w:rsid w:val="004707F7"/>
    <w:rsid w:val="00470835"/>
    <w:rsid w:val="00473C1A"/>
    <w:rsid w:val="00474E51"/>
    <w:rsid w:val="0047664D"/>
    <w:rsid w:val="00480288"/>
    <w:rsid w:val="004802D0"/>
    <w:rsid w:val="00481007"/>
    <w:rsid w:val="004839FA"/>
    <w:rsid w:val="00486366"/>
    <w:rsid w:val="004903FC"/>
    <w:rsid w:val="00490A04"/>
    <w:rsid w:val="00490F1F"/>
    <w:rsid w:val="00492F32"/>
    <w:rsid w:val="00494218"/>
    <w:rsid w:val="0049493F"/>
    <w:rsid w:val="004950BA"/>
    <w:rsid w:val="00495566"/>
    <w:rsid w:val="0049674A"/>
    <w:rsid w:val="00497169"/>
    <w:rsid w:val="00497F5F"/>
    <w:rsid w:val="004A2732"/>
    <w:rsid w:val="004A28C5"/>
    <w:rsid w:val="004A3803"/>
    <w:rsid w:val="004A50DC"/>
    <w:rsid w:val="004A5DBD"/>
    <w:rsid w:val="004B05AE"/>
    <w:rsid w:val="004B10FB"/>
    <w:rsid w:val="004B1DCD"/>
    <w:rsid w:val="004B30AE"/>
    <w:rsid w:val="004B365C"/>
    <w:rsid w:val="004B56E2"/>
    <w:rsid w:val="004C1678"/>
    <w:rsid w:val="004C16E5"/>
    <w:rsid w:val="004C17AC"/>
    <w:rsid w:val="004C1C00"/>
    <w:rsid w:val="004C2A61"/>
    <w:rsid w:val="004C430D"/>
    <w:rsid w:val="004C43F1"/>
    <w:rsid w:val="004C738A"/>
    <w:rsid w:val="004C74DB"/>
    <w:rsid w:val="004D16FA"/>
    <w:rsid w:val="004D2121"/>
    <w:rsid w:val="004D32B9"/>
    <w:rsid w:val="004D43A9"/>
    <w:rsid w:val="004D48AE"/>
    <w:rsid w:val="004D58B0"/>
    <w:rsid w:val="004D5C52"/>
    <w:rsid w:val="004E21BF"/>
    <w:rsid w:val="004E28D6"/>
    <w:rsid w:val="004E3994"/>
    <w:rsid w:val="004E3A3B"/>
    <w:rsid w:val="004E44CF"/>
    <w:rsid w:val="004E52AA"/>
    <w:rsid w:val="004E5E15"/>
    <w:rsid w:val="004E7DAA"/>
    <w:rsid w:val="004F1904"/>
    <w:rsid w:val="004F366E"/>
    <w:rsid w:val="004F38E8"/>
    <w:rsid w:val="004F3C71"/>
    <w:rsid w:val="004F524E"/>
    <w:rsid w:val="004F626B"/>
    <w:rsid w:val="004F6414"/>
    <w:rsid w:val="004F66BB"/>
    <w:rsid w:val="004F736D"/>
    <w:rsid w:val="00500065"/>
    <w:rsid w:val="00500C60"/>
    <w:rsid w:val="0050178A"/>
    <w:rsid w:val="00501A55"/>
    <w:rsid w:val="00501E60"/>
    <w:rsid w:val="00501F6B"/>
    <w:rsid w:val="00502542"/>
    <w:rsid w:val="00502EDA"/>
    <w:rsid w:val="00504D73"/>
    <w:rsid w:val="00504EF1"/>
    <w:rsid w:val="00510043"/>
    <w:rsid w:val="0051030D"/>
    <w:rsid w:val="0051042A"/>
    <w:rsid w:val="00511855"/>
    <w:rsid w:val="005128BA"/>
    <w:rsid w:val="00512C4F"/>
    <w:rsid w:val="005132C0"/>
    <w:rsid w:val="0051505B"/>
    <w:rsid w:val="0051551A"/>
    <w:rsid w:val="00517668"/>
    <w:rsid w:val="005209BE"/>
    <w:rsid w:val="00523976"/>
    <w:rsid w:val="0052443F"/>
    <w:rsid w:val="005247B1"/>
    <w:rsid w:val="00525A74"/>
    <w:rsid w:val="00525AD7"/>
    <w:rsid w:val="005262FD"/>
    <w:rsid w:val="00527AE3"/>
    <w:rsid w:val="00530D1D"/>
    <w:rsid w:val="00531B60"/>
    <w:rsid w:val="00533180"/>
    <w:rsid w:val="0053397E"/>
    <w:rsid w:val="00534CF3"/>
    <w:rsid w:val="0053672F"/>
    <w:rsid w:val="0053698B"/>
    <w:rsid w:val="00541259"/>
    <w:rsid w:val="005420FD"/>
    <w:rsid w:val="005429E7"/>
    <w:rsid w:val="0054474B"/>
    <w:rsid w:val="00545CC4"/>
    <w:rsid w:val="00545F5C"/>
    <w:rsid w:val="0054617C"/>
    <w:rsid w:val="00546DEC"/>
    <w:rsid w:val="00546F26"/>
    <w:rsid w:val="00547797"/>
    <w:rsid w:val="00547DE7"/>
    <w:rsid w:val="00551ECF"/>
    <w:rsid w:val="005523F5"/>
    <w:rsid w:val="005524FD"/>
    <w:rsid w:val="00552995"/>
    <w:rsid w:val="00552F2D"/>
    <w:rsid w:val="00553441"/>
    <w:rsid w:val="00553A8D"/>
    <w:rsid w:val="0055455D"/>
    <w:rsid w:val="00554613"/>
    <w:rsid w:val="00554D9D"/>
    <w:rsid w:val="00557139"/>
    <w:rsid w:val="00557D5D"/>
    <w:rsid w:val="00560D48"/>
    <w:rsid w:val="005612EA"/>
    <w:rsid w:val="00561585"/>
    <w:rsid w:val="00561B50"/>
    <w:rsid w:val="00561E29"/>
    <w:rsid w:val="00562519"/>
    <w:rsid w:val="005642D7"/>
    <w:rsid w:val="0056436A"/>
    <w:rsid w:val="0056626F"/>
    <w:rsid w:val="005662AC"/>
    <w:rsid w:val="00566E64"/>
    <w:rsid w:val="005673F1"/>
    <w:rsid w:val="00567A1D"/>
    <w:rsid w:val="0057054C"/>
    <w:rsid w:val="00571D87"/>
    <w:rsid w:val="00573DB7"/>
    <w:rsid w:val="00574078"/>
    <w:rsid w:val="00576447"/>
    <w:rsid w:val="00576791"/>
    <w:rsid w:val="00576FEE"/>
    <w:rsid w:val="00580259"/>
    <w:rsid w:val="0058156B"/>
    <w:rsid w:val="00583C70"/>
    <w:rsid w:val="005848A1"/>
    <w:rsid w:val="00585DAB"/>
    <w:rsid w:val="005864AB"/>
    <w:rsid w:val="0058686C"/>
    <w:rsid w:val="005873DA"/>
    <w:rsid w:val="00587565"/>
    <w:rsid w:val="00587FED"/>
    <w:rsid w:val="00590D9B"/>
    <w:rsid w:val="005965CE"/>
    <w:rsid w:val="00596904"/>
    <w:rsid w:val="00597F41"/>
    <w:rsid w:val="005A0178"/>
    <w:rsid w:val="005A33A7"/>
    <w:rsid w:val="005A5094"/>
    <w:rsid w:val="005A5AA4"/>
    <w:rsid w:val="005A60A0"/>
    <w:rsid w:val="005A71C0"/>
    <w:rsid w:val="005B02BB"/>
    <w:rsid w:val="005B0CF9"/>
    <w:rsid w:val="005B2043"/>
    <w:rsid w:val="005B2961"/>
    <w:rsid w:val="005B2A06"/>
    <w:rsid w:val="005B2F5F"/>
    <w:rsid w:val="005B3157"/>
    <w:rsid w:val="005B3C88"/>
    <w:rsid w:val="005B4E7F"/>
    <w:rsid w:val="005B5357"/>
    <w:rsid w:val="005B6DCE"/>
    <w:rsid w:val="005B7908"/>
    <w:rsid w:val="005C014B"/>
    <w:rsid w:val="005C06EE"/>
    <w:rsid w:val="005C1903"/>
    <w:rsid w:val="005C2986"/>
    <w:rsid w:val="005C2C7C"/>
    <w:rsid w:val="005C4583"/>
    <w:rsid w:val="005C585B"/>
    <w:rsid w:val="005C635B"/>
    <w:rsid w:val="005D12B7"/>
    <w:rsid w:val="005D1612"/>
    <w:rsid w:val="005D16FC"/>
    <w:rsid w:val="005D1F86"/>
    <w:rsid w:val="005D2124"/>
    <w:rsid w:val="005D34E7"/>
    <w:rsid w:val="005D3E27"/>
    <w:rsid w:val="005D4577"/>
    <w:rsid w:val="005D4FA6"/>
    <w:rsid w:val="005D5250"/>
    <w:rsid w:val="005D52B7"/>
    <w:rsid w:val="005D55B5"/>
    <w:rsid w:val="005D6030"/>
    <w:rsid w:val="005D6CFA"/>
    <w:rsid w:val="005D7E26"/>
    <w:rsid w:val="005E261F"/>
    <w:rsid w:val="005E6B41"/>
    <w:rsid w:val="005E7511"/>
    <w:rsid w:val="005E7B2E"/>
    <w:rsid w:val="005F0CF1"/>
    <w:rsid w:val="005F1589"/>
    <w:rsid w:val="005F167C"/>
    <w:rsid w:val="005F2901"/>
    <w:rsid w:val="005F498F"/>
    <w:rsid w:val="005F5285"/>
    <w:rsid w:val="005F5E11"/>
    <w:rsid w:val="005F5E5C"/>
    <w:rsid w:val="005F6F94"/>
    <w:rsid w:val="005F7968"/>
    <w:rsid w:val="006005C2"/>
    <w:rsid w:val="006024EF"/>
    <w:rsid w:val="00602F1C"/>
    <w:rsid w:val="00602FC6"/>
    <w:rsid w:val="006033A0"/>
    <w:rsid w:val="0060361E"/>
    <w:rsid w:val="00603645"/>
    <w:rsid w:val="00604179"/>
    <w:rsid w:val="0060429F"/>
    <w:rsid w:val="0060545A"/>
    <w:rsid w:val="0060744B"/>
    <w:rsid w:val="00607D4B"/>
    <w:rsid w:val="006101CA"/>
    <w:rsid w:val="00610B83"/>
    <w:rsid w:val="00612B5A"/>
    <w:rsid w:val="00612BD7"/>
    <w:rsid w:val="006147D8"/>
    <w:rsid w:val="0061495C"/>
    <w:rsid w:val="00614C2F"/>
    <w:rsid w:val="00615821"/>
    <w:rsid w:val="00617C32"/>
    <w:rsid w:val="006203B5"/>
    <w:rsid w:val="00620929"/>
    <w:rsid w:val="006214AD"/>
    <w:rsid w:val="0062171C"/>
    <w:rsid w:val="00621D4E"/>
    <w:rsid w:val="00622984"/>
    <w:rsid w:val="00622FC5"/>
    <w:rsid w:val="006233A1"/>
    <w:rsid w:val="00623CF1"/>
    <w:rsid w:val="00624FC4"/>
    <w:rsid w:val="006250F7"/>
    <w:rsid w:val="006253CB"/>
    <w:rsid w:val="006262C8"/>
    <w:rsid w:val="0062630F"/>
    <w:rsid w:val="006265D8"/>
    <w:rsid w:val="006267E4"/>
    <w:rsid w:val="00626B30"/>
    <w:rsid w:val="00627666"/>
    <w:rsid w:val="00627981"/>
    <w:rsid w:val="00627B27"/>
    <w:rsid w:val="00630472"/>
    <w:rsid w:val="00631EEB"/>
    <w:rsid w:val="00632955"/>
    <w:rsid w:val="00636EE7"/>
    <w:rsid w:val="0064162B"/>
    <w:rsid w:val="00641E88"/>
    <w:rsid w:val="00641F23"/>
    <w:rsid w:val="0064257A"/>
    <w:rsid w:val="00642C7F"/>
    <w:rsid w:val="006442D1"/>
    <w:rsid w:val="006447D9"/>
    <w:rsid w:val="006462D0"/>
    <w:rsid w:val="006465DE"/>
    <w:rsid w:val="006471DA"/>
    <w:rsid w:val="00647AF7"/>
    <w:rsid w:val="00647E41"/>
    <w:rsid w:val="00650A2F"/>
    <w:rsid w:val="00650B19"/>
    <w:rsid w:val="00651173"/>
    <w:rsid w:val="0065165A"/>
    <w:rsid w:val="00651801"/>
    <w:rsid w:val="0065403A"/>
    <w:rsid w:val="00654543"/>
    <w:rsid w:val="00654FAD"/>
    <w:rsid w:val="006554C8"/>
    <w:rsid w:val="00660198"/>
    <w:rsid w:val="00662289"/>
    <w:rsid w:val="0066484D"/>
    <w:rsid w:val="00665A97"/>
    <w:rsid w:val="00666158"/>
    <w:rsid w:val="00670B24"/>
    <w:rsid w:val="006712CA"/>
    <w:rsid w:val="00675152"/>
    <w:rsid w:val="00675251"/>
    <w:rsid w:val="00675484"/>
    <w:rsid w:val="00675BA5"/>
    <w:rsid w:val="00676B43"/>
    <w:rsid w:val="006800C4"/>
    <w:rsid w:val="006807E7"/>
    <w:rsid w:val="00681569"/>
    <w:rsid w:val="00681779"/>
    <w:rsid w:val="00686569"/>
    <w:rsid w:val="0068682C"/>
    <w:rsid w:val="00687161"/>
    <w:rsid w:val="00691FFA"/>
    <w:rsid w:val="00692DE3"/>
    <w:rsid w:val="00694135"/>
    <w:rsid w:val="00695466"/>
    <w:rsid w:val="00695A4D"/>
    <w:rsid w:val="006961F6"/>
    <w:rsid w:val="00696BA8"/>
    <w:rsid w:val="00696BB5"/>
    <w:rsid w:val="00697B6F"/>
    <w:rsid w:val="006A0677"/>
    <w:rsid w:val="006A0B53"/>
    <w:rsid w:val="006A1D28"/>
    <w:rsid w:val="006A37A3"/>
    <w:rsid w:val="006A3DB1"/>
    <w:rsid w:val="006A3FE3"/>
    <w:rsid w:val="006A54B4"/>
    <w:rsid w:val="006A5734"/>
    <w:rsid w:val="006A5A1E"/>
    <w:rsid w:val="006A7FFE"/>
    <w:rsid w:val="006B0AB3"/>
    <w:rsid w:val="006B1078"/>
    <w:rsid w:val="006B1C9D"/>
    <w:rsid w:val="006B3E61"/>
    <w:rsid w:val="006B566F"/>
    <w:rsid w:val="006B741F"/>
    <w:rsid w:val="006C086F"/>
    <w:rsid w:val="006C1864"/>
    <w:rsid w:val="006C1BEF"/>
    <w:rsid w:val="006C3D20"/>
    <w:rsid w:val="006C4430"/>
    <w:rsid w:val="006C500C"/>
    <w:rsid w:val="006C5925"/>
    <w:rsid w:val="006C6BD8"/>
    <w:rsid w:val="006C6E76"/>
    <w:rsid w:val="006C7B43"/>
    <w:rsid w:val="006C7EF7"/>
    <w:rsid w:val="006D00DC"/>
    <w:rsid w:val="006D04FA"/>
    <w:rsid w:val="006D0565"/>
    <w:rsid w:val="006D1ACA"/>
    <w:rsid w:val="006D1DB3"/>
    <w:rsid w:val="006D2804"/>
    <w:rsid w:val="006D41CD"/>
    <w:rsid w:val="006D51B7"/>
    <w:rsid w:val="006E0633"/>
    <w:rsid w:val="006E06D5"/>
    <w:rsid w:val="006E2774"/>
    <w:rsid w:val="006E2A6B"/>
    <w:rsid w:val="006E315A"/>
    <w:rsid w:val="006E4666"/>
    <w:rsid w:val="006E5320"/>
    <w:rsid w:val="006E6BBE"/>
    <w:rsid w:val="006E7CBF"/>
    <w:rsid w:val="006F06B5"/>
    <w:rsid w:val="006F0B4F"/>
    <w:rsid w:val="006F0BC9"/>
    <w:rsid w:val="006F14DB"/>
    <w:rsid w:val="006F1BC8"/>
    <w:rsid w:val="006F1F53"/>
    <w:rsid w:val="006F2332"/>
    <w:rsid w:val="006F2961"/>
    <w:rsid w:val="006F32AB"/>
    <w:rsid w:val="006F355F"/>
    <w:rsid w:val="006F4089"/>
    <w:rsid w:val="006F476E"/>
    <w:rsid w:val="006F583B"/>
    <w:rsid w:val="006F5F74"/>
    <w:rsid w:val="006F5F92"/>
    <w:rsid w:val="006F7EF2"/>
    <w:rsid w:val="00701635"/>
    <w:rsid w:val="00701730"/>
    <w:rsid w:val="0070204C"/>
    <w:rsid w:val="00702CDC"/>
    <w:rsid w:val="007035DD"/>
    <w:rsid w:val="00703BA6"/>
    <w:rsid w:val="007044C5"/>
    <w:rsid w:val="00704D75"/>
    <w:rsid w:val="00705A6C"/>
    <w:rsid w:val="00705D9C"/>
    <w:rsid w:val="00705FAB"/>
    <w:rsid w:val="00706819"/>
    <w:rsid w:val="007068A1"/>
    <w:rsid w:val="007075B3"/>
    <w:rsid w:val="00710A54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2FF2"/>
    <w:rsid w:val="00725286"/>
    <w:rsid w:val="00726F85"/>
    <w:rsid w:val="007276EB"/>
    <w:rsid w:val="00730F32"/>
    <w:rsid w:val="00731E49"/>
    <w:rsid w:val="007349F2"/>
    <w:rsid w:val="00734C50"/>
    <w:rsid w:val="007354FA"/>
    <w:rsid w:val="00736D3E"/>
    <w:rsid w:val="007370AE"/>
    <w:rsid w:val="0074034C"/>
    <w:rsid w:val="0074073C"/>
    <w:rsid w:val="007427BE"/>
    <w:rsid w:val="00742C7A"/>
    <w:rsid w:val="007455BD"/>
    <w:rsid w:val="00746FB8"/>
    <w:rsid w:val="00750572"/>
    <w:rsid w:val="00750E1C"/>
    <w:rsid w:val="00751E4A"/>
    <w:rsid w:val="00752001"/>
    <w:rsid w:val="00752991"/>
    <w:rsid w:val="0075307E"/>
    <w:rsid w:val="00753451"/>
    <w:rsid w:val="00753F81"/>
    <w:rsid w:val="007541AA"/>
    <w:rsid w:val="007542DB"/>
    <w:rsid w:val="00754741"/>
    <w:rsid w:val="00755A51"/>
    <w:rsid w:val="00756352"/>
    <w:rsid w:val="0075643A"/>
    <w:rsid w:val="00756965"/>
    <w:rsid w:val="007603EF"/>
    <w:rsid w:val="00762002"/>
    <w:rsid w:val="007620C6"/>
    <w:rsid w:val="00762168"/>
    <w:rsid w:val="007626B9"/>
    <w:rsid w:val="00763CEF"/>
    <w:rsid w:val="00763F13"/>
    <w:rsid w:val="00764FF2"/>
    <w:rsid w:val="00765177"/>
    <w:rsid w:val="00771C9A"/>
    <w:rsid w:val="007726A9"/>
    <w:rsid w:val="00772897"/>
    <w:rsid w:val="00772D31"/>
    <w:rsid w:val="00772F6E"/>
    <w:rsid w:val="00773BF2"/>
    <w:rsid w:val="00776775"/>
    <w:rsid w:val="00777FA8"/>
    <w:rsid w:val="00781810"/>
    <w:rsid w:val="007824A1"/>
    <w:rsid w:val="00783ACC"/>
    <w:rsid w:val="00783BC9"/>
    <w:rsid w:val="00783FF6"/>
    <w:rsid w:val="0078445C"/>
    <w:rsid w:val="00784B2B"/>
    <w:rsid w:val="0078593D"/>
    <w:rsid w:val="007862FB"/>
    <w:rsid w:val="00786F28"/>
    <w:rsid w:val="00787BD6"/>
    <w:rsid w:val="00791AF0"/>
    <w:rsid w:val="00791C81"/>
    <w:rsid w:val="00792066"/>
    <w:rsid w:val="00793385"/>
    <w:rsid w:val="00794D4B"/>
    <w:rsid w:val="00794DC7"/>
    <w:rsid w:val="00794EA2"/>
    <w:rsid w:val="00795B0C"/>
    <w:rsid w:val="007974F5"/>
    <w:rsid w:val="00797FB3"/>
    <w:rsid w:val="007A0D48"/>
    <w:rsid w:val="007A216C"/>
    <w:rsid w:val="007A27BF"/>
    <w:rsid w:val="007A4BE7"/>
    <w:rsid w:val="007A5426"/>
    <w:rsid w:val="007A59CB"/>
    <w:rsid w:val="007A70EF"/>
    <w:rsid w:val="007B00F8"/>
    <w:rsid w:val="007B0320"/>
    <w:rsid w:val="007B1823"/>
    <w:rsid w:val="007B3B20"/>
    <w:rsid w:val="007B46EC"/>
    <w:rsid w:val="007B5BA3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C7D3F"/>
    <w:rsid w:val="007D084E"/>
    <w:rsid w:val="007D08F3"/>
    <w:rsid w:val="007D1346"/>
    <w:rsid w:val="007D199F"/>
    <w:rsid w:val="007D27F1"/>
    <w:rsid w:val="007D3A74"/>
    <w:rsid w:val="007D57D1"/>
    <w:rsid w:val="007D606D"/>
    <w:rsid w:val="007D6567"/>
    <w:rsid w:val="007D6F9F"/>
    <w:rsid w:val="007D7D12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843"/>
    <w:rsid w:val="007F7AB1"/>
    <w:rsid w:val="00800F04"/>
    <w:rsid w:val="00801223"/>
    <w:rsid w:val="00801BD8"/>
    <w:rsid w:val="00804B9A"/>
    <w:rsid w:val="0080511A"/>
    <w:rsid w:val="0080574B"/>
    <w:rsid w:val="0080593B"/>
    <w:rsid w:val="00805959"/>
    <w:rsid w:val="008073A6"/>
    <w:rsid w:val="00807A4E"/>
    <w:rsid w:val="00807A82"/>
    <w:rsid w:val="008102AC"/>
    <w:rsid w:val="00810E71"/>
    <w:rsid w:val="008110B3"/>
    <w:rsid w:val="00811147"/>
    <w:rsid w:val="00812241"/>
    <w:rsid w:val="00812752"/>
    <w:rsid w:val="00813DE7"/>
    <w:rsid w:val="00815719"/>
    <w:rsid w:val="00816A0A"/>
    <w:rsid w:val="00816CCF"/>
    <w:rsid w:val="00816F52"/>
    <w:rsid w:val="008173EB"/>
    <w:rsid w:val="008178C4"/>
    <w:rsid w:val="00820684"/>
    <w:rsid w:val="00821D03"/>
    <w:rsid w:val="0082274F"/>
    <w:rsid w:val="008229CE"/>
    <w:rsid w:val="008248A9"/>
    <w:rsid w:val="0082541C"/>
    <w:rsid w:val="0082603A"/>
    <w:rsid w:val="0083028D"/>
    <w:rsid w:val="00830C2D"/>
    <w:rsid w:val="008320DA"/>
    <w:rsid w:val="008327B9"/>
    <w:rsid w:val="00833BA7"/>
    <w:rsid w:val="00836982"/>
    <w:rsid w:val="0083797C"/>
    <w:rsid w:val="00837AF0"/>
    <w:rsid w:val="00837B69"/>
    <w:rsid w:val="0084010F"/>
    <w:rsid w:val="00840845"/>
    <w:rsid w:val="00840A97"/>
    <w:rsid w:val="00840AE7"/>
    <w:rsid w:val="00840D39"/>
    <w:rsid w:val="00841141"/>
    <w:rsid w:val="00842AD8"/>
    <w:rsid w:val="00843965"/>
    <w:rsid w:val="00843C93"/>
    <w:rsid w:val="00843D8A"/>
    <w:rsid w:val="0084556A"/>
    <w:rsid w:val="00845B0F"/>
    <w:rsid w:val="00845D6B"/>
    <w:rsid w:val="00845D70"/>
    <w:rsid w:val="00845F05"/>
    <w:rsid w:val="008505AE"/>
    <w:rsid w:val="00851466"/>
    <w:rsid w:val="00851C47"/>
    <w:rsid w:val="00851D51"/>
    <w:rsid w:val="00851DCC"/>
    <w:rsid w:val="008540CB"/>
    <w:rsid w:val="00854F31"/>
    <w:rsid w:val="00855338"/>
    <w:rsid w:val="00856E44"/>
    <w:rsid w:val="008574FC"/>
    <w:rsid w:val="00860603"/>
    <w:rsid w:val="00860934"/>
    <w:rsid w:val="00860A69"/>
    <w:rsid w:val="0086107B"/>
    <w:rsid w:val="00861BE1"/>
    <w:rsid w:val="0086432A"/>
    <w:rsid w:val="00864C42"/>
    <w:rsid w:val="00864F32"/>
    <w:rsid w:val="00866671"/>
    <w:rsid w:val="00866E25"/>
    <w:rsid w:val="00872AE8"/>
    <w:rsid w:val="008734B7"/>
    <w:rsid w:val="00873860"/>
    <w:rsid w:val="0087388E"/>
    <w:rsid w:val="00875187"/>
    <w:rsid w:val="008751B9"/>
    <w:rsid w:val="008812ED"/>
    <w:rsid w:val="00881D4A"/>
    <w:rsid w:val="008821C4"/>
    <w:rsid w:val="008822F8"/>
    <w:rsid w:val="0088285A"/>
    <w:rsid w:val="0088326F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3C7E"/>
    <w:rsid w:val="0089428E"/>
    <w:rsid w:val="0089554E"/>
    <w:rsid w:val="008971A6"/>
    <w:rsid w:val="00897A78"/>
    <w:rsid w:val="008A01AF"/>
    <w:rsid w:val="008A07DA"/>
    <w:rsid w:val="008A1716"/>
    <w:rsid w:val="008A25D7"/>
    <w:rsid w:val="008A3792"/>
    <w:rsid w:val="008A3D30"/>
    <w:rsid w:val="008A44C4"/>
    <w:rsid w:val="008A4D64"/>
    <w:rsid w:val="008A6EA0"/>
    <w:rsid w:val="008B00BC"/>
    <w:rsid w:val="008B2133"/>
    <w:rsid w:val="008B38F0"/>
    <w:rsid w:val="008B6CF1"/>
    <w:rsid w:val="008B7642"/>
    <w:rsid w:val="008B791E"/>
    <w:rsid w:val="008C0CA9"/>
    <w:rsid w:val="008C1DAD"/>
    <w:rsid w:val="008C1ECE"/>
    <w:rsid w:val="008C2BF0"/>
    <w:rsid w:val="008C2FC3"/>
    <w:rsid w:val="008C3630"/>
    <w:rsid w:val="008C3A9C"/>
    <w:rsid w:val="008C42EA"/>
    <w:rsid w:val="008C502E"/>
    <w:rsid w:val="008C514A"/>
    <w:rsid w:val="008C5338"/>
    <w:rsid w:val="008C66DA"/>
    <w:rsid w:val="008C6A9F"/>
    <w:rsid w:val="008D1C23"/>
    <w:rsid w:val="008D4C81"/>
    <w:rsid w:val="008D6125"/>
    <w:rsid w:val="008D638E"/>
    <w:rsid w:val="008D63A6"/>
    <w:rsid w:val="008D63CD"/>
    <w:rsid w:val="008D7B4E"/>
    <w:rsid w:val="008E048E"/>
    <w:rsid w:val="008E2062"/>
    <w:rsid w:val="008E2995"/>
    <w:rsid w:val="008E305D"/>
    <w:rsid w:val="008E40DC"/>
    <w:rsid w:val="008E4DB9"/>
    <w:rsid w:val="008E5938"/>
    <w:rsid w:val="008E5A08"/>
    <w:rsid w:val="008E7ED9"/>
    <w:rsid w:val="008F1398"/>
    <w:rsid w:val="008F1413"/>
    <w:rsid w:val="008F3857"/>
    <w:rsid w:val="008F44A2"/>
    <w:rsid w:val="008F4F6B"/>
    <w:rsid w:val="008F549F"/>
    <w:rsid w:val="008F6FFD"/>
    <w:rsid w:val="008F741A"/>
    <w:rsid w:val="008F7454"/>
    <w:rsid w:val="00900F31"/>
    <w:rsid w:val="009011E4"/>
    <w:rsid w:val="009029E5"/>
    <w:rsid w:val="00902B8F"/>
    <w:rsid w:val="00902B9C"/>
    <w:rsid w:val="009038C9"/>
    <w:rsid w:val="00903C97"/>
    <w:rsid w:val="00904576"/>
    <w:rsid w:val="0090540C"/>
    <w:rsid w:val="00905815"/>
    <w:rsid w:val="0090661F"/>
    <w:rsid w:val="009067F5"/>
    <w:rsid w:val="00907C49"/>
    <w:rsid w:val="00907C5C"/>
    <w:rsid w:val="00910144"/>
    <w:rsid w:val="009104DC"/>
    <w:rsid w:val="00911524"/>
    <w:rsid w:val="009137C4"/>
    <w:rsid w:val="00914E32"/>
    <w:rsid w:val="00915AFD"/>
    <w:rsid w:val="00915BFA"/>
    <w:rsid w:val="0091620C"/>
    <w:rsid w:val="0091661B"/>
    <w:rsid w:val="00923935"/>
    <w:rsid w:val="009245B6"/>
    <w:rsid w:val="00924719"/>
    <w:rsid w:val="009251DD"/>
    <w:rsid w:val="009254B6"/>
    <w:rsid w:val="00925D16"/>
    <w:rsid w:val="0092692C"/>
    <w:rsid w:val="00927042"/>
    <w:rsid w:val="00930E16"/>
    <w:rsid w:val="009311BF"/>
    <w:rsid w:val="00932CAD"/>
    <w:rsid w:val="00934594"/>
    <w:rsid w:val="00934CA6"/>
    <w:rsid w:val="00936042"/>
    <w:rsid w:val="00936368"/>
    <w:rsid w:val="009375E7"/>
    <w:rsid w:val="0093780F"/>
    <w:rsid w:val="0094030E"/>
    <w:rsid w:val="00941C11"/>
    <w:rsid w:val="009420F1"/>
    <w:rsid w:val="00942B6F"/>
    <w:rsid w:val="00942EC1"/>
    <w:rsid w:val="00947A59"/>
    <w:rsid w:val="00950517"/>
    <w:rsid w:val="00950C9F"/>
    <w:rsid w:val="00951EC5"/>
    <w:rsid w:val="00953555"/>
    <w:rsid w:val="0095407E"/>
    <w:rsid w:val="00954CB1"/>
    <w:rsid w:val="0095511D"/>
    <w:rsid w:val="00955E70"/>
    <w:rsid w:val="00956027"/>
    <w:rsid w:val="00956D29"/>
    <w:rsid w:val="009607C9"/>
    <w:rsid w:val="00960841"/>
    <w:rsid w:val="0096192F"/>
    <w:rsid w:val="00964ACC"/>
    <w:rsid w:val="009652A2"/>
    <w:rsid w:val="0097076D"/>
    <w:rsid w:val="00970D73"/>
    <w:rsid w:val="00973691"/>
    <w:rsid w:val="00974AC2"/>
    <w:rsid w:val="00975FDE"/>
    <w:rsid w:val="00976FAA"/>
    <w:rsid w:val="00977169"/>
    <w:rsid w:val="009772E4"/>
    <w:rsid w:val="009778B0"/>
    <w:rsid w:val="00977C06"/>
    <w:rsid w:val="00977C50"/>
    <w:rsid w:val="00977CBE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1228"/>
    <w:rsid w:val="00992757"/>
    <w:rsid w:val="009957AA"/>
    <w:rsid w:val="009A0E6C"/>
    <w:rsid w:val="009A1BDC"/>
    <w:rsid w:val="009A2E6C"/>
    <w:rsid w:val="009A3D75"/>
    <w:rsid w:val="009A58F0"/>
    <w:rsid w:val="009B02CD"/>
    <w:rsid w:val="009B03EE"/>
    <w:rsid w:val="009B064E"/>
    <w:rsid w:val="009B07DB"/>
    <w:rsid w:val="009B0F12"/>
    <w:rsid w:val="009B37B0"/>
    <w:rsid w:val="009B5093"/>
    <w:rsid w:val="009B63D5"/>
    <w:rsid w:val="009B6D72"/>
    <w:rsid w:val="009B7303"/>
    <w:rsid w:val="009B74F4"/>
    <w:rsid w:val="009C03A1"/>
    <w:rsid w:val="009C06F0"/>
    <w:rsid w:val="009C0A90"/>
    <w:rsid w:val="009C3F50"/>
    <w:rsid w:val="009C5F36"/>
    <w:rsid w:val="009C61C0"/>
    <w:rsid w:val="009C649A"/>
    <w:rsid w:val="009C6874"/>
    <w:rsid w:val="009C6EF0"/>
    <w:rsid w:val="009C72CA"/>
    <w:rsid w:val="009D1DD0"/>
    <w:rsid w:val="009D313B"/>
    <w:rsid w:val="009D44CA"/>
    <w:rsid w:val="009D56D3"/>
    <w:rsid w:val="009D5EB6"/>
    <w:rsid w:val="009D608D"/>
    <w:rsid w:val="009D650C"/>
    <w:rsid w:val="009D68A4"/>
    <w:rsid w:val="009D6E39"/>
    <w:rsid w:val="009E0899"/>
    <w:rsid w:val="009E08DB"/>
    <w:rsid w:val="009E45A5"/>
    <w:rsid w:val="009E5D66"/>
    <w:rsid w:val="009E7219"/>
    <w:rsid w:val="009F0533"/>
    <w:rsid w:val="009F0D1C"/>
    <w:rsid w:val="009F100E"/>
    <w:rsid w:val="009F1D77"/>
    <w:rsid w:val="009F22D4"/>
    <w:rsid w:val="009F296D"/>
    <w:rsid w:val="009F547F"/>
    <w:rsid w:val="009F6401"/>
    <w:rsid w:val="009F64B5"/>
    <w:rsid w:val="009F65DC"/>
    <w:rsid w:val="009F687E"/>
    <w:rsid w:val="009F757F"/>
    <w:rsid w:val="009F789D"/>
    <w:rsid w:val="009F78E6"/>
    <w:rsid w:val="00A00974"/>
    <w:rsid w:val="00A00F4B"/>
    <w:rsid w:val="00A0198E"/>
    <w:rsid w:val="00A01BD3"/>
    <w:rsid w:val="00A02294"/>
    <w:rsid w:val="00A033B3"/>
    <w:rsid w:val="00A04F81"/>
    <w:rsid w:val="00A050E1"/>
    <w:rsid w:val="00A05EF3"/>
    <w:rsid w:val="00A06CE2"/>
    <w:rsid w:val="00A07E50"/>
    <w:rsid w:val="00A1019E"/>
    <w:rsid w:val="00A14585"/>
    <w:rsid w:val="00A1618A"/>
    <w:rsid w:val="00A1624E"/>
    <w:rsid w:val="00A165C2"/>
    <w:rsid w:val="00A16A8B"/>
    <w:rsid w:val="00A16B3F"/>
    <w:rsid w:val="00A16B64"/>
    <w:rsid w:val="00A209A9"/>
    <w:rsid w:val="00A21BDA"/>
    <w:rsid w:val="00A222C6"/>
    <w:rsid w:val="00A22AB9"/>
    <w:rsid w:val="00A23A0F"/>
    <w:rsid w:val="00A26883"/>
    <w:rsid w:val="00A2688B"/>
    <w:rsid w:val="00A275FF"/>
    <w:rsid w:val="00A277AB"/>
    <w:rsid w:val="00A3042E"/>
    <w:rsid w:val="00A313B8"/>
    <w:rsid w:val="00A31FAB"/>
    <w:rsid w:val="00A32C5D"/>
    <w:rsid w:val="00A330D6"/>
    <w:rsid w:val="00A3316B"/>
    <w:rsid w:val="00A33BBB"/>
    <w:rsid w:val="00A34145"/>
    <w:rsid w:val="00A34C86"/>
    <w:rsid w:val="00A3531A"/>
    <w:rsid w:val="00A35785"/>
    <w:rsid w:val="00A35AFA"/>
    <w:rsid w:val="00A35D29"/>
    <w:rsid w:val="00A41260"/>
    <w:rsid w:val="00A41C2B"/>
    <w:rsid w:val="00A428C5"/>
    <w:rsid w:val="00A42D36"/>
    <w:rsid w:val="00A46572"/>
    <w:rsid w:val="00A47532"/>
    <w:rsid w:val="00A479F3"/>
    <w:rsid w:val="00A47F80"/>
    <w:rsid w:val="00A50746"/>
    <w:rsid w:val="00A507FE"/>
    <w:rsid w:val="00A53835"/>
    <w:rsid w:val="00A53B45"/>
    <w:rsid w:val="00A54078"/>
    <w:rsid w:val="00A5469E"/>
    <w:rsid w:val="00A55D0B"/>
    <w:rsid w:val="00A5794C"/>
    <w:rsid w:val="00A60A24"/>
    <w:rsid w:val="00A629BE"/>
    <w:rsid w:val="00A6465B"/>
    <w:rsid w:val="00A655A9"/>
    <w:rsid w:val="00A65D6B"/>
    <w:rsid w:val="00A7114A"/>
    <w:rsid w:val="00A71489"/>
    <w:rsid w:val="00A72F0B"/>
    <w:rsid w:val="00A7463E"/>
    <w:rsid w:val="00A7624A"/>
    <w:rsid w:val="00A7680F"/>
    <w:rsid w:val="00A76F50"/>
    <w:rsid w:val="00A85C40"/>
    <w:rsid w:val="00A87F6D"/>
    <w:rsid w:val="00A91B6A"/>
    <w:rsid w:val="00A92876"/>
    <w:rsid w:val="00A931D9"/>
    <w:rsid w:val="00A9391F"/>
    <w:rsid w:val="00A94731"/>
    <w:rsid w:val="00A95421"/>
    <w:rsid w:val="00A95F28"/>
    <w:rsid w:val="00A95F3A"/>
    <w:rsid w:val="00A969CE"/>
    <w:rsid w:val="00A96FE3"/>
    <w:rsid w:val="00A97D88"/>
    <w:rsid w:val="00AA395E"/>
    <w:rsid w:val="00AA3AFF"/>
    <w:rsid w:val="00AA4094"/>
    <w:rsid w:val="00AA7A45"/>
    <w:rsid w:val="00AB1EEC"/>
    <w:rsid w:val="00AB38E4"/>
    <w:rsid w:val="00AB45D0"/>
    <w:rsid w:val="00AB4F9E"/>
    <w:rsid w:val="00AB50D8"/>
    <w:rsid w:val="00AB6B44"/>
    <w:rsid w:val="00AB7054"/>
    <w:rsid w:val="00AC0C60"/>
    <w:rsid w:val="00AC156A"/>
    <w:rsid w:val="00AC15E3"/>
    <w:rsid w:val="00AC196D"/>
    <w:rsid w:val="00AC19B5"/>
    <w:rsid w:val="00AC3651"/>
    <w:rsid w:val="00AC473E"/>
    <w:rsid w:val="00AC4889"/>
    <w:rsid w:val="00AC5802"/>
    <w:rsid w:val="00AC6F68"/>
    <w:rsid w:val="00AC6FC0"/>
    <w:rsid w:val="00AC7764"/>
    <w:rsid w:val="00AD1852"/>
    <w:rsid w:val="00AD1C90"/>
    <w:rsid w:val="00AD2626"/>
    <w:rsid w:val="00AD3F5A"/>
    <w:rsid w:val="00AD48C1"/>
    <w:rsid w:val="00AD5472"/>
    <w:rsid w:val="00AD626D"/>
    <w:rsid w:val="00AD6B5E"/>
    <w:rsid w:val="00AD7794"/>
    <w:rsid w:val="00AE01A4"/>
    <w:rsid w:val="00AE0D5C"/>
    <w:rsid w:val="00AE19CE"/>
    <w:rsid w:val="00AE29DF"/>
    <w:rsid w:val="00AE30C4"/>
    <w:rsid w:val="00AE3193"/>
    <w:rsid w:val="00AE3A54"/>
    <w:rsid w:val="00AE3AC6"/>
    <w:rsid w:val="00AE54BC"/>
    <w:rsid w:val="00AE6FBB"/>
    <w:rsid w:val="00AE7CB6"/>
    <w:rsid w:val="00AF0006"/>
    <w:rsid w:val="00AF157A"/>
    <w:rsid w:val="00AF1990"/>
    <w:rsid w:val="00AF1A6A"/>
    <w:rsid w:val="00AF5511"/>
    <w:rsid w:val="00AF6B40"/>
    <w:rsid w:val="00AF72B9"/>
    <w:rsid w:val="00AF7C5B"/>
    <w:rsid w:val="00B0026E"/>
    <w:rsid w:val="00B00BA5"/>
    <w:rsid w:val="00B018D3"/>
    <w:rsid w:val="00B0429C"/>
    <w:rsid w:val="00B043CE"/>
    <w:rsid w:val="00B05063"/>
    <w:rsid w:val="00B05744"/>
    <w:rsid w:val="00B05EA1"/>
    <w:rsid w:val="00B06276"/>
    <w:rsid w:val="00B07DA4"/>
    <w:rsid w:val="00B07EC9"/>
    <w:rsid w:val="00B10839"/>
    <w:rsid w:val="00B1572E"/>
    <w:rsid w:val="00B15BBA"/>
    <w:rsid w:val="00B16892"/>
    <w:rsid w:val="00B17068"/>
    <w:rsid w:val="00B21349"/>
    <w:rsid w:val="00B21A3A"/>
    <w:rsid w:val="00B226E1"/>
    <w:rsid w:val="00B24281"/>
    <w:rsid w:val="00B24539"/>
    <w:rsid w:val="00B24714"/>
    <w:rsid w:val="00B24B8B"/>
    <w:rsid w:val="00B24DAD"/>
    <w:rsid w:val="00B25271"/>
    <w:rsid w:val="00B2551C"/>
    <w:rsid w:val="00B25B4E"/>
    <w:rsid w:val="00B26BC1"/>
    <w:rsid w:val="00B27F8A"/>
    <w:rsid w:val="00B30FA1"/>
    <w:rsid w:val="00B3106C"/>
    <w:rsid w:val="00B31A78"/>
    <w:rsid w:val="00B32EBB"/>
    <w:rsid w:val="00B34470"/>
    <w:rsid w:val="00B35AB3"/>
    <w:rsid w:val="00B36C31"/>
    <w:rsid w:val="00B371B9"/>
    <w:rsid w:val="00B373B6"/>
    <w:rsid w:val="00B41E99"/>
    <w:rsid w:val="00B4320C"/>
    <w:rsid w:val="00B43FBD"/>
    <w:rsid w:val="00B450CE"/>
    <w:rsid w:val="00B45B37"/>
    <w:rsid w:val="00B462C4"/>
    <w:rsid w:val="00B46C22"/>
    <w:rsid w:val="00B502F7"/>
    <w:rsid w:val="00B503DF"/>
    <w:rsid w:val="00B5046B"/>
    <w:rsid w:val="00B5219B"/>
    <w:rsid w:val="00B52400"/>
    <w:rsid w:val="00B5430B"/>
    <w:rsid w:val="00B54504"/>
    <w:rsid w:val="00B55ABB"/>
    <w:rsid w:val="00B57123"/>
    <w:rsid w:val="00B61E2B"/>
    <w:rsid w:val="00B630B5"/>
    <w:rsid w:val="00B63B2B"/>
    <w:rsid w:val="00B64B9E"/>
    <w:rsid w:val="00B65A24"/>
    <w:rsid w:val="00B65C4B"/>
    <w:rsid w:val="00B664B9"/>
    <w:rsid w:val="00B66A70"/>
    <w:rsid w:val="00B671A8"/>
    <w:rsid w:val="00B707E5"/>
    <w:rsid w:val="00B7104F"/>
    <w:rsid w:val="00B71B2B"/>
    <w:rsid w:val="00B72B17"/>
    <w:rsid w:val="00B73B56"/>
    <w:rsid w:val="00B74E1C"/>
    <w:rsid w:val="00B74E4F"/>
    <w:rsid w:val="00B75A43"/>
    <w:rsid w:val="00B75DD8"/>
    <w:rsid w:val="00B761E9"/>
    <w:rsid w:val="00B77440"/>
    <w:rsid w:val="00B803C5"/>
    <w:rsid w:val="00B805F7"/>
    <w:rsid w:val="00B80685"/>
    <w:rsid w:val="00B8086C"/>
    <w:rsid w:val="00B84514"/>
    <w:rsid w:val="00B848EE"/>
    <w:rsid w:val="00B854F8"/>
    <w:rsid w:val="00B861CD"/>
    <w:rsid w:val="00B86475"/>
    <w:rsid w:val="00B87059"/>
    <w:rsid w:val="00B87071"/>
    <w:rsid w:val="00B87097"/>
    <w:rsid w:val="00B870C7"/>
    <w:rsid w:val="00B915C5"/>
    <w:rsid w:val="00B91759"/>
    <w:rsid w:val="00B91F06"/>
    <w:rsid w:val="00B94593"/>
    <w:rsid w:val="00B949E2"/>
    <w:rsid w:val="00B94F23"/>
    <w:rsid w:val="00BA0344"/>
    <w:rsid w:val="00BA1063"/>
    <w:rsid w:val="00BA215A"/>
    <w:rsid w:val="00BA21C0"/>
    <w:rsid w:val="00BA2F57"/>
    <w:rsid w:val="00BA360A"/>
    <w:rsid w:val="00BA5043"/>
    <w:rsid w:val="00BA5BD7"/>
    <w:rsid w:val="00BA651D"/>
    <w:rsid w:val="00BA73E3"/>
    <w:rsid w:val="00BA7E54"/>
    <w:rsid w:val="00BB1E2E"/>
    <w:rsid w:val="00BB4D78"/>
    <w:rsid w:val="00BB5090"/>
    <w:rsid w:val="00BB6E5D"/>
    <w:rsid w:val="00BC0B40"/>
    <w:rsid w:val="00BC10A7"/>
    <w:rsid w:val="00BC1A62"/>
    <w:rsid w:val="00BC266B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E16DD"/>
    <w:rsid w:val="00BE1F99"/>
    <w:rsid w:val="00BE20A1"/>
    <w:rsid w:val="00BE2EF4"/>
    <w:rsid w:val="00BE461F"/>
    <w:rsid w:val="00BE53A7"/>
    <w:rsid w:val="00BE5747"/>
    <w:rsid w:val="00BE6667"/>
    <w:rsid w:val="00BE74B7"/>
    <w:rsid w:val="00BF03B9"/>
    <w:rsid w:val="00BF0AA5"/>
    <w:rsid w:val="00BF0CAE"/>
    <w:rsid w:val="00BF1CA8"/>
    <w:rsid w:val="00BF3414"/>
    <w:rsid w:val="00BF3980"/>
    <w:rsid w:val="00BF5962"/>
    <w:rsid w:val="00BF70EB"/>
    <w:rsid w:val="00BF77CA"/>
    <w:rsid w:val="00C000BB"/>
    <w:rsid w:val="00C0076F"/>
    <w:rsid w:val="00C02668"/>
    <w:rsid w:val="00C03B55"/>
    <w:rsid w:val="00C04DC7"/>
    <w:rsid w:val="00C0555E"/>
    <w:rsid w:val="00C05678"/>
    <w:rsid w:val="00C057D3"/>
    <w:rsid w:val="00C05A40"/>
    <w:rsid w:val="00C05D78"/>
    <w:rsid w:val="00C10E21"/>
    <w:rsid w:val="00C16032"/>
    <w:rsid w:val="00C16BC0"/>
    <w:rsid w:val="00C170EE"/>
    <w:rsid w:val="00C17966"/>
    <w:rsid w:val="00C17F74"/>
    <w:rsid w:val="00C22751"/>
    <w:rsid w:val="00C22BA1"/>
    <w:rsid w:val="00C22F82"/>
    <w:rsid w:val="00C2307F"/>
    <w:rsid w:val="00C235D2"/>
    <w:rsid w:val="00C2405D"/>
    <w:rsid w:val="00C251AD"/>
    <w:rsid w:val="00C259D6"/>
    <w:rsid w:val="00C262D4"/>
    <w:rsid w:val="00C26C5A"/>
    <w:rsid w:val="00C26D7F"/>
    <w:rsid w:val="00C2746F"/>
    <w:rsid w:val="00C30793"/>
    <w:rsid w:val="00C30E68"/>
    <w:rsid w:val="00C31E64"/>
    <w:rsid w:val="00C33D87"/>
    <w:rsid w:val="00C342BF"/>
    <w:rsid w:val="00C345F6"/>
    <w:rsid w:val="00C348EF"/>
    <w:rsid w:val="00C3696C"/>
    <w:rsid w:val="00C37529"/>
    <w:rsid w:val="00C379EF"/>
    <w:rsid w:val="00C401A1"/>
    <w:rsid w:val="00C40C8C"/>
    <w:rsid w:val="00C41EEA"/>
    <w:rsid w:val="00C41F66"/>
    <w:rsid w:val="00C42444"/>
    <w:rsid w:val="00C42A0E"/>
    <w:rsid w:val="00C437E2"/>
    <w:rsid w:val="00C445A9"/>
    <w:rsid w:val="00C4519C"/>
    <w:rsid w:val="00C472D8"/>
    <w:rsid w:val="00C4744F"/>
    <w:rsid w:val="00C4747C"/>
    <w:rsid w:val="00C476F8"/>
    <w:rsid w:val="00C50458"/>
    <w:rsid w:val="00C53F13"/>
    <w:rsid w:val="00C5412A"/>
    <w:rsid w:val="00C54AF7"/>
    <w:rsid w:val="00C54FAF"/>
    <w:rsid w:val="00C5582C"/>
    <w:rsid w:val="00C5677B"/>
    <w:rsid w:val="00C61AC9"/>
    <w:rsid w:val="00C63B40"/>
    <w:rsid w:val="00C66185"/>
    <w:rsid w:val="00C66520"/>
    <w:rsid w:val="00C67533"/>
    <w:rsid w:val="00C705A8"/>
    <w:rsid w:val="00C70FEF"/>
    <w:rsid w:val="00C71D90"/>
    <w:rsid w:val="00C74FC5"/>
    <w:rsid w:val="00C7505D"/>
    <w:rsid w:val="00C7521F"/>
    <w:rsid w:val="00C82E2F"/>
    <w:rsid w:val="00C82FE2"/>
    <w:rsid w:val="00C83A2F"/>
    <w:rsid w:val="00C91119"/>
    <w:rsid w:val="00C916D3"/>
    <w:rsid w:val="00C92856"/>
    <w:rsid w:val="00C93672"/>
    <w:rsid w:val="00C93995"/>
    <w:rsid w:val="00C93BD4"/>
    <w:rsid w:val="00C947EE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0776"/>
    <w:rsid w:val="00CB1764"/>
    <w:rsid w:val="00CB1B05"/>
    <w:rsid w:val="00CB27A5"/>
    <w:rsid w:val="00CB4888"/>
    <w:rsid w:val="00CB5A66"/>
    <w:rsid w:val="00CC13C3"/>
    <w:rsid w:val="00CC2404"/>
    <w:rsid w:val="00CC2E15"/>
    <w:rsid w:val="00CC36EF"/>
    <w:rsid w:val="00CC3A29"/>
    <w:rsid w:val="00CC3C65"/>
    <w:rsid w:val="00CD0B44"/>
    <w:rsid w:val="00CD0B53"/>
    <w:rsid w:val="00CD1548"/>
    <w:rsid w:val="00CD1979"/>
    <w:rsid w:val="00CD35F6"/>
    <w:rsid w:val="00CD47BF"/>
    <w:rsid w:val="00CD5194"/>
    <w:rsid w:val="00CD519B"/>
    <w:rsid w:val="00CE09EF"/>
    <w:rsid w:val="00CE1574"/>
    <w:rsid w:val="00CE1680"/>
    <w:rsid w:val="00CE1731"/>
    <w:rsid w:val="00CE1B0B"/>
    <w:rsid w:val="00CE1BB7"/>
    <w:rsid w:val="00CE31A2"/>
    <w:rsid w:val="00CE348F"/>
    <w:rsid w:val="00CE5193"/>
    <w:rsid w:val="00CE639B"/>
    <w:rsid w:val="00CF0604"/>
    <w:rsid w:val="00CF0630"/>
    <w:rsid w:val="00CF0FF9"/>
    <w:rsid w:val="00CF18B4"/>
    <w:rsid w:val="00CF1B0E"/>
    <w:rsid w:val="00CF2A2F"/>
    <w:rsid w:val="00CF2E31"/>
    <w:rsid w:val="00CF3D6E"/>
    <w:rsid w:val="00CF5381"/>
    <w:rsid w:val="00CF66A4"/>
    <w:rsid w:val="00CF68E2"/>
    <w:rsid w:val="00CF701D"/>
    <w:rsid w:val="00CF7B5B"/>
    <w:rsid w:val="00CF7FE1"/>
    <w:rsid w:val="00D00356"/>
    <w:rsid w:val="00D00C9C"/>
    <w:rsid w:val="00D0112D"/>
    <w:rsid w:val="00D02E2B"/>
    <w:rsid w:val="00D03614"/>
    <w:rsid w:val="00D03A09"/>
    <w:rsid w:val="00D03C97"/>
    <w:rsid w:val="00D04F5E"/>
    <w:rsid w:val="00D069FD"/>
    <w:rsid w:val="00D06DFA"/>
    <w:rsid w:val="00D1008C"/>
    <w:rsid w:val="00D11594"/>
    <w:rsid w:val="00D1229D"/>
    <w:rsid w:val="00D129A1"/>
    <w:rsid w:val="00D159B0"/>
    <w:rsid w:val="00D15CF0"/>
    <w:rsid w:val="00D170BC"/>
    <w:rsid w:val="00D17445"/>
    <w:rsid w:val="00D17C09"/>
    <w:rsid w:val="00D17E2F"/>
    <w:rsid w:val="00D20395"/>
    <w:rsid w:val="00D20422"/>
    <w:rsid w:val="00D2141F"/>
    <w:rsid w:val="00D21794"/>
    <w:rsid w:val="00D234EE"/>
    <w:rsid w:val="00D24A3E"/>
    <w:rsid w:val="00D24BBD"/>
    <w:rsid w:val="00D256DC"/>
    <w:rsid w:val="00D26778"/>
    <w:rsid w:val="00D26789"/>
    <w:rsid w:val="00D26C23"/>
    <w:rsid w:val="00D26C67"/>
    <w:rsid w:val="00D27623"/>
    <w:rsid w:val="00D27CFC"/>
    <w:rsid w:val="00D30DE5"/>
    <w:rsid w:val="00D3293D"/>
    <w:rsid w:val="00D32D00"/>
    <w:rsid w:val="00D3338D"/>
    <w:rsid w:val="00D34C22"/>
    <w:rsid w:val="00D35459"/>
    <w:rsid w:val="00D35C8E"/>
    <w:rsid w:val="00D374BC"/>
    <w:rsid w:val="00D377D5"/>
    <w:rsid w:val="00D40A19"/>
    <w:rsid w:val="00D429E1"/>
    <w:rsid w:val="00D43160"/>
    <w:rsid w:val="00D479AA"/>
    <w:rsid w:val="00D47B97"/>
    <w:rsid w:val="00D47CF7"/>
    <w:rsid w:val="00D47DED"/>
    <w:rsid w:val="00D50359"/>
    <w:rsid w:val="00D50AE5"/>
    <w:rsid w:val="00D51289"/>
    <w:rsid w:val="00D516C0"/>
    <w:rsid w:val="00D517A6"/>
    <w:rsid w:val="00D52CBC"/>
    <w:rsid w:val="00D530C0"/>
    <w:rsid w:val="00D5433C"/>
    <w:rsid w:val="00D5493A"/>
    <w:rsid w:val="00D556FA"/>
    <w:rsid w:val="00D5570D"/>
    <w:rsid w:val="00D558CA"/>
    <w:rsid w:val="00D56B12"/>
    <w:rsid w:val="00D56EA6"/>
    <w:rsid w:val="00D57233"/>
    <w:rsid w:val="00D576E5"/>
    <w:rsid w:val="00D577A9"/>
    <w:rsid w:val="00D57ADB"/>
    <w:rsid w:val="00D606B0"/>
    <w:rsid w:val="00D6109C"/>
    <w:rsid w:val="00D61240"/>
    <w:rsid w:val="00D625F1"/>
    <w:rsid w:val="00D63197"/>
    <w:rsid w:val="00D66A9F"/>
    <w:rsid w:val="00D670BB"/>
    <w:rsid w:val="00D70E28"/>
    <w:rsid w:val="00D71579"/>
    <w:rsid w:val="00D723C2"/>
    <w:rsid w:val="00D7359F"/>
    <w:rsid w:val="00D7470B"/>
    <w:rsid w:val="00D74E5D"/>
    <w:rsid w:val="00D75522"/>
    <w:rsid w:val="00D75BED"/>
    <w:rsid w:val="00D75D6D"/>
    <w:rsid w:val="00D7720E"/>
    <w:rsid w:val="00D77D62"/>
    <w:rsid w:val="00D81DC1"/>
    <w:rsid w:val="00D81E7F"/>
    <w:rsid w:val="00D82EC3"/>
    <w:rsid w:val="00D838A1"/>
    <w:rsid w:val="00D84701"/>
    <w:rsid w:val="00D853EF"/>
    <w:rsid w:val="00D85B0F"/>
    <w:rsid w:val="00D85C45"/>
    <w:rsid w:val="00D86BDF"/>
    <w:rsid w:val="00D92CE7"/>
    <w:rsid w:val="00D92D79"/>
    <w:rsid w:val="00D94216"/>
    <w:rsid w:val="00D9451B"/>
    <w:rsid w:val="00D95F5D"/>
    <w:rsid w:val="00D975F7"/>
    <w:rsid w:val="00D9794A"/>
    <w:rsid w:val="00D97C9C"/>
    <w:rsid w:val="00DA1FE1"/>
    <w:rsid w:val="00DA2A80"/>
    <w:rsid w:val="00DA38FD"/>
    <w:rsid w:val="00DA3B5D"/>
    <w:rsid w:val="00DA3C41"/>
    <w:rsid w:val="00DA4CBD"/>
    <w:rsid w:val="00DA5408"/>
    <w:rsid w:val="00DA5974"/>
    <w:rsid w:val="00DA5E08"/>
    <w:rsid w:val="00DA7070"/>
    <w:rsid w:val="00DA7643"/>
    <w:rsid w:val="00DB3C82"/>
    <w:rsid w:val="00DB46A1"/>
    <w:rsid w:val="00DB4748"/>
    <w:rsid w:val="00DC05BA"/>
    <w:rsid w:val="00DC0749"/>
    <w:rsid w:val="00DC3734"/>
    <w:rsid w:val="00DC3971"/>
    <w:rsid w:val="00DC6C83"/>
    <w:rsid w:val="00DD3863"/>
    <w:rsid w:val="00DD38A5"/>
    <w:rsid w:val="00DD533D"/>
    <w:rsid w:val="00DD5CE6"/>
    <w:rsid w:val="00DD629D"/>
    <w:rsid w:val="00DD705A"/>
    <w:rsid w:val="00DD7268"/>
    <w:rsid w:val="00DD7303"/>
    <w:rsid w:val="00DD74E3"/>
    <w:rsid w:val="00DD7740"/>
    <w:rsid w:val="00DE04C6"/>
    <w:rsid w:val="00DE0719"/>
    <w:rsid w:val="00DE129B"/>
    <w:rsid w:val="00DE172D"/>
    <w:rsid w:val="00DE1FF2"/>
    <w:rsid w:val="00DE2630"/>
    <w:rsid w:val="00DE29A8"/>
    <w:rsid w:val="00DE2D1F"/>
    <w:rsid w:val="00DE3D23"/>
    <w:rsid w:val="00DE48A0"/>
    <w:rsid w:val="00DE4C18"/>
    <w:rsid w:val="00DE563F"/>
    <w:rsid w:val="00DE57CB"/>
    <w:rsid w:val="00DE71C6"/>
    <w:rsid w:val="00DE78DD"/>
    <w:rsid w:val="00DF13ED"/>
    <w:rsid w:val="00DF245A"/>
    <w:rsid w:val="00DF3144"/>
    <w:rsid w:val="00DF31DC"/>
    <w:rsid w:val="00DF3FF3"/>
    <w:rsid w:val="00DF51C4"/>
    <w:rsid w:val="00DF5A4D"/>
    <w:rsid w:val="00DF6355"/>
    <w:rsid w:val="00DF64F8"/>
    <w:rsid w:val="00DF67FB"/>
    <w:rsid w:val="00E009B1"/>
    <w:rsid w:val="00E02AA6"/>
    <w:rsid w:val="00E03101"/>
    <w:rsid w:val="00E0321B"/>
    <w:rsid w:val="00E04A74"/>
    <w:rsid w:val="00E1339B"/>
    <w:rsid w:val="00E13C25"/>
    <w:rsid w:val="00E13D6E"/>
    <w:rsid w:val="00E143B0"/>
    <w:rsid w:val="00E14DFB"/>
    <w:rsid w:val="00E15612"/>
    <w:rsid w:val="00E17B99"/>
    <w:rsid w:val="00E2164C"/>
    <w:rsid w:val="00E217D7"/>
    <w:rsid w:val="00E225A4"/>
    <w:rsid w:val="00E235DB"/>
    <w:rsid w:val="00E2383D"/>
    <w:rsid w:val="00E238A3"/>
    <w:rsid w:val="00E23C3A"/>
    <w:rsid w:val="00E23DC3"/>
    <w:rsid w:val="00E257B7"/>
    <w:rsid w:val="00E25DC8"/>
    <w:rsid w:val="00E26B78"/>
    <w:rsid w:val="00E2782E"/>
    <w:rsid w:val="00E30938"/>
    <w:rsid w:val="00E3156E"/>
    <w:rsid w:val="00E31AF2"/>
    <w:rsid w:val="00E330A8"/>
    <w:rsid w:val="00E33270"/>
    <w:rsid w:val="00E33D01"/>
    <w:rsid w:val="00E340EB"/>
    <w:rsid w:val="00E341DF"/>
    <w:rsid w:val="00E34F82"/>
    <w:rsid w:val="00E35494"/>
    <w:rsid w:val="00E3659F"/>
    <w:rsid w:val="00E376D8"/>
    <w:rsid w:val="00E40E43"/>
    <w:rsid w:val="00E428A9"/>
    <w:rsid w:val="00E42C56"/>
    <w:rsid w:val="00E42F6E"/>
    <w:rsid w:val="00E43726"/>
    <w:rsid w:val="00E43BEF"/>
    <w:rsid w:val="00E45FD3"/>
    <w:rsid w:val="00E464D7"/>
    <w:rsid w:val="00E47320"/>
    <w:rsid w:val="00E47612"/>
    <w:rsid w:val="00E51BE7"/>
    <w:rsid w:val="00E54AD2"/>
    <w:rsid w:val="00E54B51"/>
    <w:rsid w:val="00E552E5"/>
    <w:rsid w:val="00E5544A"/>
    <w:rsid w:val="00E55465"/>
    <w:rsid w:val="00E55761"/>
    <w:rsid w:val="00E60538"/>
    <w:rsid w:val="00E6087A"/>
    <w:rsid w:val="00E6174E"/>
    <w:rsid w:val="00E618B4"/>
    <w:rsid w:val="00E624C8"/>
    <w:rsid w:val="00E62D32"/>
    <w:rsid w:val="00E63093"/>
    <w:rsid w:val="00E647C8"/>
    <w:rsid w:val="00E66AF7"/>
    <w:rsid w:val="00E67029"/>
    <w:rsid w:val="00E70E67"/>
    <w:rsid w:val="00E715F9"/>
    <w:rsid w:val="00E72866"/>
    <w:rsid w:val="00E75368"/>
    <w:rsid w:val="00E7547A"/>
    <w:rsid w:val="00E766C1"/>
    <w:rsid w:val="00E76908"/>
    <w:rsid w:val="00E76935"/>
    <w:rsid w:val="00E769F6"/>
    <w:rsid w:val="00E770AA"/>
    <w:rsid w:val="00E8139A"/>
    <w:rsid w:val="00E81CC4"/>
    <w:rsid w:val="00E835FC"/>
    <w:rsid w:val="00E83772"/>
    <w:rsid w:val="00E8387D"/>
    <w:rsid w:val="00E840B5"/>
    <w:rsid w:val="00E8579B"/>
    <w:rsid w:val="00E86438"/>
    <w:rsid w:val="00E87BA0"/>
    <w:rsid w:val="00E91700"/>
    <w:rsid w:val="00E9263F"/>
    <w:rsid w:val="00E92D46"/>
    <w:rsid w:val="00E937D6"/>
    <w:rsid w:val="00E961C1"/>
    <w:rsid w:val="00E96895"/>
    <w:rsid w:val="00E968BB"/>
    <w:rsid w:val="00E96FD9"/>
    <w:rsid w:val="00E970C1"/>
    <w:rsid w:val="00EA1E73"/>
    <w:rsid w:val="00EA2B6F"/>
    <w:rsid w:val="00EA5F5A"/>
    <w:rsid w:val="00EA5FC1"/>
    <w:rsid w:val="00EA6640"/>
    <w:rsid w:val="00EA7730"/>
    <w:rsid w:val="00EB0D8D"/>
    <w:rsid w:val="00EB24A1"/>
    <w:rsid w:val="00EB3029"/>
    <w:rsid w:val="00EB3048"/>
    <w:rsid w:val="00EB31B5"/>
    <w:rsid w:val="00EB5EFA"/>
    <w:rsid w:val="00EB5F09"/>
    <w:rsid w:val="00EB606D"/>
    <w:rsid w:val="00EB62CA"/>
    <w:rsid w:val="00EB69DC"/>
    <w:rsid w:val="00EB6E8D"/>
    <w:rsid w:val="00EB6F9E"/>
    <w:rsid w:val="00EC03EF"/>
    <w:rsid w:val="00EC0831"/>
    <w:rsid w:val="00EC0A2D"/>
    <w:rsid w:val="00EC211F"/>
    <w:rsid w:val="00EC3F6E"/>
    <w:rsid w:val="00EC5FD2"/>
    <w:rsid w:val="00EC68EB"/>
    <w:rsid w:val="00EC6BA9"/>
    <w:rsid w:val="00ED055A"/>
    <w:rsid w:val="00ED076D"/>
    <w:rsid w:val="00ED0A21"/>
    <w:rsid w:val="00ED1116"/>
    <w:rsid w:val="00ED119C"/>
    <w:rsid w:val="00ED1514"/>
    <w:rsid w:val="00ED48C6"/>
    <w:rsid w:val="00ED50F5"/>
    <w:rsid w:val="00ED5626"/>
    <w:rsid w:val="00ED6B0E"/>
    <w:rsid w:val="00ED709E"/>
    <w:rsid w:val="00ED7C1F"/>
    <w:rsid w:val="00EE1A99"/>
    <w:rsid w:val="00EE1C37"/>
    <w:rsid w:val="00EE2BD2"/>
    <w:rsid w:val="00EE3134"/>
    <w:rsid w:val="00EE36AB"/>
    <w:rsid w:val="00EE4768"/>
    <w:rsid w:val="00EE6825"/>
    <w:rsid w:val="00EE6D08"/>
    <w:rsid w:val="00EE742F"/>
    <w:rsid w:val="00EF03E3"/>
    <w:rsid w:val="00EF0646"/>
    <w:rsid w:val="00EF1A3F"/>
    <w:rsid w:val="00EF2A61"/>
    <w:rsid w:val="00EF2BF4"/>
    <w:rsid w:val="00EF3075"/>
    <w:rsid w:val="00EF3D11"/>
    <w:rsid w:val="00EF46A8"/>
    <w:rsid w:val="00EF6766"/>
    <w:rsid w:val="00EF6BFD"/>
    <w:rsid w:val="00F00EDE"/>
    <w:rsid w:val="00F0137A"/>
    <w:rsid w:val="00F02EF8"/>
    <w:rsid w:val="00F03266"/>
    <w:rsid w:val="00F036CD"/>
    <w:rsid w:val="00F0437F"/>
    <w:rsid w:val="00F044AB"/>
    <w:rsid w:val="00F0545F"/>
    <w:rsid w:val="00F059C4"/>
    <w:rsid w:val="00F06868"/>
    <w:rsid w:val="00F101FF"/>
    <w:rsid w:val="00F10417"/>
    <w:rsid w:val="00F11FE8"/>
    <w:rsid w:val="00F124C3"/>
    <w:rsid w:val="00F1340F"/>
    <w:rsid w:val="00F13E78"/>
    <w:rsid w:val="00F144B3"/>
    <w:rsid w:val="00F14F9A"/>
    <w:rsid w:val="00F1552E"/>
    <w:rsid w:val="00F15D9D"/>
    <w:rsid w:val="00F16019"/>
    <w:rsid w:val="00F165F9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49DD"/>
    <w:rsid w:val="00F2510C"/>
    <w:rsid w:val="00F252A4"/>
    <w:rsid w:val="00F25918"/>
    <w:rsid w:val="00F2665F"/>
    <w:rsid w:val="00F26719"/>
    <w:rsid w:val="00F2743C"/>
    <w:rsid w:val="00F274EA"/>
    <w:rsid w:val="00F27898"/>
    <w:rsid w:val="00F27D01"/>
    <w:rsid w:val="00F307C7"/>
    <w:rsid w:val="00F33EFF"/>
    <w:rsid w:val="00F349F1"/>
    <w:rsid w:val="00F34A63"/>
    <w:rsid w:val="00F36CBE"/>
    <w:rsid w:val="00F37288"/>
    <w:rsid w:val="00F37C92"/>
    <w:rsid w:val="00F4040F"/>
    <w:rsid w:val="00F426BF"/>
    <w:rsid w:val="00F44557"/>
    <w:rsid w:val="00F448C2"/>
    <w:rsid w:val="00F448CE"/>
    <w:rsid w:val="00F45015"/>
    <w:rsid w:val="00F4517D"/>
    <w:rsid w:val="00F45DF5"/>
    <w:rsid w:val="00F46CD0"/>
    <w:rsid w:val="00F47C10"/>
    <w:rsid w:val="00F47F29"/>
    <w:rsid w:val="00F504A8"/>
    <w:rsid w:val="00F51ED9"/>
    <w:rsid w:val="00F53898"/>
    <w:rsid w:val="00F5474D"/>
    <w:rsid w:val="00F54F42"/>
    <w:rsid w:val="00F5565F"/>
    <w:rsid w:val="00F60382"/>
    <w:rsid w:val="00F60C59"/>
    <w:rsid w:val="00F60F5B"/>
    <w:rsid w:val="00F6102F"/>
    <w:rsid w:val="00F6159A"/>
    <w:rsid w:val="00F65691"/>
    <w:rsid w:val="00F66293"/>
    <w:rsid w:val="00F67C3A"/>
    <w:rsid w:val="00F67C7C"/>
    <w:rsid w:val="00F70076"/>
    <w:rsid w:val="00F71184"/>
    <w:rsid w:val="00F71D00"/>
    <w:rsid w:val="00F73D30"/>
    <w:rsid w:val="00F74891"/>
    <w:rsid w:val="00F76124"/>
    <w:rsid w:val="00F766A2"/>
    <w:rsid w:val="00F767D6"/>
    <w:rsid w:val="00F769E9"/>
    <w:rsid w:val="00F76F05"/>
    <w:rsid w:val="00F7741E"/>
    <w:rsid w:val="00F77DDF"/>
    <w:rsid w:val="00F77EB5"/>
    <w:rsid w:val="00F8066E"/>
    <w:rsid w:val="00F80C14"/>
    <w:rsid w:val="00F81A53"/>
    <w:rsid w:val="00F820DC"/>
    <w:rsid w:val="00F82ACC"/>
    <w:rsid w:val="00F83286"/>
    <w:rsid w:val="00F842F7"/>
    <w:rsid w:val="00F85611"/>
    <w:rsid w:val="00F85CE1"/>
    <w:rsid w:val="00F87B73"/>
    <w:rsid w:val="00F87CC2"/>
    <w:rsid w:val="00F90468"/>
    <w:rsid w:val="00F90511"/>
    <w:rsid w:val="00F90ABA"/>
    <w:rsid w:val="00F91070"/>
    <w:rsid w:val="00F930F5"/>
    <w:rsid w:val="00F93596"/>
    <w:rsid w:val="00F936E4"/>
    <w:rsid w:val="00F93DBE"/>
    <w:rsid w:val="00F94B0E"/>
    <w:rsid w:val="00F94FCF"/>
    <w:rsid w:val="00F95649"/>
    <w:rsid w:val="00F9648C"/>
    <w:rsid w:val="00F975FB"/>
    <w:rsid w:val="00FA0DC7"/>
    <w:rsid w:val="00FA3D00"/>
    <w:rsid w:val="00FA5127"/>
    <w:rsid w:val="00FA62FB"/>
    <w:rsid w:val="00FA635A"/>
    <w:rsid w:val="00FA6535"/>
    <w:rsid w:val="00FA683D"/>
    <w:rsid w:val="00FA68A5"/>
    <w:rsid w:val="00FA6C09"/>
    <w:rsid w:val="00FA7A28"/>
    <w:rsid w:val="00FA7CA0"/>
    <w:rsid w:val="00FB013D"/>
    <w:rsid w:val="00FB0324"/>
    <w:rsid w:val="00FB2B69"/>
    <w:rsid w:val="00FB2CAA"/>
    <w:rsid w:val="00FB3487"/>
    <w:rsid w:val="00FB4924"/>
    <w:rsid w:val="00FB4AF9"/>
    <w:rsid w:val="00FB4D51"/>
    <w:rsid w:val="00FB585C"/>
    <w:rsid w:val="00FB5B04"/>
    <w:rsid w:val="00FB5BC5"/>
    <w:rsid w:val="00FB66C0"/>
    <w:rsid w:val="00FB78C3"/>
    <w:rsid w:val="00FC03CD"/>
    <w:rsid w:val="00FC0533"/>
    <w:rsid w:val="00FC188C"/>
    <w:rsid w:val="00FC644D"/>
    <w:rsid w:val="00FC68AC"/>
    <w:rsid w:val="00FC7BDE"/>
    <w:rsid w:val="00FD211F"/>
    <w:rsid w:val="00FD3E3C"/>
    <w:rsid w:val="00FD3E94"/>
    <w:rsid w:val="00FD509B"/>
    <w:rsid w:val="00FD5DD9"/>
    <w:rsid w:val="00FD6FC4"/>
    <w:rsid w:val="00FD7A7E"/>
    <w:rsid w:val="00FE0950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1AA7"/>
    <w:rsid w:val="00FF461C"/>
    <w:rsid w:val="00FF60CB"/>
    <w:rsid w:val="00FF783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84ABE52-7F84-412B-BC54-48BC0D60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D7470B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D7470B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D747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F5511"/>
    <w:rPr>
      <w:rFonts w:ascii="Arial" w:hAnsi="Arial" w:cs="Arial"/>
      <w:sz w:val="16"/>
      <w:szCs w:val="16"/>
    </w:rPr>
  </w:style>
  <w:style w:type="paragraph" w:customStyle="1" w:styleId="Default">
    <w:name w:val="Default"/>
    <w:rsid w:val="00B8709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D975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3245">
      <w:bodyDiv w:val="1"/>
      <w:marLeft w:val="0"/>
      <w:marRight w:val="0"/>
      <w:marTop w:val="0"/>
      <w:marBottom w:val="1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712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28284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701140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978820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0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36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8311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128490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019178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799275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6661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635892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536152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92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932673">
                                                      <w:marLeft w:val="21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3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2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96455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97860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0690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4317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940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88824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3780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58100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21051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8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25752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89784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6102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try%20%7B%20openDoc('3007800E.htm',%20'_self')%20%7D%20catch(e)%20%7B%20%7D;" TargetMode="External"/><Relationship Id="rId18" Type="http://schemas.openxmlformats.org/officeDocument/2006/relationships/hyperlink" Target="javascript:try%20%7B%20openDoc('3001800E.htm',%20'_self')%20%7D%20catch(e)%20%7B%20%7D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javascript:try%20%7B%20openDoc('3001800E.htm',%20'_self')%20%7D%20catch(e)%20%7B%20%7D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74300E.htm',%20'_self')%20%7D%20catch(e)%20%7B%20%7D;" TargetMode="External"/><Relationship Id="rId17" Type="http://schemas.openxmlformats.org/officeDocument/2006/relationships/hyperlink" Target="javascript:try%20%7B%20openDoc('1043600E.htm',%20'_self')%20%7D%20catch(e)%20%7B%20%7D;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try%20%7B%20openDoc('1069100E.htm',%20'_self')%20%7D%20catch(e)%20%7B%20%7D;" TargetMode="External"/><Relationship Id="rId20" Type="http://schemas.openxmlformats.org/officeDocument/2006/relationships/hyperlink" Target="javascript:try%20%7B%20openDoc('3001800E.htm',%20'_self')%20%7D%20catch(e)%20%7B%20%7D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3002100E.htm',%20'_self')%20%7D%20catch(e)%20%7B%20%7D;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javascript:try%20%7B%20openDoc('1058400E.htm',%20'_self')%20%7D%20catch(e)%20%7B%20%7D;" TargetMode="External"/><Relationship Id="rId23" Type="http://schemas.openxmlformats.org/officeDocument/2006/relationships/hyperlink" Target="javascript:try%20%7B%20openDoc('3001800E.htm',%20'_self')%20%7D%20catch(e)%20%7B%20%7D;" TargetMode="External"/><Relationship Id="rId28" Type="http://schemas.openxmlformats.org/officeDocument/2006/relationships/footer" Target="footer3.xml"/><Relationship Id="rId10" Type="http://schemas.openxmlformats.org/officeDocument/2006/relationships/hyperlink" Target="javascript:try%20%7B%20openDoc('1054802E.htm',%20'_self')%20%7D%20catch(e)%20%7B%20%7D;" TargetMode="External"/><Relationship Id="rId19" Type="http://schemas.openxmlformats.org/officeDocument/2006/relationships/hyperlink" Target="javascript:try%20%7B%20openDoc('1085000E.htm',%20'_self')%20%7D%20catch(e)%20%7B%20%7D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try%20%7B%20openDoc('1012901E.htm',%20'_self')%20%7D%20catch(e)%20%7B%20%7D;" TargetMode="External"/><Relationship Id="rId14" Type="http://schemas.openxmlformats.org/officeDocument/2006/relationships/hyperlink" Target="javascript:try%20%7B%20openDoc('1055900E.htm',%20'_self')%20%7D%20catch(e)%20%7B%20%7D;" TargetMode="External"/><Relationship Id="rId22" Type="http://schemas.openxmlformats.org/officeDocument/2006/relationships/hyperlink" Target="javascript:try%20%7B%20openDoc('1085000E.htm',%20'_self')%20%7D%20catch(e)%20%7B%20%7D;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6A3B-0302-4084-B551-19D13D3D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Shishova</dc:creator>
  <cp:lastModifiedBy>Болобан Екатерина Александровна</cp:lastModifiedBy>
  <cp:revision>31</cp:revision>
  <cp:lastPrinted>2023-07-11T06:38:00Z</cp:lastPrinted>
  <dcterms:created xsi:type="dcterms:W3CDTF">2022-10-30T09:20:00Z</dcterms:created>
  <dcterms:modified xsi:type="dcterms:W3CDTF">2023-07-12T10:12:00Z</dcterms:modified>
</cp:coreProperties>
</file>