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7A662D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E332BD">
        <w:rPr>
          <w:rFonts w:ascii="Times New Roman" w:hAnsi="Times New Roman" w:cs="Times New Roman"/>
          <w:sz w:val="28"/>
          <w:szCs w:val="28"/>
        </w:rPr>
        <w:t>Вологодской</w:t>
      </w:r>
      <w:r w:rsidR="00DD4853">
        <w:rPr>
          <w:rFonts w:ascii="Times New Roman" w:hAnsi="Times New Roman" w:cs="Times New Roman"/>
          <w:sz w:val="28"/>
          <w:szCs w:val="28"/>
        </w:rPr>
        <w:t xml:space="preserve"> </w:t>
      </w:r>
      <w:r w:rsidR="008F1AA7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Белоглазова Е.Б.</w:t>
            </w:r>
          </w:p>
        </w:tc>
        <w:tc>
          <w:tcPr>
            <w:tcW w:w="5248" w:type="dxa"/>
          </w:tcPr>
          <w:p w:rsidR="006802B8" w:rsidRDefault="008A1718" w:rsidP="006802B8">
            <w:pPr>
              <w:pStyle w:val="Default"/>
            </w:pPr>
            <w:r>
              <w:t>Заведующий акушерским отделением – врач-акушер-гинеколог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Pr="004F6EE6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 В.А.</w:t>
            </w:r>
          </w:p>
        </w:tc>
        <w:tc>
          <w:tcPr>
            <w:tcW w:w="5248" w:type="dxa"/>
          </w:tcPr>
          <w:p w:rsidR="006802B8" w:rsidRDefault="008A1718" w:rsidP="004F6EE6">
            <w:pPr>
              <w:pStyle w:val="Default"/>
            </w:pPr>
            <w:proofErr w:type="spellStart"/>
            <w:r>
              <w:t>И.о</w:t>
            </w:r>
            <w:proofErr w:type="spellEnd"/>
            <w:r>
              <w:t>. главного врача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5248" w:type="dxa"/>
          </w:tcPr>
          <w:p w:rsidR="006802B8" w:rsidRDefault="008A1718" w:rsidP="008A171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Заведующий амбулаторным отделением – врач-фтизиатр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Корзников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Врач-терапевт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Курапов И.С.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Врач-судебно-психиатрический эксперт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В.В.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Врач-терапевт участковый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А.В.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Директор территориального центра медицины катастроф – врач-методист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Главный советник управления совершенствования управленческих процессов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Ю.А.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А.Ю.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Врач-невролог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proofErr w:type="spellStart"/>
            <w:r>
              <w:t>И.о</w:t>
            </w:r>
            <w:proofErr w:type="spellEnd"/>
            <w:r>
              <w:t>. главного врача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Заместитель главного врача по поликлинической работе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8A1718" w:rsidRDefault="008A1718" w:rsidP="008A1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Заведующий отделом межведомственных связей</w:t>
            </w:r>
          </w:p>
        </w:tc>
      </w:tr>
      <w:tr w:rsidR="008A1718" w:rsidTr="006802B8">
        <w:tc>
          <w:tcPr>
            <w:tcW w:w="846" w:type="dxa"/>
          </w:tcPr>
          <w:p w:rsidR="008A1718" w:rsidRDefault="008A1718" w:rsidP="006802B8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8A1718" w:rsidRDefault="008A1718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Шенгелия Г.Д.</w:t>
            </w:r>
          </w:p>
        </w:tc>
        <w:tc>
          <w:tcPr>
            <w:tcW w:w="5248" w:type="dxa"/>
          </w:tcPr>
          <w:p w:rsidR="008A1718" w:rsidRDefault="008A1718" w:rsidP="008A1718">
            <w:pPr>
              <w:pStyle w:val="Default"/>
            </w:pPr>
            <w:r>
              <w:t>Специалист по реабилитации инвалидов</w:t>
            </w:r>
            <w:bookmarkStart w:id="0" w:name="_GoBack"/>
            <w:bookmarkEnd w:id="0"/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2A7974"/>
    <w:rsid w:val="0038015F"/>
    <w:rsid w:val="004A6112"/>
    <w:rsid w:val="004F6EE6"/>
    <w:rsid w:val="00504E65"/>
    <w:rsid w:val="006802B8"/>
    <w:rsid w:val="007A662D"/>
    <w:rsid w:val="007B4982"/>
    <w:rsid w:val="008A1718"/>
    <w:rsid w:val="008F1AA7"/>
    <w:rsid w:val="00915C09"/>
    <w:rsid w:val="00997A8F"/>
    <w:rsid w:val="009A56DF"/>
    <w:rsid w:val="00A525B0"/>
    <w:rsid w:val="00AF7E45"/>
    <w:rsid w:val="00C2795C"/>
    <w:rsid w:val="00C34505"/>
    <w:rsid w:val="00D43BFD"/>
    <w:rsid w:val="00DD4853"/>
    <w:rsid w:val="00DE068D"/>
    <w:rsid w:val="00E332BD"/>
    <w:rsid w:val="00E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09FA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4</cp:revision>
  <dcterms:created xsi:type="dcterms:W3CDTF">2023-02-28T08:19:00Z</dcterms:created>
  <dcterms:modified xsi:type="dcterms:W3CDTF">2023-02-28T08:29:00Z</dcterms:modified>
</cp:coreProperties>
</file>