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30" w:rsidRPr="004565BE" w:rsidRDefault="00DE6E30" w:rsidP="00DE6E30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4565BE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E6E30" w:rsidRPr="004565BE" w:rsidRDefault="00DE6E30" w:rsidP="00DE6E30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E6E30" w:rsidRPr="004565BE" w:rsidRDefault="00DE6E30" w:rsidP="00DE6E30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E6E30" w:rsidRPr="004565BE" w:rsidRDefault="00DE6E30" w:rsidP="00DE6E30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E6E30" w:rsidRPr="004565BE" w:rsidRDefault="00DE6E30" w:rsidP="00DE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BE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E6E30" w:rsidRPr="004565BE" w:rsidTr="00D27D2D">
        <w:tc>
          <w:tcPr>
            <w:tcW w:w="9356" w:type="dxa"/>
          </w:tcPr>
          <w:p w:rsidR="00DE6E30" w:rsidRPr="004565BE" w:rsidRDefault="00DE6E30" w:rsidP="00D2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E30" w:rsidRPr="004565BE" w:rsidRDefault="00DE6E30" w:rsidP="00DE6E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DE6E30" w:rsidRPr="004565BE" w:rsidTr="00926668">
        <w:tc>
          <w:tcPr>
            <w:tcW w:w="3093" w:type="pct"/>
          </w:tcPr>
          <w:p w:rsidR="00DE6E30" w:rsidRPr="004565BE" w:rsidRDefault="00DE6E30" w:rsidP="0092666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BE">
              <w:rPr>
                <w:rFonts w:ascii="Times New Roman" w:hAnsi="Times New Roman"/>
                <w:b/>
                <w:sz w:val="28"/>
                <w:szCs w:val="28"/>
              </w:rPr>
              <w:t>Леветирацетам</w:t>
            </w:r>
            <w:r w:rsidRPr="004565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 с пролонгированным высвобождением</w:t>
            </w:r>
          </w:p>
        </w:tc>
        <w:tc>
          <w:tcPr>
            <w:tcW w:w="240" w:type="pct"/>
          </w:tcPr>
          <w:p w:rsidR="00DE6E30" w:rsidRPr="004565BE" w:rsidRDefault="00DE6E30" w:rsidP="0092666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DE6E30" w:rsidRPr="004565BE" w:rsidRDefault="00DE6E30" w:rsidP="0092666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BE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E6E30" w:rsidRPr="004565BE" w:rsidTr="00926668">
        <w:tc>
          <w:tcPr>
            <w:tcW w:w="3093" w:type="pct"/>
          </w:tcPr>
          <w:p w:rsidR="00DE6E30" w:rsidRPr="004565BE" w:rsidRDefault="00DE6E30" w:rsidP="0092666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BE">
              <w:rPr>
                <w:rFonts w:ascii="Times New Roman" w:hAnsi="Times New Roman"/>
                <w:b/>
                <w:sz w:val="28"/>
                <w:szCs w:val="28"/>
              </w:rPr>
              <w:t>Леветирацетам</w:t>
            </w:r>
            <w:r w:rsidRPr="004565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 с пролонгированным высвобождением</w:t>
            </w:r>
          </w:p>
        </w:tc>
        <w:tc>
          <w:tcPr>
            <w:tcW w:w="240" w:type="pct"/>
          </w:tcPr>
          <w:p w:rsidR="00DE6E30" w:rsidRPr="004565BE" w:rsidRDefault="00DE6E30" w:rsidP="0092666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DE6E30" w:rsidRPr="004565BE" w:rsidRDefault="00DE6E30" w:rsidP="0092666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E30" w:rsidRPr="004565BE" w:rsidTr="00926668">
        <w:tc>
          <w:tcPr>
            <w:tcW w:w="3093" w:type="pct"/>
          </w:tcPr>
          <w:p w:rsidR="00DE6E30" w:rsidRPr="004565BE" w:rsidRDefault="00DE6E30" w:rsidP="0092666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Levetiracetami tabulettae prolongatae</w:t>
            </w:r>
          </w:p>
        </w:tc>
        <w:tc>
          <w:tcPr>
            <w:tcW w:w="240" w:type="pct"/>
          </w:tcPr>
          <w:p w:rsidR="00DE6E30" w:rsidRPr="004565BE" w:rsidRDefault="00DE6E30" w:rsidP="0092666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E6E30" w:rsidRPr="004565BE" w:rsidRDefault="00DE6E30" w:rsidP="00926668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65BE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E6E30" w:rsidRPr="004565BE" w:rsidRDefault="00DE6E30" w:rsidP="00DE6E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E6E30" w:rsidRPr="004565BE" w:rsidTr="00D27D2D">
        <w:tc>
          <w:tcPr>
            <w:tcW w:w="9356" w:type="dxa"/>
          </w:tcPr>
          <w:p w:rsidR="00DE6E30" w:rsidRPr="004565BE" w:rsidRDefault="00DE6E30" w:rsidP="00D27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E30" w:rsidRPr="004565BE" w:rsidRDefault="00DE6E30" w:rsidP="00DE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препарат леветирацетам, таблетки с пролонгированным высвобождением</w:t>
      </w:r>
      <w:r w:rsidR="00037DB7" w:rsidRPr="004565BE">
        <w:rPr>
          <w:rFonts w:ascii="Times New Roman" w:hAnsi="Times New Roman"/>
          <w:sz w:val="28"/>
          <w:szCs w:val="28"/>
        </w:rPr>
        <w:t xml:space="preserve"> (таблетки с пролонгированным высвобождением</w:t>
      </w:r>
      <w:r w:rsidRPr="004565BE">
        <w:rPr>
          <w:rFonts w:ascii="Times New Roman" w:hAnsi="Times New Roman"/>
          <w:sz w:val="28"/>
          <w:szCs w:val="28"/>
        </w:rPr>
        <w:t>, покрытые плёночной оболочкой</w:t>
      </w:r>
      <w:r w:rsidR="00037DB7" w:rsidRPr="004565BE">
        <w:rPr>
          <w:rFonts w:ascii="Times New Roman" w:hAnsi="Times New Roman"/>
          <w:sz w:val="28"/>
          <w:szCs w:val="28"/>
        </w:rPr>
        <w:t>)</w:t>
      </w:r>
      <w:r w:rsidRPr="004565BE">
        <w:rPr>
          <w:rFonts w:ascii="Times New Roman" w:hAnsi="Times New Roman"/>
          <w:sz w:val="28"/>
          <w:szCs w:val="28"/>
        </w:rPr>
        <w:t>. Препарат должен соответствовать требованиям ОФС «Таблетки» и нижеприведённым требованиям.</w:t>
      </w:r>
    </w:p>
    <w:p w:rsidR="00DE6E30" w:rsidRPr="004565BE" w:rsidRDefault="00DE6E30" w:rsidP="00DE6E30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565BE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леветирацетама </w:t>
      </w:r>
      <w:r w:rsidRPr="004565BE">
        <w:rPr>
          <w:rFonts w:ascii="Times New Roman" w:hAnsi="Times New Roman"/>
          <w:b w:val="0"/>
          <w:szCs w:val="28"/>
          <w:lang w:val="en-US"/>
        </w:rPr>
        <w:t>C</w:t>
      </w:r>
      <w:r w:rsidRPr="004565BE">
        <w:rPr>
          <w:rFonts w:ascii="Times New Roman" w:hAnsi="Times New Roman"/>
          <w:b w:val="0"/>
          <w:szCs w:val="28"/>
          <w:vertAlign w:val="subscript"/>
        </w:rPr>
        <w:t>8</w:t>
      </w:r>
      <w:r w:rsidRPr="004565BE">
        <w:rPr>
          <w:rFonts w:ascii="Times New Roman" w:hAnsi="Times New Roman"/>
          <w:b w:val="0"/>
          <w:szCs w:val="28"/>
          <w:lang w:val="en-US"/>
        </w:rPr>
        <w:t>H</w:t>
      </w:r>
      <w:r w:rsidRPr="004565BE">
        <w:rPr>
          <w:rFonts w:ascii="Times New Roman" w:hAnsi="Times New Roman"/>
          <w:b w:val="0"/>
          <w:szCs w:val="28"/>
          <w:vertAlign w:val="subscript"/>
        </w:rPr>
        <w:t>14</w:t>
      </w:r>
      <w:r w:rsidRPr="004565BE">
        <w:rPr>
          <w:rFonts w:ascii="Times New Roman" w:hAnsi="Times New Roman"/>
          <w:b w:val="0"/>
          <w:szCs w:val="28"/>
          <w:lang w:val="en-US"/>
        </w:rPr>
        <w:t>N</w:t>
      </w:r>
      <w:r w:rsidRPr="004565BE">
        <w:rPr>
          <w:rFonts w:ascii="Times New Roman" w:hAnsi="Times New Roman"/>
          <w:b w:val="0"/>
          <w:szCs w:val="28"/>
          <w:vertAlign w:val="subscript"/>
        </w:rPr>
        <w:t>2</w:t>
      </w:r>
      <w:r w:rsidRPr="004565BE">
        <w:rPr>
          <w:rFonts w:ascii="Times New Roman" w:hAnsi="Times New Roman"/>
          <w:b w:val="0"/>
          <w:szCs w:val="28"/>
          <w:lang w:val="en-US"/>
        </w:rPr>
        <w:t>O</w:t>
      </w:r>
      <w:r w:rsidRPr="004565BE">
        <w:rPr>
          <w:rFonts w:ascii="Times New Roman" w:hAnsi="Times New Roman"/>
          <w:b w:val="0"/>
          <w:szCs w:val="28"/>
          <w:vertAlign w:val="subscript"/>
        </w:rPr>
        <w:t>2</w:t>
      </w:r>
      <w:r w:rsidRPr="004565BE">
        <w:rPr>
          <w:rFonts w:ascii="Times New Roman" w:hAnsi="Times New Roman"/>
          <w:b w:val="0"/>
          <w:szCs w:val="28"/>
        </w:rPr>
        <w:t>.</w:t>
      </w:r>
    </w:p>
    <w:p w:rsidR="00DE6E30" w:rsidRPr="004565BE" w:rsidRDefault="00DE6E30" w:rsidP="00DE6E30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E6E30" w:rsidRPr="004565BE" w:rsidRDefault="00DE6E30" w:rsidP="00DE6E3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4565BE">
        <w:rPr>
          <w:rStyle w:val="8"/>
          <w:b/>
          <w:color w:val="000000" w:themeColor="text1"/>
          <w:sz w:val="28"/>
          <w:szCs w:val="28"/>
        </w:rPr>
        <w:t>Описание.</w:t>
      </w:r>
      <w:r w:rsidRPr="004565BE">
        <w:rPr>
          <w:rStyle w:val="8"/>
          <w:color w:val="000000" w:themeColor="text1"/>
          <w:szCs w:val="28"/>
        </w:rPr>
        <w:t xml:space="preserve"> </w:t>
      </w:r>
      <w:r w:rsidRPr="004565BE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A34FA2" w:rsidRPr="004565BE" w:rsidRDefault="00DE6E30" w:rsidP="00DE6E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565B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Подлинность.</w:t>
      </w:r>
      <w:r w:rsidRPr="004565B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4565BE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Pr="004565B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леветирацетам</w:t>
      </w:r>
      <w:r w:rsidR="0080381E" w:rsidRPr="004565B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Pr="004565B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хроматограмме раствора стандартного образца леветирацетама (раздел «Количественное определение»).</w:t>
      </w:r>
    </w:p>
    <w:p w:rsidR="0045459B" w:rsidRPr="004565BE" w:rsidRDefault="0045459B" w:rsidP="00DE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4565BE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Количество леветирацетама, перешедшее в среду растворения, определяют методом ВЭЖХ (ОФС «Высокоэффективная жидкостная хроматография»).</w:t>
      </w:r>
    </w:p>
    <w:p w:rsidR="0045459B" w:rsidRPr="004565BE" w:rsidRDefault="0045459B" w:rsidP="000B4B3B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565BE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Условия испытания</w:t>
      </w:r>
    </w:p>
    <w:tbl>
      <w:tblPr>
        <w:tblW w:w="9606" w:type="dxa"/>
        <w:tblLayout w:type="fixed"/>
        <w:tblLook w:val="00A0"/>
      </w:tblPr>
      <w:tblGrid>
        <w:gridCol w:w="3794"/>
        <w:gridCol w:w="5812"/>
      </w:tblGrid>
      <w:tr w:rsidR="0045459B" w:rsidRPr="004565BE" w:rsidTr="00D27D2D">
        <w:tc>
          <w:tcPr>
            <w:tcW w:w="3794" w:type="dxa"/>
          </w:tcPr>
          <w:p w:rsidR="0045459B" w:rsidRPr="004565BE" w:rsidRDefault="0045459B" w:rsidP="00D27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812" w:type="dxa"/>
          </w:tcPr>
          <w:p w:rsidR="00E432EE" w:rsidRPr="004565BE" w:rsidRDefault="0045459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45459B" w:rsidRPr="004565BE" w:rsidTr="00D27D2D">
        <w:tc>
          <w:tcPr>
            <w:tcW w:w="3794" w:type="dxa"/>
          </w:tcPr>
          <w:p w:rsidR="0045459B" w:rsidRPr="004565BE" w:rsidRDefault="0045459B" w:rsidP="00D27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812" w:type="dxa"/>
          </w:tcPr>
          <w:p w:rsidR="00E432EE" w:rsidRPr="004565BE" w:rsidRDefault="00E335C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="0045459B"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45459B" w:rsidRPr="004565BE" w:rsidTr="00D27D2D">
        <w:tc>
          <w:tcPr>
            <w:tcW w:w="3794" w:type="dxa"/>
          </w:tcPr>
          <w:p w:rsidR="0045459B" w:rsidRPr="004565BE" w:rsidRDefault="00E335C5" w:rsidP="00D27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</w:t>
            </w:r>
            <w:r w:rsidR="0045459B"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:rsidR="00E432EE" w:rsidRPr="004565BE" w:rsidRDefault="00E335C5" w:rsidP="0088359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88359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5459B"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45459B" w:rsidRPr="004565BE" w:rsidTr="00D27D2D">
        <w:tc>
          <w:tcPr>
            <w:tcW w:w="3794" w:type="dxa"/>
          </w:tcPr>
          <w:p w:rsidR="0045459B" w:rsidRPr="004565BE" w:rsidRDefault="0045459B" w:rsidP="00D27D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812" w:type="dxa"/>
          </w:tcPr>
          <w:p w:rsidR="00E432EE" w:rsidRPr="004565BE" w:rsidRDefault="00E335C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1, 2, 4 и 8</w:t>
            </w:r>
            <w:r w:rsidR="0045459B"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 ч.</w:t>
            </w:r>
          </w:p>
        </w:tc>
      </w:tr>
    </w:tbl>
    <w:p w:rsidR="00E432EE" w:rsidRPr="004565BE" w:rsidRDefault="00DF0EA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i/>
          <w:sz w:val="28"/>
          <w:szCs w:val="28"/>
        </w:rPr>
        <w:t>Среда растворения.</w:t>
      </w:r>
      <w:r w:rsidRPr="004565BE">
        <w:rPr>
          <w:rFonts w:ascii="Times New Roman" w:hAnsi="Times New Roman" w:cs="Times New Roman"/>
          <w:sz w:val="28"/>
          <w:szCs w:val="28"/>
        </w:rPr>
        <w:t xml:space="preserve"> </w:t>
      </w:r>
      <w:r w:rsidR="002A2E8E" w:rsidRPr="004565BE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037DB7" w:rsidRPr="004565BE">
        <w:rPr>
          <w:rFonts w:ascii="Times New Roman" w:hAnsi="Times New Roman" w:cs="Times New Roman"/>
          <w:sz w:val="28"/>
          <w:szCs w:val="28"/>
        </w:rPr>
        <w:t>000 мл п</w:t>
      </w:r>
      <w:r w:rsidR="002A2E8E" w:rsidRPr="004565BE">
        <w:rPr>
          <w:rFonts w:ascii="Times New Roman" w:hAnsi="Times New Roman" w:cs="Times New Roman"/>
          <w:sz w:val="28"/>
          <w:szCs w:val="28"/>
        </w:rPr>
        <w:t>омещают 6,9</w:t>
      </w:r>
      <w:r w:rsidR="000B4B3B">
        <w:rPr>
          <w:rFonts w:ascii="Times New Roman" w:hAnsi="Times New Roman" w:cs="Times New Roman"/>
          <w:sz w:val="28"/>
          <w:szCs w:val="28"/>
        </w:rPr>
        <w:t> </w:t>
      </w:r>
      <w:r w:rsidR="002A2E8E" w:rsidRPr="004565BE">
        <w:rPr>
          <w:rFonts w:ascii="Times New Roman" w:hAnsi="Times New Roman" w:cs="Times New Roman"/>
          <w:sz w:val="28"/>
          <w:szCs w:val="28"/>
        </w:rPr>
        <w:t>г натрия дигидрофосфата моногидрата и 0,23</w:t>
      </w:r>
      <w:r w:rsidR="000B4B3B">
        <w:rPr>
          <w:rFonts w:ascii="Times New Roman" w:hAnsi="Times New Roman" w:cs="Times New Roman"/>
          <w:sz w:val="28"/>
          <w:szCs w:val="28"/>
        </w:rPr>
        <w:t> </w:t>
      </w:r>
      <w:r w:rsidR="002A2E8E" w:rsidRPr="004565BE">
        <w:rPr>
          <w:rFonts w:ascii="Times New Roman" w:hAnsi="Times New Roman" w:cs="Times New Roman"/>
          <w:sz w:val="28"/>
          <w:szCs w:val="28"/>
        </w:rPr>
        <w:t>г натрия гидроксида, растворяют в воде, доводят рН фосфорной кислотой разведённой 10</w:t>
      </w:r>
      <w:r w:rsidR="000B4B3B">
        <w:rPr>
          <w:rFonts w:ascii="Times New Roman" w:hAnsi="Times New Roman" w:cs="Times New Roman"/>
          <w:sz w:val="28"/>
          <w:szCs w:val="28"/>
        </w:rPr>
        <w:t> </w:t>
      </w:r>
      <w:r w:rsidR="002A2E8E" w:rsidRPr="004565BE">
        <w:rPr>
          <w:rFonts w:ascii="Times New Roman" w:hAnsi="Times New Roman" w:cs="Times New Roman"/>
          <w:sz w:val="28"/>
          <w:szCs w:val="28"/>
        </w:rPr>
        <w:t>% или натрия гидроксида раствором 10</w:t>
      </w:r>
      <w:r w:rsidR="000B4B3B">
        <w:rPr>
          <w:rFonts w:ascii="Times New Roman" w:hAnsi="Times New Roman" w:cs="Times New Roman"/>
          <w:sz w:val="28"/>
          <w:szCs w:val="28"/>
        </w:rPr>
        <w:t> </w:t>
      </w:r>
      <w:r w:rsidR="002A2E8E" w:rsidRPr="004565BE">
        <w:rPr>
          <w:rFonts w:ascii="Times New Roman" w:hAnsi="Times New Roman" w:cs="Times New Roman"/>
          <w:sz w:val="28"/>
          <w:szCs w:val="28"/>
        </w:rPr>
        <w:t>М до 6,0±0,1 и доводят объём раствора водой до метки.</w:t>
      </w:r>
    </w:p>
    <w:p w:rsidR="0045459B" w:rsidRPr="004565BE" w:rsidRDefault="000E549C" w:rsidP="00DE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4565BE">
        <w:rPr>
          <w:rFonts w:ascii="Times New Roman" w:hAnsi="Times New Roman" w:cs="Times New Roman"/>
          <w:sz w:val="28"/>
          <w:szCs w:val="28"/>
        </w:rPr>
        <w:t xml:space="preserve"> Ацетонитрил—вода 100:900.</w:t>
      </w:r>
    </w:p>
    <w:p w:rsidR="002A2E8E" w:rsidRPr="004565BE" w:rsidRDefault="0015693B" w:rsidP="00DE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565BE">
        <w:rPr>
          <w:rFonts w:ascii="Times New Roman" w:hAnsi="Times New Roman" w:cs="Times New Roman"/>
          <w:sz w:val="28"/>
          <w:szCs w:val="28"/>
        </w:rPr>
        <w:t xml:space="preserve"> </w:t>
      </w:r>
      <w:r w:rsidR="005A1946" w:rsidRPr="004565BE">
        <w:rPr>
          <w:rFonts w:ascii="Times New Roman" w:hAnsi="Times New Roman" w:cs="Times New Roman"/>
          <w:sz w:val="28"/>
          <w:szCs w:val="28"/>
        </w:rPr>
        <w:t>Каждую корзинку, в которую помещена одна таблетка, погружают в сосуд для растворения с предварительно нагретой средой растворения. Через 1, 2, 4 и 8</w:t>
      </w:r>
      <w:r w:rsidR="000B4B3B">
        <w:rPr>
          <w:rFonts w:ascii="Times New Roman" w:hAnsi="Times New Roman" w:cs="Times New Roman"/>
          <w:sz w:val="28"/>
          <w:szCs w:val="28"/>
        </w:rPr>
        <w:t> </w:t>
      </w:r>
      <w:r w:rsidR="005A1946" w:rsidRPr="004565BE">
        <w:rPr>
          <w:rFonts w:ascii="Times New Roman" w:hAnsi="Times New Roman" w:cs="Times New Roman"/>
          <w:sz w:val="28"/>
          <w:szCs w:val="28"/>
        </w:rPr>
        <w:t>ч отбирают 5,0</w:t>
      </w:r>
      <w:r w:rsidR="000B4B3B">
        <w:rPr>
          <w:rFonts w:ascii="Times New Roman" w:hAnsi="Times New Roman" w:cs="Times New Roman"/>
          <w:sz w:val="28"/>
          <w:szCs w:val="28"/>
        </w:rPr>
        <w:t> </w:t>
      </w:r>
      <w:r w:rsidR="005A1946" w:rsidRPr="004565BE">
        <w:rPr>
          <w:rFonts w:ascii="Times New Roman" w:hAnsi="Times New Roman" w:cs="Times New Roman"/>
          <w:sz w:val="28"/>
          <w:szCs w:val="28"/>
        </w:rPr>
        <w:t>мл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леветирацетама около 0,5 мг/мл.</w:t>
      </w:r>
    </w:p>
    <w:p w:rsidR="00D27D2D" w:rsidRPr="004565BE" w:rsidRDefault="00D27D2D" w:rsidP="00DE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sz w:val="28"/>
          <w:szCs w:val="28"/>
        </w:rPr>
        <w:t>После каждого отбора пробы в сосуд прибавляют равный отобранному объём среды растворения.</w:t>
      </w:r>
    </w:p>
    <w:p w:rsidR="00D27D2D" w:rsidRPr="004565BE" w:rsidRDefault="00D27D2D" w:rsidP="00DE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i/>
          <w:sz w:val="28"/>
          <w:szCs w:val="28"/>
        </w:rPr>
        <w:t>Раствор стандартного образца леветирацетама.</w:t>
      </w:r>
      <w:r w:rsidR="004A2AA9" w:rsidRPr="004565BE">
        <w:rPr>
          <w:rFonts w:ascii="Times New Roman" w:hAnsi="Times New Roman" w:cs="Times New Roman"/>
          <w:sz w:val="28"/>
          <w:szCs w:val="28"/>
        </w:rPr>
        <w:t xml:space="preserve"> </w:t>
      </w:r>
      <w:r w:rsidR="000B4B3B" w:rsidRPr="001A06AD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о</w:t>
      </w:r>
      <w:r w:rsidR="004A2AA9" w:rsidRPr="001A06AD">
        <w:rPr>
          <w:rFonts w:ascii="Times New Roman" w:hAnsi="Times New Roman" w:cs="Times New Roman"/>
          <w:sz w:val="28"/>
          <w:szCs w:val="28"/>
        </w:rPr>
        <w:t>коло 25</w:t>
      </w:r>
      <w:r w:rsidR="000B4B3B" w:rsidRPr="001A06AD">
        <w:rPr>
          <w:rFonts w:ascii="Times New Roman" w:hAnsi="Times New Roman" w:cs="Times New Roman"/>
          <w:sz w:val="28"/>
          <w:szCs w:val="28"/>
        </w:rPr>
        <w:t> </w:t>
      </w:r>
      <w:r w:rsidR="004A2AA9" w:rsidRPr="001A06AD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леветирацетама</w:t>
      </w:r>
      <w:r w:rsidR="004A2AA9" w:rsidRPr="004565BE">
        <w:rPr>
          <w:rFonts w:ascii="Times New Roman" w:hAnsi="Times New Roman" w:cs="Times New Roman"/>
          <w:sz w:val="28"/>
          <w:szCs w:val="28"/>
        </w:rPr>
        <w:t>, прибавляют 2</w:t>
      </w:r>
      <w:r w:rsidR="000B4B3B">
        <w:rPr>
          <w:rFonts w:ascii="Times New Roman" w:hAnsi="Times New Roman" w:cs="Times New Roman"/>
          <w:sz w:val="28"/>
          <w:szCs w:val="28"/>
        </w:rPr>
        <w:t> </w:t>
      </w:r>
      <w:r w:rsidR="004A2AA9" w:rsidRPr="004565BE">
        <w:rPr>
          <w:rFonts w:ascii="Times New Roman" w:hAnsi="Times New Roman" w:cs="Times New Roman"/>
          <w:sz w:val="28"/>
          <w:szCs w:val="28"/>
        </w:rPr>
        <w:t>мл метанола, 30</w:t>
      </w:r>
      <w:r w:rsidR="000B4B3B">
        <w:rPr>
          <w:rFonts w:ascii="Times New Roman" w:hAnsi="Times New Roman" w:cs="Times New Roman"/>
          <w:sz w:val="28"/>
          <w:szCs w:val="28"/>
        </w:rPr>
        <w:t> </w:t>
      </w:r>
      <w:r w:rsidR="004A2AA9" w:rsidRPr="004565BE">
        <w:rPr>
          <w:rFonts w:ascii="Times New Roman" w:hAnsi="Times New Roman" w:cs="Times New Roman"/>
          <w:sz w:val="28"/>
          <w:szCs w:val="28"/>
        </w:rPr>
        <w:t>мл среды растворения и выдерживают на ультразвуковой бане до растворения. Охлаждают раствор до комнатной температуры и доводят объём раствора средой растворения до метки.</w:t>
      </w:r>
    </w:p>
    <w:p w:rsidR="004A2AA9" w:rsidRPr="004565BE" w:rsidRDefault="004A2AA9" w:rsidP="004A2AA9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565BE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4A2AA9" w:rsidRPr="004565BE" w:rsidTr="00883595">
        <w:tc>
          <w:tcPr>
            <w:tcW w:w="1908" w:type="pct"/>
          </w:tcPr>
          <w:p w:rsidR="004A2AA9" w:rsidRPr="004565BE" w:rsidRDefault="004A2AA9" w:rsidP="0088359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4A2AA9" w:rsidRPr="004565BE" w:rsidRDefault="00EE3A88" w:rsidP="0088359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0B4B3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A2AA9"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0B4B3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A2AA9"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="004A2AA9" w:rsidRPr="004565BE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 w:rsidRPr="004565BE">
              <w:rPr>
                <w:rFonts w:ascii="Times New Roman" w:hAnsi="Times New Roman"/>
                <w:sz w:val="28"/>
                <w:szCs w:val="28"/>
              </w:rPr>
              <w:t>адец</w:t>
            </w:r>
            <w:r w:rsidR="004A2AA9" w:rsidRPr="004565BE">
              <w:rPr>
                <w:rFonts w:ascii="Times New Roman" w:hAnsi="Times New Roman"/>
                <w:sz w:val="28"/>
                <w:szCs w:val="28"/>
              </w:rPr>
              <w:t>илсилильный</w:t>
            </w:r>
            <w:r w:rsidR="003E05BB">
              <w:rPr>
                <w:rFonts w:ascii="Times New Roman" w:hAnsi="Times New Roman"/>
                <w:sz w:val="28"/>
                <w:szCs w:val="28"/>
              </w:rPr>
              <w:t>, эндкепированный,</w:t>
            </w:r>
            <w:r w:rsidR="004A2AA9" w:rsidRPr="004565BE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="004A2AA9"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4A2AA9" w:rsidRPr="004565BE" w:rsidTr="00883595">
        <w:tc>
          <w:tcPr>
            <w:tcW w:w="1908" w:type="pct"/>
          </w:tcPr>
          <w:p w:rsidR="004A2AA9" w:rsidRPr="004565BE" w:rsidRDefault="004A2AA9" w:rsidP="0088359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4A2AA9" w:rsidRPr="004565BE" w:rsidRDefault="00EE3A88" w:rsidP="0088359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A2AA9"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8359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A2AA9"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4A2AA9" w:rsidRPr="004565BE" w:rsidTr="00883595">
        <w:tc>
          <w:tcPr>
            <w:tcW w:w="1908" w:type="pct"/>
          </w:tcPr>
          <w:p w:rsidR="004A2AA9" w:rsidRPr="004565BE" w:rsidRDefault="004A2AA9" w:rsidP="0088359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4A2AA9" w:rsidRPr="004565BE" w:rsidRDefault="00EE3A88" w:rsidP="0088359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0B4B3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A2AA9"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4A2AA9" w:rsidRPr="004565BE" w:rsidTr="00883595">
        <w:tc>
          <w:tcPr>
            <w:tcW w:w="1908" w:type="pct"/>
          </w:tcPr>
          <w:p w:rsidR="004A2AA9" w:rsidRPr="004565BE" w:rsidRDefault="004A2AA9" w:rsidP="0088359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3092" w:type="pct"/>
          </w:tcPr>
          <w:p w:rsidR="004A2AA9" w:rsidRPr="004565BE" w:rsidRDefault="004A2AA9" w:rsidP="0088359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</w:t>
            </w:r>
            <w:r w:rsidR="00EE3A88"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, 230</w:t>
            </w:r>
            <w:r w:rsidR="000B4B3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4A2AA9" w:rsidRPr="004565BE" w:rsidTr="00883595">
        <w:tc>
          <w:tcPr>
            <w:tcW w:w="1908" w:type="pct"/>
          </w:tcPr>
          <w:p w:rsidR="004A2AA9" w:rsidRPr="004565BE" w:rsidRDefault="004A2AA9" w:rsidP="0088359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4A2AA9" w:rsidRPr="004565BE" w:rsidRDefault="004A2AA9" w:rsidP="0088359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0B4B3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4A2AA9" w:rsidRPr="004565BE" w:rsidTr="00883595">
        <w:tc>
          <w:tcPr>
            <w:tcW w:w="1908" w:type="pct"/>
          </w:tcPr>
          <w:p w:rsidR="004A2AA9" w:rsidRPr="004565BE" w:rsidRDefault="004A2AA9" w:rsidP="0088359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</w:tcPr>
          <w:p w:rsidR="004A2AA9" w:rsidRPr="004565BE" w:rsidRDefault="00EE3A88" w:rsidP="0088359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1,5-</w:t>
            </w:r>
            <w:r w:rsidR="004A2AA9"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кратное от времени удерживания пика </w:t>
            </w:r>
            <w:r w:rsidRPr="004565BE">
              <w:rPr>
                <w:rFonts w:ascii="Times New Roman" w:hAnsi="Times New Roman"/>
                <w:color w:val="000000"/>
                <w:sz w:val="28"/>
                <w:szCs w:val="28"/>
              </w:rPr>
              <w:t>леветирацетама.</w:t>
            </w:r>
          </w:p>
        </w:tc>
      </w:tr>
    </w:tbl>
    <w:p w:rsidR="004A2AA9" w:rsidRPr="004565BE" w:rsidRDefault="00EE53A7" w:rsidP="002F28F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леветирацетама и испытуемый раствор.</w:t>
      </w:r>
    </w:p>
    <w:p w:rsidR="00EE53A7" w:rsidRPr="004565BE" w:rsidRDefault="00EE53A7" w:rsidP="002F28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5B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2F28FE" w:rsidRPr="004565B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565BE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леветирацетама:</w:t>
      </w:r>
    </w:p>
    <w:p w:rsidR="00EE53A7" w:rsidRPr="004565BE" w:rsidRDefault="00EE53A7" w:rsidP="00DE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sz w:val="28"/>
          <w:szCs w:val="28"/>
        </w:rPr>
        <w:t>-</w:t>
      </w:r>
      <w:r w:rsidR="002F28FE" w:rsidRPr="004565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65BE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4565B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565B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4565BE">
        <w:rPr>
          <w:rFonts w:ascii="Times New Roman" w:hAnsi="Times New Roman" w:cs="Times New Roman"/>
          <w:i/>
          <w:sz w:val="28"/>
          <w:szCs w:val="28"/>
        </w:rPr>
        <w:t>)</w:t>
      </w:r>
      <w:r w:rsidRPr="004565BE">
        <w:rPr>
          <w:rFonts w:ascii="Times New Roman" w:hAnsi="Times New Roman" w:cs="Times New Roman"/>
          <w:sz w:val="28"/>
          <w:szCs w:val="28"/>
        </w:rPr>
        <w:t xml:space="preserve"> леветирацетама должен быть не более 2,0;</w:t>
      </w:r>
    </w:p>
    <w:p w:rsidR="00EE53A7" w:rsidRPr="004565BE" w:rsidRDefault="00EE53A7" w:rsidP="00DE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sz w:val="28"/>
          <w:szCs w:val="28"/>
        </w:rPr>
        <w:t>-</w:t>
      </w:r>
      <w:r w:rsidR="002F28FE" w:rsidRPr="004565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65BE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4565BE">
        <w:rPr>
          <w:rFonts w:ascii="Times New Roman" w:hAnsi="Times New Roman" w:cs="Times New Roman"/>
          <w:sz w:val="28"/>
          <w:szCs w:val="28"/>
        </w:rPr>
        <w:t xml:space="preserve"> площади пика леветирацетама должно быть не более 2,0</w:t>
      </w:r>
      <w:r w:rsidR="00883595">
        <w:rPr>
          <w:rFonts w:ascii="Times New Roman" w:hAnsi="Times New Roman" w:cs="Times New Roman"/>
          <w:sz w:val="28"/>
          <w:szCs w:val="28"/>
        </w:rPr>
        <w:t> </w:t>
      </w:r>
      <w:r w:rsidRPr="004565BE">
        <w:rPr>
          <w:rFonts w:ascii="Times New Roman" w:hAnsi="Times New Roman" w:cs="Times New Roman"/>
          <w:sz w:val="28"/>
          <w:szCs w:val="28"/>
        </w:rPr>
        <w:t>% (6</w:t>
      </w:r>
      <w:r w:rsidR="00883595">
        <w:rPr>
          <w:rFonts w:ascii="Times New Roman" w:hAnsi="Times New Roman" w:cs="Times New Roman"/>
          <w:sz w:val="28"/>
          <w:szCs w:val="28"/>
        </w:rPr>
        <w:t> </w:t>
      </w:r>
      <w:r w:rsidRPr="004565BE"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EE53A7" w:rsidRPr="004565BE" w:rsidRDefault="00EE53A7" w:rsidP="00DE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sz w:val="28"/>
          <w:szCs w:val="28"/>
        </w:rPr>
        <w:t>-</w:t>
      </w:r>
      <w:r w:rsidR="002F28FE" w:rsidRPr="004565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65BE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4565B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565BE">
        <w:rPr>
          <w:rFonts w:ascii="Times New Roman" w:hAnsi="Times New Roman" w:cs="Times New Roman"/>
          <w:i/>
          <w:sz w:val="28"/>
          <w:szCs w:val="28"/>
        </w:rPr>
        <w:t>)</w:t>
      </w:r>
      <w:r w:rsidRPr="004565BE">
        <w:rPr>
          <w:rFonts w:ascii="Times New Roman" w:hAnsi="Times New Roman" w:cs="Times New Roman"/>
          <w:sz w:val="28"/>
          <w:szCs w:val="28"/>
        </w:rPr>
        <w:t xml:space="preserve">, рассчитанная по пику леветирацетама, </w:t>
      </w:r>
      <w:r w:rsidR="00B84032" w:rsidRPr="004565BE">
        <w:rPr>
          <w:rFonts w:ascii="Times New Roman" w:hAnsi="Times New Roman" w:cs="Times New Roman"/>
          <w:sz w:val="28"/>
          <w:szCs w:val="28"/>
        </w:rPr>
        <w:t>должна составлять н</w:t>
      </w:r>
      <w:r w:rsidRPr="004565BE">
        <w:rPr>
          <w:rFonts w:ascii="Times New Roman" w:hAnsi="Times New Roman" w:cs="Times New Roman"/>
          <w:sz w:val="28"/>
          <w:szCs w:val="28"/>
        </w:rPr>
        <w:t>е менее 700 теоретических тарелок.</w:t>
      </w:r>
    </w:p>
    <w:p w:rsidR="00AE0360" w:rsidRPr="004565BE" w:rsidRDefault="00AE0360" w:rsidP="00DE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sz w:val="28"/>
          <w:szCs w:val="28"/>
        </w:rPr>
        <w:t xml:space="preserve">Концентрацию </w:t>
      </w:r>
      <w:proofErr w:type="spellStart"/>
      <w:r w:rsidRPr="004565BE">
        <w:rPr>
          <w:rFonts w:ascii="Times New Roman" w:hAnsi="Times New Roman" w:cs="Times New Roman"/>
          <w:sz w:val="28"/>
          <w:szCs w:val="28"/>
        </w:rPr>
        <w:t>леветирацетама</w:t>
      </w:r>
      <w:proofErr w:type="spellEnd"/>
      <w:r w:rsidRPr="004565BE">
        <w:rPr>
          <w:rFonts w:ascii="Times New Roman" w:hAnsi="Times New Roman" w:cs="Times New Roman"/>
          <w:sz w:val="28"/>
          <w:szCs w:val="28"/>
        </w:rPr>
        <w:t xml:space="preserve"> в среде растворения в каждой временной точке в мг/мл </w:t>
      </w:r>
      <w:r w:rsidR="00FA351F" w:rsidRPr="004565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65B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4565B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="00FA351F" w:rsidRPr="004565BE">
        <w:rPr>
          <w:rFonts w:ascii="Times New Roman" w:hAnsi="Times New Roman" w:cs="Times New Roman"/>
          <w:sz w:val="28"/>
          <w:szCs w:val="28"/>
        </w:rPr>
        <w:t>)</w:t>
      </w:r>
      <w:r w:rsidRPr="004565BE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AE0360" w:rsidRPr="004565BE" w:rsidRDefault="00880119" w:rsidP="00AE036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n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vertAlign w:val="subscript"/>
              <w:lang w:val="en-US"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/>
                  <w:sz w:val="28"/>
                  <w:szCs w:val="28"/>
                </w:rPr>
                <m:t>F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/>
                  <w:sz w:val="28"/>
                  <w:szCs w:val="28"/>
                </w:rPr>
                <m:t>F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5000</m:t>
              </m:r>
            </m:den>
          </m:f>
        </m:oMath>
      </m:oMathPara>
    </w:p>
    <w:p w:rsidR="00AE0360" w:rsidRPr="004565BE" w:rsidRDefault="00181AA4" w:rsidP="00AE0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sz w:val="28"/>
          <w:szCs w:val="28"/>
        </w:rPr>
        <w:t>Количество леветирацетама</w:t>
      </w:r>
      <w:r w:rsidR="00AE0360" w:rsidRPr="004565BE">
        <w:rPr>
          <w:rFonts w:ascii="Times New Roman" w:hAnsi="Times New Roman" w:cs="Times New Roman"/>
          <w:sz w:val="28"/>
          <w:szCs w:val="28"/>
        </w:rPr>
        <w:t xml:space="preserve"> </w:t>
      </w:r>
      <w:r w:rsidRPr="004565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565B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4565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65BE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4565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565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65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565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E0360" w:rsidRPr="004565BE">
        <w:rPr>
          <w:rFonts w:ascii="Times New Roman" w:hAnsi="Times New Roman" w:cs="Times New Roman"/>
          <w:sz w:val="28"/>
          <w:szCs w:val="28"/>
        </w:rPr>
        <w:t xml:space="preserve">, перешедшее в раствор, в каждой временной точке в процентах от заявленного количества </w:t>
      </w:r>
      <w:r w:rsidR="00AE0360" w:rsidRPr="004565BE">
        <w:rPr>
          <w:rFonts w:ascii="Times New Roman" w:hAnsi="Times New Roman" w:cs="Times New Roman"/>
          <w:i/>
          <w:sz w:val="28"/>
          <w:szCs w:val="28"/>
        </w:rPr>
        <w:t>(Х</w:t>
      </w:r>
      <w:r w:rsidR="00AE0360" w:rsidRPr="004565B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AE0360" w:rsidRPr="004565BE">
        <w:rPr>
          <w:rFonts w:ascii="Times New Roman" w:hAnsi="Times New Roman" w:cs="Times New Roman"/>
          <w:i/>
          <w:sz w:val="28"/>
          <w:szCs w:val="28"/>
        </w:rPr>
        <w:t>)</w:t>
      </w:r>
      <w:r w:rsidR="00AE0360" w:rsidRPr="004565BE">
        <w:rPr>
          <w:rFonts w:ascii="Times New Roman" w:hAnsi="Times New Roman" w:cs="Times New Roman"/>
          <w:sz w:val="28"/>
          <w:szCs w:val="28"/>
        </w:rPr>
        <w:t xml:space="preserve"> с учётом компенсации разбавления раствора при возмещении отобранного объёма свежими порциями среды растворения вычисляют по формуле:</w:t>
      </w:r>
    </w:p>
    <w:p w:rsidR="00AE0360" w:rsidRPr="004565BE" w:rsidRDefault="00CA43B8" w:rsidP="00AE0360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65BE">
        <w:rPr>
          <w:rFonts w:ascii="Times New Roman" w:hAnsi="Times New Roman"/>
          <w:color w:val="000000"/>
          <w:position w:val="-24"/>
          <w:sz w:val="28"/>
          <w:szCs w:val="28"/>
          <w:lang w:eastAsia="ru-RU"/>
        </w:rPr>
        <w:object w:dxaOrig="556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8pt;height:50.25pt" o:ole="">
            <v:imagedata r:id="rId7" o:title=""/>
          </v:shape>
          <o:OLEObject Type="Embed" ProgID="Equation.3" ShapeID="_x0000_i1025" DrawAspect="Content" ObjectID="_1699792007" r:id="rId8"/>
        </w:object>
      </w:r>
      <w:r w:rsidR="00AE0360" w:rsidRPr="004565B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tbl>
      <w:tblPr>
        <w:tblW w:w="9710" w:type="dxa"/>
        <w:tblLayout w:type="fixed"/>
        <w:tblLook w:val="0000"/>
      </w:tblPr>
      <w:tblGrid>
        <w:gridCol w:w="675"/>
        <w:gridCol w:w="709"/>
        <w:gridCol w:w="426"/>
        <w:gridCol w:w="7900"/>
      </w:tblGrid>
      <w:tr w:rsidR="00AE0360" w:rsidRPr="004565BE" w:rsidTr="00AE0360">
        <w:trPr>
          <w:cantSplit/>
        </w:trPr>
        <w:tc>
          <w:tcPr>
            <w:tcW w:w="675" w:type="dxa"/>
            <w:shd w:val="clear" w:color="auto" w:fill="auto"/>
          </w:tcPr>
          <w:p w:rsidR="00AE0360" w:rsidRPr="004565BE" w:rsidRDefault="00AE0360" w:rsidP="00AE036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AE0360" w:rsidRPr="004565BE" w:rsidRDefault="00CA43B8" w:rsidP="00AE036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4565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S</w:t>
            </w:r>
            <w:r w:rsidR="00AE0360" w:rsidRPr="004565B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E0360" w:rsidRPr="004565BE" w:rsidRDefault="00AE0360" w:rsidP="00AE036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AE0360" w:rsidRPr="004565BE" w:rsidRDefault="00CA43B8" w:rsidP="00AE036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леветирацетама на хроматограмме</w:t>
            </w:r>
            <w:r w:rsidR="00AE0360"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="00AE0360" w:rsidRPr="004565B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="00AE0360"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="00AE0360" w:rsidRPr="004565B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="00AE0360"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="00AE0360" w:rsidRPr="004565B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AE0360"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ора; </w:t>
            </w:r>
          </w:p>
        </w:tc>
      </w:tr>
      <w:tr w:rsidR="00AE0360" w:rsidRPr="004565BE" w:rsidTr="00AE0360">
        <w:trPr>
          <w:cantSplit/>
        </w:trPr>
        <w:tc>
          <w:tcPr>
            <w:tcW w:w="675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0360" w:rsidRPr="004565BE" w:rsidRDefault="00CA43B8" w:rsidP="00AE036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565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S</w:t>
            </w:r>
            <w:r w:rsidR="00AE0360" w:rsidRPr="004565B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E0360" w:rsidRPr="004565BE" w:rsidRDefault="00CA43B8" w:rsidP="00AE03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леветирацетама на хроматограмме</w:t>
            </w:r>
            <w:r w:rsidR="00AE0360"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 стандартн</w:t>
            </w:r>
            <w:r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образца леветирацетама</w:t>
            </w:r>
            <w:r w:rsidR="00AE0360"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E0360" w:rsidRPr="004565BE" w:rsidTr="00AE0360">
        <w:trPr>
          <w:cantSplit/>
        </w:trPr>
        <w:tc>
          <w:tcPr>
            <w:tcW w:w="675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4565B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26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4565B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4565BE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4565BE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4565B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4565BE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4565B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4565BE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4565B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4565BE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4565B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4565BE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4565B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</w:t>
            </w:r>
            <w:r w:rsidR="00CA43B8" w:rsidRPr="004565B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 образца леветирацетама</w:t>
            </w:r>
            <w:r w:rsidRPr="004565B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AE0360" w:rsidRPr="004565BE" w:rsidTr="00AE0360">
        <w:trPr>
          <w:cantSplit/>
        </w:trPr>
        <w:tc>
          <w:tcPr>
            <w:tcW w:w="675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 w:rsidRPr="004565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426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65BE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AE0360" w:rsidRPr="004565BE" w:rsidTr="00AE0360">
        <w:trPr>
          <w:cantSplit/>
        </w:trPr>
        <w:tc>
          <w:tcPr>
            <w:tcW w:w="675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E0360" w:rsidRPr="004565BE" w:rsidRDefault="00AE0360" w:rsidP="00AE036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565B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CA43B8"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леветирацетама</w:t>
            </w:r>
            <w:r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4565B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4565B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4565B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CA43B8"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леветирацетама</w:t>
            </w:r>
            <w:r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AE0360" w:rsidRPr="004565BE" w:rsidTr="00AE0360">
        <w:trPr>
          <w:cantSplit/>
        </w:trPr>
        <w:tc>
          <w:tcPr>
            <w:tcW w:w="675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E0360" w:rsidRPr="004565BE" w:rsidRDefault="00AE0360" w:rsidP="00AE036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</w:t>
            </w:r>
            <w:r w:rsidR="00CA43B8"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личество леветирацетама</w:t>
            </w:r>
            <w:r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одной таблетке, мг;</w:t>
            </w:r>
          </w:p>
        </w:tc>
      </w:tr>
      <w:tr w:rsidR="00AE0360" w:rsidRPr="004565BE" w:rsidTr="00AE0360">
        <w:trPr>
          <w:cantSplit/>
        </w:trPr>
        <w:tc>
          <w:tcPr>
            <w:tcW w:w="675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n</w:t>
            </w:r>
          </w:p>
        </w:tc>
        <w:tc>
          <w:tcPr>
            <w:tcW w:w="426" w:type="dxa"/>
          </w:tcPr>
          <w:p w:rsidR="00AE0360" w:rsidRPr="004565BE" w:rsidRDefault="00AE0360" w:rsidP="00AE036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E0360" w:rsidRPr="004565BE" w:rsidRDefault="00AE0360" w:rsidP="00AE036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порядковый номер временной точки.</w:t>
            </w:r>
          </w:p>
        </w:tc>
      </w:tr>
    </w:tbl>
    <w:p w:rsidR="00AE0360" w:rsidRPr="004565BE" w:rsidRDefault="00AE0776" w:rsidP="002F28F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sz w:val="28"/>
          <w:szCs w:val="28"/>
        </w:rPr>
        <w:t>Через 1</w:t>
      </w:r>
      <w:r w:rsidR="00883595">
        <w:rPr>
          <w:rFonts w:ascii="Times New Roman" w:hAnsi="Times New Roman" w:cs="Times New Roman"/>
          <w:sz w:val="28"/>
          <w:szCs w:val="28"/>
        </w:rPr>
        <w:t> </w:t>
      </w:r>
      <w:r w:rsidR="00AE0360" w:rsidRPr="004565BE">
        <w:rPr>
          <w:rFonts w:ascii="Times New Roman" w:hAnsi="Times New Roman" w:cs="Times New Roman"/>
          <w:sz w:val="28"/>
          <w:szCs w:val="28"/>
        </w:rPr>
        <w:t>ч в раст</w:t>
      </w:r>
      <w:r w:rsidRPr="004565BE">
        <w:rPr>
          <w:rFonts w:ascii="Times New Roman" w:hAnsi="Times New Roman" w:cs="Times New Roman"/>
          <w:sz w:val="28"/>
          <w:szCs w:val="28"/>
        </w:rPr>
        <w:t>вор должно перейти от 25 % до 45 %, через 2 ч – от 45 % до 65 %, через 4</w:t>
      </w:r>
      <w:r w:rsidR="00706ECF">
        <w:rPr>
          <w:rFonts w:ascii="Times New Roman" w:hAnsi="Times New Roman" w:cs="Times New Roman"/>
          <w:sz w:val="28"/>
          <w:szCs w:val="28"/>
        </w:rPr>
        <w:t> </w:t>
      </w:r>
      <w:r w:rsidR="00AE0360" w:rsidRPr="004565BE">
        <w:rPr>
          <w:rFonts w:ascii="Times New Roman" w:hAnsi="Times New Roman" w:cs="Times New Roman"/>
          <w:sz w:val="28"/>
          <w:szCs w:val="28"/>
        </w:rPr>
        <w:t xml:space="preserve">ч – </w:t>
      </w:r>
      <w:r w:rsidRPr="004565BE">
        <w:rPr>
          <w:rFonts w:ascii="Times New Roman" w:hAnsi="Times New Roman" w:cs="Times New Roman"/>
          <w:sz w:val="28"/>
          <w:szCs w:val="28"/>
        </w:rPr>
        <w:t>от 60</w:t>
      </w:r>
      <w:r w:rsidR="00706ECF">
        <w:rPr>
          <w:rFonts w:ascii="Times New Roman" w:hAnsi="Times New Roman" w:cs="Times New Roman"/>
          <w:sz w:val="28"/>
          <w:szCs w:val="28"/>
        </w:rPr>
        <w:t> </w:t>
      </w:r>
      <w:r w:rsidRPr="004565BE">
        <w:rPr>
          <w:rFonts w:ascii="Times New Roman" w:hAnsi="Times New Roman" w:cs="Times New Roman"/>
          <w:sz w:val="28"/>
          <w:szCs w:val="28"/>
        </w:rPr>
        <w:t>% до 80</w:t>
      </w:r>
      <w:r w:rsidR="00706ECF">
        <w:rPr>
          <w:rFonts w:ascii="Times New Roman" w:hAnsi="Times New Roman" w:cs="Times New Roman"/>
          <w:sz w:val="28"/>
          <w:szCs w:val="28"/>
        </w:rPr>
        <w:t> </w:t>
      </w:r>
      <w:r w:rsidRPr="004565BE">
        <w:rPr>
          <w:rFonts w:ascii="Times New Roman" w:hAnsi="Times New Roman" w:cs="Times New Roman"/>
          <w:sz w:val="28"/>
          <w:szCs w:val="28"/>
        </w:rPr>
        <w:t>%, через 8</w:t>
      </w:r>
      <w:r w:rsidR="00706ECF">
        <w:rPr>
          <w:rFonts w:ascii="Times New Roman" w:hAnsi="Times New Roman" w:cs="Times New Roman"/>
          <w:sz w:val="28"/>
          <w:szCs w:val="28"/>
        </w:rPr>
        <w:t> </w:t>
      </w:r>
      <w:r w:rsidRPr="004565BE">
        <w:rPr>
          <w:rFonts w:ascii="Times New Roman" w:hAnsi="Times New Roman" w:cs="Times New Roman"/>
          <w:sz w:val="28"/>
          <w:szCs w:val="28"/>
        </w:rPr>
        <w:t xml:space="preserve">ч – </w:t>
      </w:r>
      <w:r w:rsidR="00AE0360" w:rsidRPr="004565BE">
        <w:rPr>
          <w:rFonts w:ascii="Times New Roman" w:hAnsi="Times New Roman" w:cs="Times New Roman"/>
          <w:sz w:val="28"/>
          <w:szCs w:val="28"/>
        </w:rPr>
        <w:t>не</w:t>
      </w:r>
      <w:r w:rsidRPr="004565BE">
        <w:rPr>
          <w:rFonts w:ascii="Times New Roman" w:hAnsi="Times New Roman" w:cs="Times New Roman"/>
          <w:sz w:val="28"/>
          <w:szCs w:val="28"/>
        </w:rPr>
        <w:t xml:space="preserve"> менее 80</w:t>
      </w:r>
      <w:r w:rsidR="00AE0360" w:rsidRPr="004565BE">
        <w:rPr>
          <w:rFonts w:ascii="Times New Roman" w:hAnsi="Times New Roman" w:cs="Times New Roman"/>
          <w:sz w:val="28"/>
          <w:szCs w:val="28"/>
        </w:rPr>
        <w:t> % от заявленного ко</w:t>
      </w:r>
      <w:r w:rsidRPr="004565BE">
        <w:rPr>
          <w:rFonts w:ascii="Times New Roman" w:hAnsi="Times New Roman" w:cs="Times New Roman"/>
          <w:sz w:val="28"/>
          <w:szCs w:val="28"/>
        </w:rPr>
        <w:t>личества леветирацетама</w:t>
      </w:r>
      <w:r w:rsidR="00AE0360" w:rsidRPr="004565BE">
        <w:rPr>
          <w:rFonts w:ascii="Times New Roman" w:hAnsi="Times New Roman" w:cs="Times New Roman"/>
          <w:sz w:val="28"/>
          <w:szCs w:val="28"/>
        </w:rPr>
        <w:t xml:space="preserve"> </w:t>
      </w:r>
      <w:r w:rsidRPr="004565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565B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4565B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65BE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4565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565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65B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565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E0360" w:rsidRPr="004565BE">
        <w:rPr>
          <w:rFonts w:ascii="Times New Roman" w:hAnsi="Times New Roman" w:cs="Times New Roman"/>
          <w:sz w:val="28"/>
          <w:szCs w:val="28"/>
        </w:rPr>
        <w:t>.</w:t>
      </w:r>
    </w:p>
    <w:p w:rsidR="00AE0360" w:rsidRPr="004565BE" w:rsidRDefault="000E6CF6" w:rsidP="00DE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4565BE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32356B" w:rsidRPr="002B30F7" w:rsidRDefault="002F28FE" w:rsidP="00DE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06ECF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4565BE">
        <w:rPr>
          <w:rFonts w:ascii="Times New Roman" w:hAnsi="Times New Roman" w:cs="Times New Roman"/>
          <w:b/>
          <w:i/>
          <w:sz w:val="28"/>
          <w:szCs w:val="28"/>
        </w:rPr>
        <w:t>Энантиомерная</w:t>
      </w:r>
      <w:proofErr w:type="spellEnd"/>
      <w:r w:rsidRPr="004565BE">
        <w:rPr>
          <w:rFonts w:ascii="Times New Roman" w:hAnsi="Times New Roman" w:cs="Times New Roman"/>
          <w:b/>
          <w:i/>
          <w:sz w:val="28"/>
          <w:szCs w:val="28"/>
        </w:rPr>
        <w:t xml:space="preserve"> чистота</w:t>
      </w:r>
      <w:r w:rsidR="002B30F7">
        <w:rPr>
          <w:rFonts w:ascii="Times New Roman" w:hAnsi="Times New Roman" w:cs="Times New Roman"/>
          <w:sz w:val="28"/>
          <w:szCs w:val="28"/>
        </w:rPr>
        <w:t xml:space="preserve">. Содержание примеси </w:t>
      </w:r>
      <w:r w:rsidR="002B30F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B30F7" w:rsidRPr="002B30F7">
        <w:rPr>
          <w:rFonts w:ascii="Times New Roman" w:hAnsi="Times New Roman" w:cs="Times New Roman"/>
          <w:sz w:val="28"/>
          <w:szCs w:val="28"/>
        </w:rPr>
        <w:t xml:space="preserve"> </w:t>
      </w:r>
      <w:r w:rsidR="002B30F7">
        <w:rPr>
          <w:rFonts w:ascii="Times New Roman" w:hAnsi="Times New Roman" w:cs="Times New Roman"/>
          <w:sz w:val="28"/>
          <w:szCs w:val="28"/>
        </w:rPr>
        <w:t>должно быть не более 0,8 %.</w:t>
      </w:r>
    </w:p>
    <w:p w:rsidR="0032356B" w:rsidRPr="004565BE" w:rsidRDefault="00D27493" w:rsidP="00DE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4565BE">
        <w:rPr>
          <w:rFonts w:ascii="Times New Roman" w:hAnsi="Times New Roman" w:cs="Times New Roman"/>
          <w:sz w:val="28"/>
          <w:szCs w:val="28"/>
        </w:rPr>
        <w:t xml:space="preserve"> Этанол—гексан 200:800.</w:t>
      </w:r>
    </w:p>
    <w:p w:rsidR="00852D50" w:rsidRPr="004565BE" w:rsidRDefault="00852D50" w:rsidP="00DE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565BE">
        <w:rPr>
          <w:rFonts w:ascii="Times New Roman" w:hAnsi="Times New Roman" w:cs="Times New Roman"/>
          <w:sz w:val="28"/>
          <w:szCs w:val="28"/>
        </w:rPr>
        <w:t xml:space="preserve"> </w:t>
      </w:r>
      <w:r w:rsidR="00706ECF" w:rsidRPr="007B7C4B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н</w:t>
      </w:r>
      <w:r w:rsidRPr="007B7C4B">
        <w:rPr>
          <w:rFonts w:ascii="Times New Roman" w:hAnsi="Times New Roman" w:cs="Times New Roman"/>
          <w:sz w:val="28"/>
          <w:szCs w:val="28"/>
        </w:rPr>
        <w:t>авеску порошка растёртых таблеток, соответствующую 0,125</w:t>
      </w:r>
      <w:r w:rsidR="00706ECF" w:rsidRPr="007B7C4B">
        <w:rPr>
          <w:rFonts w:ascii="Times New Roman" w:hAnsi="Times New Roman" w:cs="Times New Roman"/>
          <w:sz w:val="28"/>
          <w:szCs w:val="28"/>
        </w:rPr>
        <w:t> </w:t>
      </w:r>
      <w:r w:rsidRPr="007B7C4B">
        <w:rPr>
          <w:rFonts w:ascii="Times New Roman" w:hAnsi="Times New Roman" w:cs="Times New Roman"/>
          <w:sz w:val="28"/>
          <w:szCs w:val="28"/>
        </w:rPr>
        <w:t>г леветирацетама</w:t>
      </w:r>
      <w:r w:rsidRPr="004565BE">
        <w:rPr>
          <w:rFonts w:ascii="Times New Roman" w:hAnsi="Times New Roman" w:cs="Times New Roman"/>
          <w:sz w:val="28"/>
          <w:szCs w:val="28"/>
        </w:rPr>
        <w:t>, прибавляют 30</w:t>
      </w:r>
      <w:r w:rsidR="00706ECF">
        <w:rPr>
          <w:rFonts w:ascii="Times New Roman" w:hAnsi="Times New Roman" w:cs="Times New Roman"/>
          <w:sz w:val="28"/>
          <w:szCs w:val="28"/>
        </w:rPr>
        <w:t> </w:t>
      </w:r>
      <w:r w:rsidRPr="004565BE">
        <w:rPr>
          <w:rFonts w:ascii="Times New Roman" w:hAnsi="Times New Roman" w:cs="Times New Roman"/>
          <w:sz w:val="28"/>
          <w:szCs w:val="28"/>
        </w:rPr>
        <w:t>мл ПФ</w:t>
      </w:r>
      <w:r w:rsidR="00064BA7" w:rsidRPr="004565BE">
        <w:rPr>
          <w:rFonts w:ascii="Times New Roman" w:hAnsi="Times New Roman" w:cs="Times New Roman"/>
          <w:sz w:val="28"/>
          <w:szCs w:val="28"/>
        </w:rPr>
        <w:t>, встряхивают в течение 40</w:t>
      </w:r>
      <w:r w:rsidR="00706ECF">
        <w:rPr>
          <w:rFonts w:ascii="Times New Roman" w:hAnsi="Times New Roman" w:cs="Times New Roman"/>
          <w:sz w:val="28"/>
          <w:szCs w:val="28"/>
        </w:rPr>
        <w:t> </w:t>
      </w:r>
      <w:r w:rsidR="00064BA7" w:rsidRPr="004565BE">
        <w:rPr>
          <w:rFonts w:ascii="Times New Roman" w:hAnsi="Times New Roman" w:cs="Times New Roman"/>
          <w:sz w:val="28"/>
          <w:szCs w:val="28"/>
        </w:rPr>
        <w:t>мин</w:t>
      </w:r>
      <w:r w:rsidRPr="004565BE">
        <w:rPr>
          <w:rFonts w:ascii="Times New Roman" w:hAnsi="Times New Roman" w:cs="Times New Roman"/>
          <w:sz w:val="28"/>
          <w:szCs w:val="28"/>
        </w:rPr>
        <w:t xml:space="preserve"> и выдерживают на ультразвуковой бане в течение 20</w:t>
      </w:r>
      <w:r w:rsidR="00706ECF">
        <w:rPr>
          <w:rFonts w:ascii="Times New Roman" w:hAnsi="Times New Roman" w:cs="Times New Roman"/>
          <w:sz w:val="28"/>
          <w:szCs w:val="28"/>
        </w:rPr>
        <w:t> </w:t>
      </w:r>
      <w:r w:rsidRPr="004565BE">
        <w:rPr>
          <w:rFonts w:ascii="Times New Roman" w:hAnsi="Times New Roman" w:cs="Times New Roman"/>
          <w:sz w:val="28"/>
          <w:szCs w:val="28"/>
        </w:rPr>
        <w:t>мин. Охлаждают раствор до комнатной температуры, доводят объём раствора ПФ до метки и фильтруют.</w:t>
      </w:r>
    </w:p>
    <w:p w:rsidR="00FB3CA2" w:rsidRPr="004565BE" w:rsidRDefault="00FB3CA2" w:rsidP="00DE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4565B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5 мг стандартного образца леветирацетама смеси рацемической</w:t>
      </w:r>
      <w:r w:rsidR="00E432EE" w:rsidRPr="004565BE">
        <w:rPr>
          <w:rFonts w:ascii="Times New Roman" w:hAnsi="Times New Roman" w:cs="Times New Roman"/>
          <w:sz w:val="28"/>
          <w:szCs w:val="28"/>
        </w:rPr>
        <w:t xml:space="preserve">, </w:t>
      </w:r>
      <w:r w:rsidRPr="004565BE">
        <w:rPr>
          <w:rFonts w:ascii="Times New Roman" w:hAnsi="Times New Roman" w:cs="Times New Roman"/>
          <w:sz w:val="28"/>
          <w:szCs w:val="28"/>
        </w:rPr>
        <w:t>содерж</w:t>
      </w:r>
      <w:r w:rsidR="00E432EE" w:rsidRPr="004565BE">
        <w:rPr>
          <w:rFonts w:ascii="Times New Roman" w:hAnsi="Times New Roman" w:cs="Times New Roman"/>
          <w:sz w:val="28"/>
          <w:szCs w:val="28"/>
        </w:rPr>
        <w:t>ащей</w:t>
      </w:r>
      <w:r w:rsidRPr="004565BE">
        <w:rPr>
          <w:rFonts w:ascii="Times New Roman" w:hAnsi="Times New Roman" w:cs="Times New Roman"/>
          <w:sz w:val="28"/>
          <w:szCs w:val="28"/>
        </w:rPr>
        <w:t xml:space="preserve"> леветирацетам и примесь</w:t>
      </w:r>
      <w:r w:rsidR="00706ECF">
        <w:rPr>
          <w:rFonts w:ascii="Times New Roman" w:hAnsi="Times New Roman" w:cs="Times New Roman"/>
          <w:sz w:val="28"/>
          <w:szCs w:val="28"/>
        </w:rPr>
        <w:t> </w:t>
      </w:r>
      <w:r w:rsidRPr="004565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565BE">
        <w:rPr>
          <w:rFonts w:ascii="Times New Roman" w:hAnsi="Times New Roman" w:cs="Times New Roman"/>
          <w:sz w:val="28"/>
          <w:szCs w:val="28"/>
        </w:rPr>
        <w:t xml:space="preserve"> 1:1, растворяют в ПФ и доводят объём раствора тем же растворителем до метки.</w:t>
      </w:r>
    </w:p>
    <w:p w:rsidR="00FB3CA2" w:rsidRPr="004565BE" w:rsidRDefault="00FB3CA2" w:rsidP="00DE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4565B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706ECF">
        <w:rPr>
          <w:rFonts w:ascii="Times New Roman" w:hAnsi="Times New Roman" w:cs="Times New Roman"/>
          <w:sz w:val="28"/>
          <w:szCs w:val="28"/>
        </w:rPr>
        <w:t> </w:t>
      </w:r>
      <w:r w:rsidRPr="004565BE">
        <w:rPr>
          <w:rFonts w:ascii="Times New Roman" w:hAnsi="Times New Roman" w:cs="Times New Roman"/>
          <w:sz w:val="28"/>
          <w:szCs w:val="28"/>
        </w:rPr>
        <w:t>мл помещают 1,0</w:t>
      </w:r>
      <w:r w:rsidR="00706ECF">
        <w:rPr>
          <w:rFonts w:ascii="Times New Roman" w:hAnsi="Times New Roman" w:cs="Times New Roman"/>
          <w:sz w:val="28"/>
          <w:szCs w:val="28"/>
        </w:rPr>
        <w:t> </w:t>
      </w:r>
      <w:r w:rsidRPr="004565BE">
        <w:rPr>
          <w:rFonts w:ascii="Times New Roman" w:hAnsi="Times New Roman" w:cs="Times New Roman"/>
          <w:sz w:val="28"/>
          <w:szCs w:val="28"/>
        </w:rPr>
        <w:t>мл раствора для проверки пригодности хроматографической системы</w:t>
      </w:r>
      <w:r w:rsidR="00733B07" w:rsidRPr="004565BE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</w:p>
    <w:p w:rsidR="009C0822" w:rsidRPr="004565BE" w:rsidRDefault="009C0822" w:rsidP="009C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sz w:val="28"/>
          <w:szCs w:val="28"/>
        </w:rPr>
        <w:t>Примечание</w:t>
      </w:r>
    </w:p>
    <w:p w:rsidR="009C0822" w:rsidRPr="004565BE" w:rsidRDefault="009C0822" w:rsidP="009C08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5BE">
        <w:rPr>
          <w:rFonts w:ascii="Times New Roman" w:hAnsi="Times New Roman" w:cs="Times New Roman"/>
          <w:sz w:val="28"/>
          <w:szCs w:val="28"/>
        </w:rPr>
        <w:t>Примесь</w:t>
      </w:r>
      <w:r w:rsidR="00706ECF">
        <w:rPr>
          <w:rFonts w:ascii="Times New Roman" w:hAnsi="Times New Roman" w:cs="Times New Roman"/>
          <w:sz w:val="28"/>
          <w:szCs w:val="28"/>
        </w:rPr>
        <w:t> </w:t>
      </w:r>
      <w:r w:rsidRPr="004565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565BE">
        <w:rPr>
          <w:rFonts w:ascii="Times New Roman" w:hAnsi="Times New Roman" w:cs="Times New Roman"/>
          <w:sz w:val="28"/>
          <w:szCs w:val="28"/>
        </w:rPr>
        <w:t xml:space="preserve">: </w:t>
      </w:r>
      <w:r w:rsidRPr="004565BE">
        <w:rPr>
          <w:rFonts w:ascii="Times New Roman" w:eastAsia="Calibri" w:hAnsi="Times New Roman" w:cs="Times New Roman"/>
          <w:sz w:val="28"/>
          <w:szCs w:val="28"/>
        </w:rPr>
        <w:t>(2</w:t>
      </w:r>
      <w:r w:rsidRPr="004565BE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4565BE">
        <w:rPr>
          <w:rFonts w:ascii="Times New Roman" w:eastAsia="Calibri" w:hAnsi="Times New Roman" w:cs="Times New Roman"/>
          <w:sz w:val="28"/>
          <w:szCs w:val="28"/>
        </w:rPr>
        <w:t>)-2-(2-Оксопирролидин-1-ил)</w:t>
      </w:r>
      <w:proofErr w:type="spellStart"/>
      <w:r w:rsidRPr="004565BE">
        <w:rPr>
          <w:rFonts w:ascii="Times New Roman" w:eastAsia="Calibri" w:hAnsi="Times New Roman" w:cs="Times New Roman"/>
          <w:sz w:val="28"/>
          <w:szCs w:val="28"/>
        </w:rPr>
        <w:t>бутанамид</w:t>
      </w:r>
      <w:proofErr w:type="spellEnd"/>
      <w:r w:rsidRPr="004565BE">
        <w:rPr>
          <w:rFonts w:ascii="Times New Roman" w:hAnsi="Times New Roman" w:cs="Times New Roman"/>
          <w:sz w:val="28"/>
          <w:szCs w:val="28"/>
        </w:rPr>
        <w:t xml:space="preserve">, </w:t>
      </w:r>
      <w:r w:rsidRPr="004565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Pr="0045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103765-01-1.</w:t>
      </w:r>
    </w:p>
    <w:p w:rsidR="003C4EB6" w:rsidRPr="004565BE" w:rsidRDefault="003C4EB6" w:rsidP="00706ECF">
      <w:pPr>
        <w:keepNext/>
        <w:spacing w:before="120" w:after="12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lastRenderedPageBreak/>
        <w:t>Хроматографические условия</w:t>
      </w:r>
    </w:p>
    <w:tbl>
      <w:tblPr>
        <w:tblW w:w="5000" w:type="pct"/>
        <w:tblLook w:val="04A0"/>
      </w:tblPr>
      <w:tblGrid>
        <w:gridCol w:w="3692"/>
        <w:gridCol w:w="5879"/>
      </w:tblGrid>
      <w:tr w:rsidR="003C4EB6" w:rsidRPr="004565BE" w:rsidTr="00706ECF">
        <w:trPr>
          <w:trHeight w:val="20"/>
        </w:trPr>
        <w:tc>
          <w:tcPr>
            <w:tcW w:w="1929" w:type="pct"/>
            <w:hideMark/>
          </w:tcPr>
          <w:p w:rsidR="003C4EB6" w:rsidRPr="004565BE" w:rsidRDefault="003C4EB6" w:rsidP="00706ECF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071" w:type="pct"/>
            <w:hideMark/>
          </w:tcPr>
          <w:p w:rsidR="003C4EB6" w:rsidRPr="004565BE" w:rsidRDefault="003C4EB6" w:rsidP="00706ECF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 × 4,6 мм, </w:t>
            </w:r>
            <w:r w:rsidRPr="004565BE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силикагель модифицированный </w:t>
            </w:r>
            <w:r w:rsidRPr="004565BE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трис</w:t>
            </w:r>
            <w:r w:rsidRPr="004565BE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(3,5-диметифенилкарбамоил)целлюлозой для</w:t>
            </w:r>
            <w:r w:rsidRPr="004565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хиральной</w:t>
            </w:r>
            <w:r w:rsidRPr="004565BE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 хроматографии</w:t>
            </w: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 мкм;</w:t>
            </w:r>
          </w:p>
        </w:tc>
      </w:tr>
      <w:tr w:rsidR="003C4EB6" w:rsidRPr="004565BE" w:rsidTr="00706ECF">
        <w:trPr>
          <w:trHeight w:val="20"/>
        </w:trPr>
        <w:tc>
          <w:tcPr>
            <w:tcW w:w="1929" w:type="pct"/>
            <w:hideMark/>
          </w:tcPr>
          <w:p w:rsidR="003C4EB6" w:rsidRPr="004565BE" w:rsidRDefault="003C4EB6" w:rsidP="003C4E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071" w:type="pct"/>
            <w:hideMark/>
          </w:tcPr>
          <w:p w:rsidR="003C4EB6" w:rsidRPr="004565BE" w:rsidRDefault="003C4EB6" w:rsidP="003C4E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°С;</w:t>
            </w:r>
          </w:p>
        </w:tc>
      </w:tr>
      <w:tr w:rsidR="003C4EB6" w:rsidRPr="004565BE" w:rsidTr="00706ECF">
        <w:trPr>
          <w:trHeight w:val="20"/>
        </w:trPr>
        <w:tc>
          <w:tcPr>
            <w:tcW w:w="1929" w:type="pct"/>
            <w:hideMark/>
          </w:tcPr>
          <w:p w:rsidR="003C4EB6" w:rsidRPr="004565BE" w:rsidRDefault="003C4EB6" w:rsidP="003C4E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071" w:type="pct"/>
            <w:hideMark/>
          </w:tcPr>
          <w:p w:rsidR="003C4EB6" w:rsidRPr="004565BE" w:rsidRDefault="003C4EB6" w:rsidP="003C4E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 мл/мин;</w:t>
            </w:r>
          </w:p>
        </w:tc>
      </w:tr>
      <w:tr w:rsidR="003C4EB6" w:rsidRPr="004565BE" w:rsidTr="00706ECF">
        <w:trPr>
          <w:trHeight w:val="20"/>
        </w:trPr>
        <w:tc>
          <w:tcPr>
            <w:tcW w:w="1929" w:type="pct"/>
            <w:hideMark/>
          </w:tcPr>
          <w:p w:rsidR="003C4EB6" w:rsidRPr="004565BE" w:rsidRDefault="003C4EB6" w:rsidP="003C4E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071" w:type="pct"/>
            <w:hideMark/>
          </w:tcPr>
          <w:p w:rsidR="003C4EB6" w:rsidRPr="004565BE" w:rsidRDefault="003C4EB6" w:rsidP="003C4EB6">
            <w:pPr>
              <w:spacing w:after="12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спектрофотометрический, 215 нм;</w:t>
            </w:r>
          </w:p>
        </w:tc>
      </w:tr>
      <w:tr w:rsidR="003C4EB6" w:rsidRPr="004565BE" w:rsidTr="00706ECF">
        <w:trPr>
          <w:trHeight w:val="20"/>
        </w:trPr>
        <w:tc>
          <w:tcPr>
            <w:tcW w:w="1929" w:type="pct"/>
            <w:hideMark/>
          </w:tcPr>
          <w:p w:rsidR="003C4EB6" w:rsidRPr="004565BE" w:rsidRDefault="003C4EB6" w:rsidP="003C4E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071" w:type="pct"/>
            <w:hideMark/>
          </w:tcPr>
          <w:p w:rsidR="003C4EB6" w:rsidRPr="004565BE" w:rsidRDefault="003C4EB6" w:rsidP="003C4E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мкл;</w:t>
            </w:r>
          </w:p>
        </w:tc>
      </w:tr>
      <w:tr w:rsidR="003C4EB6" w:rsidRPr="004565BE" w:rsidTr="00706ECF">
        <w:trPr>
          <w:trHeight w:val="20"/>
        </w:trPr>
        <w:tc>
          <w:tcPr>
            <w:tcW w:w="1929" w:type="pct"/>
            <w:hideMark/>
          </w:tcPr>
          <w:p w:rsidR="003C4EB6" w:rsidRPr="004565BE" w:rsidRDefault="003C4EB6" w:rsidP="003C4E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071" w:type="pct"/>
            <w:hideMark/>
          </w:tcPr>
          <w:p w:rsidR="003C4EB6" w:rsidRPr="004565BE" w:rsidRDefault="003C4EB6" w:rsidP="003C4E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2-кратное от времени удерживания пика леветирацетама.</w:t>
            </w:r>
          </w:p>
        </w:tc>
      </w:tr>
    </w:tbl>
    <w:p w:rsidR="003C4EB6" w:rsidRPr="004565BE" w:rsidRDefault="002F4F46" w:rsidP="002F4F46">
      <w:pPr>
        <w:spacing w:before="120"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A46C0">
        <w:rPr>
          <w:rFonts w:ascii="Times New Roman" w:eastAsiaTheme="minorEastAsia" w:hAnsi="Times New Roman"/>
          <w:sz w:val="28"/>
          <w:szCs w:val="28"/>
          <w:lang w:eastAsia="ru-RU"/>
        </w:rPr>
        <w:t xml:space="preserve">Хроматографируют </w:t>
      </w:r>
      <w:r w:rsidR="00706ECF" w:rsidRPr="00DA46C0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раствор для проверки чувствительности хроматографической системы, </w:t>
      </w:r>
      <w:r w:rsidR="003C4EB6" w:rsidRPr="00DA46C0">
        <w:rPr>
          <w:rFonts w:ascii="Times New Roman" w:eastAsiaTheme="minorEastAsia" w:hAnsi="Times New Roman"/>
          <w:sz w:val="28"/>
          <w:szCs w:val="28"/>
          <w:lang w:eastAsia="ru-RU"/>
        </w:rPr>
        <w:t>раствор для проверки пригодности хроматографической системы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испытуемый раствор</w:t>
      </w:r>
      <w:r w:rsidR="003C4EB6" w:rsidRPr="004565B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46C2E" w:rsidRPr="004565BE" w:rsidRDefault="00D46C2E" w:rsidP="002F4F4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Относительное время удерживания соединений.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Леветирацетам – 1 (около 5</w:t>
      </w:r>
      <w:r w:rsidR="00706ECF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мин); примесь</w:t>
      </w:r>
      <w:r w:rsidR="00706ECF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sz w:val="28"/>
          <w:szCs w:val="28"/>
          <w:lang w:val="en-US" w:eastAsia="ru-RU"/>
        </w:rPr>
        <w:t>D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около 0,6.</w:t>
      </w:r>
    </w:p>
    <w:p w:rsidR="00D46C2E" w:rsidRPr="004565BE" w:rsidRDefault="00B77F48" w:rsidP="002F4F4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Пригодность хроматографической системы</w:t>
      </w:r>
    </w:p>
    <w:p w:rsidR="00706ECF" w:rsidRPr="004565BE" w:rsidRDefault="00706ECF" w:rsidP="00706ECF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A46C0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хроматограмме раствора для проверки чувствительности </w:t>
      </w:r>
      <w:proofErr w:type="spellStart"/>
      <w:r w:rsidRPr="00DA46C0">
        <w:rPr>
          <w:rFonts w:ascii="Times New Roman" w:eastAsiaTheme="minorEastAsia" w:hAnsi="Times New Roman"/>
          <w:sz w:val="28"/>
          <w:szCs w:val="28"/>
          <w:lang w:eastAsia="ru-RU"/>
        </w:rPr>
        <w:t>хроматографичекой</w:t>
      </w:r>
      <w:proofErr w:type="spellEnd"/>
      <w:r w:rsidRPr="00DA46C0">
        <w:rPr>
          <w:rFonts w:ascii="Times New Roman" w:eastAsiaTheme="minorEastAsia" w:hAnsi="Times New Roman"/>
          <w:sz w:val="28"/>
          <w:szCs w:val="28"/>
          <w:lang w:eastAsia="ru-RU"/>
        </w:rPr>
        <w:t xml:space="preserve"> системы </w:t>
      </w:r>
      <w:r w:rsidRPr="00DA46C0">
        <w:rPr>
          <w:rFonts w:ascii="Times New Roman" w:eastAsiaTheme="minorEastAsia" w:hAnsi="Times New Roman"/>
          <w:i/>
          <w:sz w:val="28"/>
          <w:szCs w:val="28"/>
          <w:lang w:eastAsia="ru-RU"/>
        </w:rPr>
        <w:t>отношение сигнал/шум (</w:t>
      </w:r>
      <w:r w:rsidRPr="00DA46C0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S</w:t>
      </w:r>
      <w:r w:rsidRPr="00DA46C0">
        <w:rPr>
          <w:rFonts w:ascii="Times New Roman" w:eastAsiaTheme="minorEastAsia" w:hAnsi="Times New Roman"/>
          <w:i/>
          <w:sz w:val="28"/>
          <w:szCs w:val="28"/>
          <w:lang w:eastAsia="ru-RU"/>
        </w:rPr>
        <w:t>/</w:t>
      </w:r>
      <w:r w:rsidRPr="00DA46C0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N</w:t>
      </w:r>
      <w:r w:rsidRPr="00DA46C0">
        <w:rPr>
          <w:rFonts w:ascii="Times New Roman" w:eastAsiaTheme="minorEastAsia" w:hAnsi="Times New Roman"/>
          <w:i/>
          <w:sz w:val="28"/>
          <w:szCs w:val="28"/>
          <w:lang w:eastAsia="ru-RU"/>
        </w:rPr>
        <w:t>)</w:t>
      </w:r>
      <w:r w:rsidRPr="00DA46C0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пика примеси </w:t>
      </w:r>
      <w:r w:rsidRPr="00DA46C0">
        <w:rPr>
          <w:rFonts w:ascii="Times New Roman" w:eastAsiaTheme="minorEastAsia" w:hAnsi="Times New Roman"/>
          <w:sz w:val="28"/>
          <w:szCs w:val="28"/>
          <w:lang w:val="en-US" w:eastAsia="ru-RU"/>
        </w:rPr>
        <w:t>D</w:t>
      </w:r>
      <w:r w:rsidRPr="00DA46C0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должно быть не менее 10.</w:t>
      </w:r>
    </w:p>
    <w:p w:rsidR="00B77F48" w:rsidRPr="004565BE" w:rsidRDefault="00B77F48" w:rsidP="002F4F4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На хроматограмме раствора для проверки пригодности хроматографической системы:</w:t>
      </w:r>
    </w:p>
    <w:p w:rsidR="00B77F48" w:rsidRPr="004565BE" w:rsidRDefault="00B77F48" w:rsidP="002F4F4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706ECF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разрешение (</w:t>
      </w:r>
      <w:r w:rsidRPr="004565BE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R</w:t>
      </w:r>
      <w:r w:rsidRPr="004565BE">
        <w:rPr>
          <w:rFonts w:ascii="Times New Roman" w:eastAsiaTheme="minorEastAsia" w:hAnsi="Times New Roman"/>
          <w:i/>
          <w:sz w:val="28"/>
          <w:szCs w:val="28"/>
          <w:vertAlign w:val="subscript"/>
          <w:lang w:val="en-US" w:eastAsia="ru-RU"/>
        </w:rPr>
        <w:t>S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)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между пиками примеси</w:t>
      </w:r>
      <w:r w:rsidR="00706ECF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sz w:val="28"/>
          <w:szCs w:val="28"/>
          <w:lang w:val="en-US" w:eastAsia="ru-RU"/>
        </w:rPr>
        <w:t>D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леветирацетама должно быть не менее 3,0;</w:t>
      </w:r>
    </w:p>
    <w:p w:rsidR="00B77F48" w:rsidRPr="004565BE" w:rsidRDefault="00B77F48" w:rsidP="002F4F4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706ECF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фактор асимметрии пика (</w:t>
      </w:r>
      <w:r w:rsidRPr="004565BE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A</w:t>
      </w:r>
      <w:r w:rsidRPr="004565BE">
        <w:rPr>
          <w:rFonts w:ascii="Times New Roman" w:eastAsiaTheme="minorEastAsia" w:hAnsi="Times New Roman"/>
          <w:i/>
          <w:sz w:val="28"/>
          <w:szCs w:val="28"/>
          <w:vertAlign w:val="subscript"/>
          <w:lang w:val="en-US" w:eastAsia="ru-RU"/>
        </w:rPr>
        <w:t>S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)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примеси</w:t>
      </w:r>
      <w:r w:rsidR="00706ECF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sz w:val="28"/>
          <w:szCs w:val="28"/>
          <w:lang w:val="en-US" w:eastAsia="ru-RU"/>
        </w:rPr>
        <w:t>D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должен быть не более 2,0;</w:t>
      </w:r>
    </w:p>
    <w:p w:rsidR="00B77F48" w:rsidRPr="004565BE" w:rsidRDefault="00B77F48" w:rsidP="002F4F4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706ECF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фактор асимметрии пика (</w:t>
      </w:r>
      <w:r w:rsidRPr="004565BE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A</w:t>
      </w:r>
      <w:r w:rsidRPr="004565BE">
        <w:rPr>
          <w:rFonts w:ascii="Times New Roman" w:eastAsiaTheme="minorEastAsia" w:hAnsi="Times New Roman"/>
          <w:i/>
          <w:sz w:val="28"/>
          <w:szCs w:val="28"/>
          <w:vertAlign w:val="subscript"/>
          <w:lang w:val="en-US" w:eastAsia="ru-RU"/>
        </w:rPr>
        <w:t>S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)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леветирацетама должен быть не более 2,0;</w:t>
      </w:r>
    </w:p>
    <w:p w:rsidR="00B77F48" w:rsidRPr="004565BE" w:rsidRDefault="00B77F48" w:rsidP="002F4F4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706ECF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относительное стандартное отклонение 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площади пика примеси</w:t>
      </w:r>
      <w:r w:rsidR="00D92CC1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sz w:val="28"/>
          <w:szCs w:val="28"/>
          <w:lang w:val="en-US" w:eastAsia="ru-RU"/>
        </w:rPr>
        <w:t>D</w:t>
      </w:r>
      <w:r w:rsidR="00347131"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должно быть не более 2,0</w:t>
      </w:r>
      <w:r w:rsidR="00D92CC1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="00347131" w:rsidRPr="004565BE">
        <w:rPr>
          <w:rFonts w:ascii="Times New Roman" w:eastAsiaTheme="minorEastAsia" w:hAnsi="Times New Roman"/>
          <w:sz w:val="28"/>
          <w:szCs w:val="28"/>
          <w:lang w:eastAsia="ru-RU"/>
        </w:rPr>
        <w:t>% (6</w:t>
      </w:r>
      <w:r w:rsidR="00D92CC1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="00347131" w:rsidRPr="004565BE">
        <w:rPr>
          <w:rFonts w:ascii="Times New Roman" w:eastAsiaTheme="minorEastAsia" w:hAnsi="Times New Roman"/>
          <w:sz w:val="28"/>
          <w:szCs w:val="28"/>
          <w:lang w:eastAsia="ru-RU"/>
        </w:rPr>
        <w:t>определений);</w:t>
      </w:r>
    </w:p>
    <w:p w:rsidR="00347131" w:rsidRPr="004565BE" w:rsidRDefault="00347131" w:rsidP="002F4F4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706ECF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эффективность хроматографической колонки (</w:t>
      </w:r>
      <w:r w:rsidRPr="004565BE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N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)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, рассчитанная по пику примеси</w:t>
      </w:r>
      <w:r w:rsidR="00D92CC1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sz w:val="28"/>
          <w:szCs w:val="28"/>
          <w:lang w:val="en-US" w:eastAsia="ru-RU"/>
        </w:rPr>
        <w:t>D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, должна составлять не менее 800 теоретических тарелок;</w:t>
      </w:r>
    </w:p>
    <w:p w:rsidR="00347131" w:rsidRPr="004565BE" w:rsidRDefault="00347131" w:rsidP="002F4F4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</w:t>
      </w:r>
      <w:r w:rsidR="00D92CC1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эффективность хроматографической колонки (</w:t>
      </w:r>
      <w:r w:rsidRPr="004565BE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N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)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, рассчитанная по пику леветирацетама, должна составлять не менее 800 теоретических тарелок.</w:t>
      </w:r>
    </w:p>
    <w:p w:rsidR="00041CF1" w:rsidRDefault="0024429B" w:rsidP="002442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5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Допустимое содержание примесей.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примеси</w:t>
      </w:r>
      <w:r w:rsidR="00D9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вычисляют согласно методу нормирования (ОФС «Хроматография»)</w:t>
      </w:r>
      <w:r w:rsidR="0004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505" w:rsidRPr="004565BE" w:rsidRDefault="00B142F1" w:rsidP="002442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565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</w:t>
      </w:r>
      <w:r w:rsidR="00D92C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4565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Другие примеси</w:t>
      </w:r>
    </w:p>
    <w:p w:rsidR="00A3740E" w:rsidRPr="004565BE" w:rsidRDefault="00443108" w:rsidP="002442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5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Буферный раствор.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D82"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Растворяют 4,33</w:t>
      </w:r>
      <w:r w:rsidR="00D9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5D82"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натрия октансульфоната и 2,76</w:t>
      </w:r>
      <w:r w:rsidR="00D9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5D82"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натрия дигидрофосфата моногидрата в 900</w:t>
      </w:r>
      <w:r w:rsidR="00D9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5D82"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воды и доводят рН раствора фосфорной кислотой до 3,00±0,05. Переносят полученный раствор в мерную колбу вместимостью </w:t>
      </w:r>
      <w:r w:rsidR="00C55D82" w:rsidRPr="00D8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2CC1" w:rsidRPr="00D8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 м</w:t>
      </w:r>
      <w:r w:rsidR="00C55D82" w:rsidRPr="00D8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55D82"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объём раствора водой до метки.</w:t>
      </w:r>
    </w:p>
    <w:p w:rsidR="00A30CA0" w:rsidRPr="004565BE" w:rsidRDefault="00A30CA0" w:rsidP="002442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5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Подвижная фаза (ПФ).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Ацетонитрил—буферный раствор 100:900.</w:t>
      </w:r>
    </w:p>
    <w:p w:rsidR="005E786A" w:rsidRPr="004565BE" w:rsidRDefault="005E786A" w:rsidP="002442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5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Растворитель.</w:t>
      </w:r>
      <w:r w:rsidR="00D8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етанол</w:t>
      </w:r>
      <w:r w:rsidR="00D8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—вода 2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5:</w:t>
      </w:r>
      <w:r w:rsidR="00D8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</w:t>
      </w:r>
    </w:p>
    <w:p w:rsidR="005E786A" w:rsidRPr="004565BE" w:rsidRDefault="0007113F" w:rsidP="002442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5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Испытуемый раствор.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CC1" w:rsidRPr="00E7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мерную колбу вместимостью 50 мл помещают т</w:t>
      </w:r>
      <w:r w:rsidRPr="00E7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очную навеску порошка растёртых таблеток, соответствующую около 1</w:t>
      </w:r>
      <w:r w:rsidR="00D92CC1" w:rsidRPr="00E7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леветирацетама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прибавляют 30 мл метанола, встряхивают в течение 40 мин, доводят объём раствора тем же растворителем до метки и фильтруют. В мерную колбу вместимостью 10 мл помещают 2,5</w:t>
      </w:r>
      <w:r w:rsidR="00D9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полученного раствора и доводят объём раствора водой до метки.</w:t>
      </w:r>
    </w:p>
    <w:p w:rsidR="0007113F" w:rsidRPr="004565BE" w:rsidRDefault="0007113F" w:rsidP="002442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5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стандартного образца леветирацетама.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12B6"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мерную колбу вместимостью 50</w:t>
      </w:r>
      <w:r w:rsidR="008C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12B6"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помещают </w:t>
      </w:r>
      <w:r w:rsidR="008C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 25</w:t>
      </w:r>
      <w:r w:rsidR="008C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 (точная навеска) стандартного образца леветирацетама</w:t>
      </w:r>
      <w:r w:rsidR="00A8560D"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прибавляют 30</w:t>
      </w:r>
      <w:r w:rsidR="008C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560D"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воды, 2</w:t>
      </w:r>
      <w:r w:rsidR="008C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560D"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метанола и выдерживают на ультразвуковой бане до растворения. Охлаждают раствор до комнатной температуры и доводят объём раствора водой до метки.</w:t>
      </w:r>
      <w:r w:rsidR="00AA6BCE"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мерную колбу вместимостью 20</w:t>
      </w:r>
      <w:r w:rsidR="008C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6BCE"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помещают 4,0</w:t>
      </w:r>
      <w:r w:rsidR="008C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6BCE"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полученного раствора, прибавляют 1 мл метанола и доводят объём раствора растворителем до метки. </w:t>
      </w:r>
      <w:r w:rsidR="00660EB2"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мерную колбу вместимостью 50</w:t>
      </w:r>
      <w:r w:rsidR="008C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0EB2"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помещают 2,5</w:t>
      </w:r>
      <w:r w:rsidR="008C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0EB2"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полученного раствора и доводят объём раствора растворителем до метки.</w:t>
      </w:r>
    </w:p>
    <w:p w:rsidR="00E638B7" w:rsidRPr="004565BE" w:rsidRDefault="00E638B7" w:rsidP="002442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5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для проверки пригодности хроматографической системы.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мерную колбу вместимостью 100</w:t>
      </w:r>
      <w:r w:rsidR="008C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помещают 10</w:t>
      </w:r>
      <w:r w:rsidR="008C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 стандартного образца леветирацетама и 2</w:t>
      </w:r>
      <w:r w:rsidR="008C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 стандартного образца примеси</w:t>
      </w:r>
      <w:r w:rsidR="008C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прибавляют 60</w:t>
      </w:r>
      <w:r w:rsidR="008C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растворителя и выдерживают на ультразвуковой бане до растворения. Охлаждают раствор до комнатной температуры и доводят объём раствора растворителем до метки.</w:t>
      </w:r>
    </w:p>
    <w:p w:rsidR="00E638B7" w:rsidRPr="004565BE" w:rsidRDefault="00E638B7" w:rsidP="002442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5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для проверки чувствительности хроматографической системы.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мерную колбу вместимостью 10</w:t>
      </w:r>
      <w:r w:rsidR="008C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помещают 5,0</w:t>
      </w:r>
      <w:r w:rsidR="008C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раствора стандартного образца леветирацетама и доводят объём раствора растворителем до метки.</w:t>
      </w:r>
    </w:p>
    <w:p w:rsidR="00FF51BC" w:rsidRPr="004565BE" w:rsidRDefault="00FF51BC" w:rsidP="00FF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sz w:val="28"/>
          <w:szCs w:val="28"/>
        </w:rPr>
        <w:t>Примечание</w:t>
      </w:r>
    </w:p>
    <w:p w:rsidR="00FF51BC" w:rsidRPr="008C12B6" w:rsidRDefault="00FF51BC" w:rsidP="00FF5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hAnsi="Times New Roman" w:cs="Times New Roman"/>
          <w:sz w:val="28"/>
          <w:szCs w:val="28"/>
        </w:rPr>
        <w:t xml:space="preserve">Примесь А: </w:t>
      </w:r>
      <w:r w:rsidRPr="004565BE">
        <w:rPr>
          <w:rFonts w:ascii="Times New Roman" w:eastAsia="Calibri" w:hAnsi="Times New Roman" w:cs="Times New Roman"/>
          <w:sz w:val="28"/>
          <w:szCs w:val="28"/>
        </w:rPr>
        <w:t>(2</w:t>
      </w:r>
      <w:r w:rsidRPr="004565BE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4565BE">
        <w:rPr>
          <w:rFonts w:ascii="Times New Roman" w:eastAsia="Calibri" w:hAnsi="Times New Roman" w:cs="Times New Roman"/>
          <w:i/>
          <w:sz w:val="28"/>
          <w:szCs w:val="28"/>
        </w:rPr>
        <w:t>S</w:t>
      </w:r>
      <w:r w:rsidRPr="004565BE">
        <w:rPr>
          <w:rFonts w:ascii="Times New Roman" w:eastAsia="Calibri" w:hAnsi="Times New Roman" w:cs="Times New Roman"/>
          <w:sz w:val="28"/>
          <w:szCs w:val="28"/>
        </w:rPr>
        <w:t>)-2-(2-</w:t>
      </w:r>
      <w:r w:rsidR="003C390B" w:rsidRPr="00E717CC">
        <w:rPr>
          <w:rFonts w:ascii="Times New Roman" w:eastAsia="Calibri" w:hAnsi="Times New Roman" w:cs="Times New Roman"/>
          <w:sz w:val="28"/>
          <w:szCs w:val="28"/>
        </w:rPr>
        <w:t>о</w:t>
      </w:r>
      <w:r w:rsidRPr="00E717CC">
        <w:rPr>
          <w:rFonts w:ascii="Times New Roman" w:eastAsia="Calibri" w:hAnsi="Times New Roman" w:cs="Times New Roman"/>
          <w:sz w:val="28"/>
          <w:szCs w:val="28"/>
        </w:rPr>
        <w:t>к</w:t>
      </w:r>
      <w:r w:rsidRPr="004565BE">
        <w:rPr>
          <w:rFonts w:ascii="Times New Roman" w:eastAsia="Calibri" w:hAnsi="Times New Roman" w:cs="Times New Roman"/>
          <w:sz w:val="28"/>
          <w:szCs w:val="28"/>
        </w:rPr>
        <w:t>сопирролидин-1-ил)бутановая кислота</w:t>
      </w:r>
      <w:r w:rsidRPr="004565BE">
        <w:rPr>
          <w:rFonts w:ascii="Times New Roman" w:hAnsi="Times New Roman" w:cs="Times New Roman"/>
          <w:sz w:val="28"/>
          <w:szCs w:val="28"/>
        </w:rPr>
        <w:t xml:space="preserve">, </w:t>
      </w:r>
      <w:r w:rsidRPr="004565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Pr="0045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67118-31-4.</w:t>
      </w:r>
    </w:p>
    <w:p w:rsidR="00FF51BC" w:rsidRPr="004565BE" w:rsidRDefault="00FF51BC" w:rsidP="008C12B6">
      <w:pPr>
        <w:keepNext/>
        <w:spacing w:before="120" w:after="12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692"/>
        <w:gridCol w:w="5879"/>
      </w:tblGrid>
      <w:tr w:rsidR="00FF51BC" w:rsidRPr="004565BE" w:rsidTr="008C12B6">
        <w:trPr>
          <w:trHeight w:val="20"/>
        </w:trPr>
        <w:tc>
          <w:tcPr>
            <w:tcW w:w="1929" w:type="pct"/>
            <w:hideMark/>
          </w:tcPr>
          <w:p w:rsidR="00FF51BC" w:rsidRPr="004565BE" w:rsidRDefault="00FF51BC" w:rsidP="00FF51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071" w:type="pct"/>
            <w:hideMark/>
          </w:tcPr>
          <w:p w:rsidR="00FF51BC" w:rsidRPr="004565BE" w:rsidRDefault="00FF51BC" w:rsidP="00FF51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 × 4,6 мм, </w:t>
            </w:r>
            <w:r w:rsidR="009F73B9" w:rsidRPr="004565BE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силикагель октадецилсилильный</w:t>
            </w:r>
            <w:r w:rsidR="00E717CC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, эндкепированный</w:t>
            </w:r>
            <w:r w:rsidRPr="004565BE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 для хроматографии</w:t>
            </w:r>
            <w:r w:rsidR="009F73B9"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</w:t>
            </w: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FF51BC" w:rsidRPr="004565BE" w:rsidTr="008C12B6">
        <w:trPr>
          <w:trHeight w:val="20"/>
        </w:trPr>
        <w:tc>
          <w:tcPr>
            <w:tcW w:w="1929" w:type="pct"/>
            <w:hideMark/>
          </w:tcPr>
          <w:p w:rsidR="00FF51BC" w:rsidRPr="004565BE" w:rsidRDefault="00FF51BC" w:rsidP="00FF51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071" w:type="pct"/>
            <w:hideMark/>
          </w:tcPr>
          <w:p w:rsidR="00FF51BC" w:rsidRPr="004565BE" w:rsidRDefault="009F73B9" w:rsidP="00FF51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F51BC"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°С;</w:t>
            </w:r>
          </w:p>
        </w:tc>
      </w:tr>
      <w:tr w:rsidR="00FF51BC" w:rsidRPr="004565BE" w:rsidTr="008C12B6">
        <w:trPr>
          <w:trHeight w:val="20"/>
        </w:trPr>
        <w:tc>
          <w:tcPr>
            <w:tcW w:w="1929" w:type="pct"/>
            <w:hideMark/>
          </w:tcPr>
          <w:p w:rsidR="00FF51BC" w:rsidRPr="004565BE" w:rsidRDefault="00FF51BC" w:rsidP="00FF51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071" w:type="pct"/>
            <w:hideMark/>
          </w:tcPr>
          <w:p w:rsidR="00FF51BC" w:rsidRPr="004565BE" w:rsidRDefault="009F73B9" w:rsidP="00FF51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="00FF51BC"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FF51BC" w:rsidRPr="004565BE" w:rsidTr="008C12B6">
        <w:trPr>
          <w:trHeight w:val="20"/>
        </w:trPr>
        <w:tc>
          <w:tcPr>
            <w:tcW w:w="1929" w:type="pct"/>
            <w:hideMark/>
          </w:tcPr>
          <w:p w:rsidR="00FF51BC" w:rsidRPr="004565BE" w:rsidRDefault="00FF51BC" w:rsidP="00FF51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071" w:type="pct"/>
            <w:hideMark/>
          </w:tcPr>
          <w:p w:rsidR="00FF51BC" w:rsidRPr="004565BE" w:rsidRDefault="00FF51BC" w:rsidP="00FF51BC">
            <w:pPr>
              <w:spacing w:after="12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спектрофотометрический, 2</w:t>
            </w:r>
            <w:r w:rsidR="009F73B9" w:rsidRPr="004565B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  <w:r w:rsidRPr="004565B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 нм;</w:t>
            </w:r>
          </w:p>
        </w:tc>
      </w:tr>
      <w:tr w:rsidR="00FF51BC" w:rsidRPr="004565BE" w:rsidTr="008C12B6">
        <w:trPr>
          <w:trHeight w:val="20"/>
        </w:trPr>
        <w:tc>
          <w:tcPr>
            <w:tcW w:w="1929" w:type="pct"/>
            <w:hideMark/>
          </w:tcPr>
          <w:p w:rsidR="00FF51BC" w:rsidRPr="004565BE" w:rsidRDefault="00FF51BC" w:rsidP="00FF51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071" w:type="pct"/>
            <w:hideMark/>
          </w:tcPr>
          <w:p w:rsidR="00FF51BC" w:rsidRPr="004565BE" w:rsidRDefault="009F73B9" w:rsidP="00FF51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51BC"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мкл;</w:t>
            </w:r>
          </w:p>
        </w:tc>
      </w:tr>
      <w:tr w:rsidR="00FF51BC" w:rsidRPr="004565BE" w:rsidTr="008C12B6">
        <w:trPr>
          <w:trHeight w:val="20"/>
        </w:trPr>
        <w:tc>
          <w:tcPr>
            <w:tcW w:w="1929" w:type="pct"/>
            <w:hideMark/>
          </w:tcPr>
          <w:p w:rsidR="00FF51BC" w:rsidRPr="004565BE" w:rsidRDefault="00FF51BC" w:rsidP="00FF51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071" w:type="pct"/>
            <w:hideMark/>
          </w:tcPr>
          <w:p w:rsidR="00FF51BC" w:rsidRPr="004565BE" w:rsidRDefault="009F73B9" w:rsidP="00FF51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F51BC"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-кратное от времени удерживания пика леветирацетама.</w:t>
            </w:r>
          </w:p>
        </w:tc>
      </w:tr>
    </w:tbl>
    <w:p w:rsidR="00FF51BC" w:rsidRPr="004565BE" w:rsidRDefault="00FF51BC" w:rsidP="00FF51BC">
      <w:pPr>
        <w:spacing w:before="120"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63E4">
        <w:rPr>
          <w:rFonts w:ascii="Times New Roman" w:eastAsiaTheme="minorEastAsia" w:hAnsi="Times New Roman"/>
          <w:sz w:val="28"/>
          <w:szCs w:val="28"/>
          <w:lang w:eastAsia="ru-RU"/>
        </w:rPr>
        <w:t xml:space="preserve">Хроматографируют </w:t>
      </w:r>
      <w:r w:rsidR="003C390B" w:rsidRPr="005963E4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раствор для проверки чувствительности хроматографической системы, </w:t>
      </w:r>
      <w:r w:rsidRPr="005963E4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раствор для проверки пригодности хроматографической системы, </w:t>
      </w:r>
      <w:r w:rsidR="000D4252" w:rsidRPr="005963E4">
        <w:rPr>
          <w:rFonts w:ascii="Times New Roman" w:eastAsiaTheme="minorEastAsia" w:hAnsi="Times New Roman"/>
          <w:sz w:val="28"/>
          <w:szCs w:val="28"/>
          <w:lang w:eastAsia="ru-RU"/>
        </w:rPr>
        <w:t>раствор стандартного образца леветирацетама</w:t>
      </w:r>
      <w:r w:rsidRPr="005963E4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испытуемый раствор.</w:t>
      </w:r>
    </w:p>
    <w:p w:rsidR="00165342" w:rsidRPr="004565BE" w:rsidRDefault="00527ACE" w:rsidP="00FF51B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Относительное время удерживания соединений.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Леветирацетам – 1 (около 7,5</w:t>
      </w:r>
      <w:r w:rsidR="003C390B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мин); примесь</w:t>
      </w:r>
      <w:r w:rsidR="003C390B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А – около 1,55.</w:t>
      </w:r>
    </w:p>
    <w:p w:rsidR="00F114D6" w:rsidRPr="004565BE" w:rsidRDefault="00214CE2" w:rsidP="003C390B">
      <w:pPr>
        <w:keepNext/>
        <w:spacing w:after="0" w:line="360" w:lineRule="auto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Пригодность хроматографической системы</w:t>
      </w:r>
    </w:p>
    <w:p w:rsidR="003C390B" w:rsidRPr="004565BE" w:rsidRDefault="003C390B" w:rsidP="003C390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963E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хроматограмме раствора для проверки чувствительности хроматографической системы </w:t>
      </w:r>
      <w:r w:rsidRPr="005963E4">
        <w:rPr>
          <w:rFonts w:ascii="Times New Roman" w:eastAsiaTheme="minorEastAsia" w:hAnsi="Times New Roman"/>
          <w:i/>
          <w:sz w:val="28"/>
          <w:szCs w:val="28"/>
          <w:lang w:eastAsia="ru-RU"/>
        </w:rPr>
        <w:t>отношение сигнал/шум (</w:t>
      </w:r>
      <w:r w:rsidRPr="005963E4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S</w:t>
      </w:r>
      <w:r w:rsidRPr="005963E4">
        <w:rPr>
          <w:rFonts w:ascii="Times New Roman" w:eastAsiaTheme="minorEastAsia" w:hAnsi="Times New Roman"/>
          <w:i/>
          <w:sz w:val="28"/>
          <w:szCs w:val="28"/>
          <w:lang w:eastAsia="ru-RU"/>
        </w:rPr>
        <w:t>/</w:t>
      </w:r>
      <w:r w:rsidRPr="005963E4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N</w:t>
      </w:r>
      <w:r w:rsidRPr="005963E4">
        <w:rPr>
          <w:rFonts w:ascii="Times New Roman" w:eastAsiaTheme="minorEastAsia" w:hAnsi="Times New Roman"/>
          <w:i/>
          <w:sz w:val="28"/>
          <w:szCs w:val="28"/>
          <w:lang w:eastAsia="ru-RU"/>
        </w:rPr>
        <w:t>)</w:t>
      </w:r>
      <w:r w:rsidRPr="005963E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пика леветирацетама должно быть не менее 10.</w:t>
      </w:r>
    </w:p>
    <w:p w:rsidR="00214CE2" w:rsidRPr="004565BE" w:rsidRDefault="00214CE2" w:rsidP="00FF51B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На хроматограмме раствора для проверки пригодности хроматографической системы:</w:t>
      </w:r>
    </w:p>
    <w:p w:rsidR="00214CE2" w:rsidRPr="004565BE" w:rsidRDefault="00214CE2" w:rsidP="00FF51B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</w:t>
      </w:r>
      <w:r w:rsidR="003C390B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разрешение (</w:t>
      </w:r>
      <w:r w:rsidRPr="004565BE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R</w:t>
      </w:r>
      <w:r w:rsidRPr="004565BE">
        <w:rPr>
          <w:rFonts w:ascii="Times New Roman" w:eastAsiaTheme="minorEastAsia" w:hAnsi="Times New Roman"/>
          <w:i/>
          <w:sz w:val="28"/>
          <w:szCs w:val="28"/>
          <w:vertAlign w:val="subscript"/>
          <w:lang w:val="en-US" w:eastAsia="ru-RU"/>
        </w:rPr>
        <w:t>S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)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между пиками леветирацетама и примеси</w:t>
      </w:r>
      <w:r w:rsidR="003C390B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А должно быть не менее 2,5;</w:t>
      </w:r>
    </w:p>
    <w:p w:rsidR="00214CE2" w:rsidRPr="004565BE" w:rsidRDefault="00214CE2" w:rsidP="00FF51B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3C390B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фактор асимметрии пика (</w:t>
      </w:r>
      <w:r w:rsidRPr="004565BE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A</w:t>
      </w:r>
      <w:r w:rsidRPr="004565BE">
        <w:rPr>
          <w:rFonts w:ascii="Times New Roman" w:eastAsiaTheme="minorEastAsia" w:hAnsi="Times New Roman"/>
          <w:i/>
          <w:sz w:val="28"/>
          <w:szCs w:val="28"/>
          <w:vertAlign w:val="subscript"/>
          <w:lang w:val="en-US" w:eastAsia="ru-RU"/>
        </w:rPr>
        <w:t>S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)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леветирацетама должен быть не более 2,0;</w:t>
      </w:r>
    </w:p>
    <w:p w:rsidR="00214CE2" w:rsidRPr="004565BE" w:rsidRDefault="00214CE2" w:rsidP="00FF51B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3C390B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эффективность хроматографической колонки (</w:t>
      </w:r>
      <w:r w:rsidRPr="004565BE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N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)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, рассчитанная по пику леветирацетама, должна составлять не менее 4000 теоретических тарелок.</w:t>
      </w:r>
    </w:p>
    <w:p w:rsidR="00214CE2" w:rsidRPr="004565BE" w:rsidRDefault="005F302D" w:rsidP="00FF51B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хроматограмме раствора стандартного образца леветирацетама 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площади пика леветирацетама должно быть не более 10,0</w:t>
      </w:r>
      <w:r w:rsidR="003C390B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% (6</w:t>
      </w:r>
      <w:r w:rsidR="003C390B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определений).</w:t>
      </w:r>
    </w:p>
    <w:p w:rsidR="00346C8E" w:rsidRPr="004565BE" w:rsidRDefault="00346C8E" w:rsidP="00FF51B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Поправочные коэффициенты.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расчёта содержания площадь пика примеси</w:t>
      </w:r>
      <w:r w:rsidR="003C390B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А умножают на </w:t>
      </w:r>
      <w:r w:rsidR="00B71D44" w:rsidRPr="004565BE">
        <w:rPr>
          <w:rFonts w:ascii="Times New Roman" w:eastAsiaTheme="minorEastAsia" w:hAnsi="Times New Roman"/>
          <w:sz w:val="28"/>
          <w:szCs w:val="28"/>
          <w:lang w:eastAsia="ru-RU"/>
        </w:rPr>
        <w:t>1,06.</w:t>
      </w:r>
    </w:p>
    <w:p w:rsidR="00B71D44" w:rsidRPr="004565BE" w:rsidRDefault="00B71D44" w:rsidP="00FF51B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Содержание каждой из примесей в препарате в процентах 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(Х)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вычисляют по формуле:</w:t>
      </w:r>
    </w:p>
    <w:p w:rsidR="00E432EE" w:rsidRPr="003C390B" w:rsidRDefault="00B71D4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G·50·10·4·2</m:t>
              </m:r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L·50·20·50·2,5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B71D44" w:rsidRPr="004565BE" w:rsidTr="003C390B">
        <w:trPr>
          <w:cantSplit/>
        </w:trPr>
        <w:tc>
          <w:tcPr>
            <w:tcW w:w="375" w:type="pct"/>
            <w:shd w:val="clear" w:color="auto" w:fill="auto"/>
          </w:tcPr>
          <w:p w:rsidR="00B71D44" w:rsidRPr="004565BE" w:rsidRDefault="00B71D44" w:rsidP="00CF52B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B71D44" w:rsidRPr="004565BE" w:rsidRDefault="00B71D44" w:rsidP="00CF52B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4565B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4565B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B71D44" w:rsidRPr="004565BE" w:rsidRDefault="00B71D44" w:rsidP="00CF52B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B71D44" w:rsidRPr="004565BE" w:rsidRDefault="00B71D44" w:rsidP="00CF52B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>площадь пика каждой примеси на хроматограмме испытуемого раствора;</w:t>
            </w:r>
          </w:p>
        </w:tc>
      </w:tr>
      <w:tr w:rsidR="00B71D44" w:rsidRPr="004565BE" w:rsidTr="003C390B">
        <w:trPr>
          <w:cantSplit/>
        </w:trPr>
        <w:tc>
          <w:tcPr>
            <w:tcW w:w="375" w:type="pct"/>
          </w:tcPr>
          <w:p w:rsidR="00B71D44" w:rsidRPr="004565BE" w:rsidRDefault="00B71D44" w:rsidP="00CF52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B71D44" w:rsidRPr="004565BE" w:rsidRDefault="00B71D44" w:rsidP="00CF52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4565B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B71D44" w:rsidRPr="004565BE" w:rsidRDefault="00B71D44" w:rsidP="00CF52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B71D44" w:rsidRPr="004565BE" w:rsidRDefault="00B71D44" w:rsidP="00CF52B3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>площадь пик</w:t>
            </w:r>
            <w:r w:rsidR="00FD4298" w:rsidRPr="004565BE">
              <w:rPr>
                <w:rFonts w:ascii="Times New Roman" w:hAnsi="Times New Roman" w:cs="Times New Roman"/>
                <w:sz w:val="28"/>
                <w:szCs w:val="28"/>
              </w:rPr>
              <w:t>а леветирацетама</w:t>
            </w: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D4298" w:rsidRPr="004565BE">
              <w:rPr>
                <w:rFonts w:ascii="Times New Roman" w:hAnsi="Times New Roman" w:cs="Times New Roman"/>
                <w:sz w:val="28"/>
                <w:szCs w:val="28"/>
              </w:rPr>
              <w:t>хроматограмме раствора стандартного образца леветирацетама</w:t>
            </w: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1D44" w:rsidRPr="004565BE" w:rsidTr="003C390B">
        <w:trPr>
          <w:cantSplit/>
        </w:trPr>
        <w:tc>
          <w:tcPr>
            <w:tcW w:w="375" w:type="pct"/>
          </w:tcPr>
          <w:p w:rsidR="00B71D44" w:rsidRPr="004565BE" w:rsidRDefault="00B71D44" w:rsidP="00CF52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B71D44" w:rsidRPr="004565BE" w:rsidRDefault="00B71D44" w:rsidP="00CF52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4565B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4565B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B71D44" w:rsidRPr="004565BE" w:rsidRDefault="00B71D44" w:rsidP="00CF52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B71D44" w:rsidRPr="004565BE" w:rsidRDefault="00FD4298" w:rsidP="00CF52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="00B71D44" w:rsidRPr="004565B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B71D44" w:rsidRPr="004565BE" w:rsidTr="003C390B">
        <w:trPr>
          <w:cantSplit/>
        </w:trPr>
        <w:tc>
          <w:tcPr>
            <w:tcW w:w="375" w:type="pct"/>
          </w:tcPr>
          <w:p w:rsidR="00B71D44" w:rsidRPr="004565BE" w:rsidRDefault="00B71D44" w:rsidP="00CF52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B71D44" w:rsidRPr="004565BE" w:rsidRDefault="00B71D44" w:rsidP="00CF52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4565B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B71D44" w:rsidRPr="004565BE" w:rsidRDefault="00B71D44" w:rsidP="00CF52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B71D44" w:rsidRPr="004565BE" w:rsidRDefault="00B71D44" w:rsidP="00CF52B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 w:rsidR="00FD4298" w:rsidRPr="004565BE">
              <w:rPr>
                <w:rFonts w:ascii="Times New Roman" w:hAnsi="Times New Roman" w:cs="Times New Roman"/>
                <w:sz w:val="28"/>
                <w:szCs w:val="28"/>
              </w:rPr>
              <w:t>ка стандартного образца леветирацетама,</w:t>
            </w: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B71D44" w:rsidRPr="004565BE" w:rsidTr="003C390B">
        <w:trPr>
          <w:cantSplit/>
        </w:trPr>
        <w:tc>
          <w:tcPr>
            <w:tcW w:w="375" w:type="pct"/>
          </w:tcPr>
          <w:p w:rsidR="00B71D44" w:rsidRPr="004565BE" w:rsidRDefault="00B71D44" w:rsidP="00CF52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B71D44" w:rsidRPr="004565BE" w:rsidRDefault="00B71D44" w:rsidP="00CF52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565B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B71D44" w:rsidRPr="004565BE" w:rsidRDefault="00B71D44" w:rsidP="00CF52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B71D44" w:rsidRPr="004565BE" w:rsidRDefault="00FD4298" w:rsidP="00CF52B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>содержание леветирацетама</w:t>
            </w:r>
            <w:r w:rsidR="00B71D44" w:rsidRPr="004565BE">
              <w:rPr>
                <w:rFonts w:ascii="Times New Roman" w:hAnsi="Times New Roman" w:cs="Times New Roman"/>
                <w:sz w:val="28"/>
                <w:szCs w:val="28"/>
              </w:rPr>
              <w:t xml:space="preserve"> в ст</w:t>
            </w: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>андартном образце леветирацетама</w:t>
            </w:r>
            <w:r w:rsidR="00B71D44" w:rsidRPr="004565B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4298" w:rsidRPr="004565BE" w:rsidTr="003C390B">
        <w:trPr>
          <w:cantSplit/>
        </w:trPr>
        <w:tc>
          <w:tcPr>
            <w:tcW w:w="375" w:type="pct"/>
          </w:tcPr>
          <w:p w:rsidR="00FD4298" w:rsidRPr="004565BE" w:rsidRDefault="00FD4298" w:rsidP="00CF52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FD4298" w:rsidRPr="004565BE" w:rsidRDefault="00FD4298" w:rsidP="00CF52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565BE"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FD4298" w:rsidRPr="004565BE" w:rsidRDefault="00FD4298" w:rsidP="00CF52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FD4298" w:rsidRPr="004565BE" w:rsidRDefault="00FD4298" w:rsidP="00CF52B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FD4298" w:rsidRPr="004565BE" w:rsidTr="003C390B">
        <w:trPr>
          <w:cantSplit/>
        </w:trPr>
        <w:tc>
          <w:tcPr>
            <w:tcW w:w="375" w:type="pct"/>
          </w:tcPr>
          <w:p w:rsidR="00FD4298" w:rsidRPr="004565BE" w:rsidRDefault="00FD4298" w:rsidP="00CF52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FD4298" w:rsidRPr="004565BE" w:rsidRDefault="00FD4298" w:rsidP="00CF52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4565BE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FD4298" w:rsidRPr="004565BE" w:rsidRDefault="00FD4298" w:rsidP="00CF52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FD4298" w:rsidRPr="004565BE" w:rsidRDefault="00FD4298" w:rsidP="00CF52B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леветирацетама в одной таблетке, мг.</w:t>
            </w:r>
          </w:p>
        </w:tc>
      </w:tr>
    </w:tbl>
    <w:p w:rsidR="00B71D44" w:rsidRPr="004565BE" w:rsidRDefault="00B71D44" w:rsidP="00B71D44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565BE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B71D44" w:rsidRPr="004565BE" w:rsidRDefault="001A6BA9" w:rsidP="00B71D4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565BE">
        <w:rPr>
          <w:rFonts w:ascii="Times New Roman" w:hAnsi="Times New Roman"/>
          <w:sz w:val="28"/>
          <w:szCs w:val="28"/>
        </w:rPr>
        <w:t>-</w:t>
      </w:r>
      <w:r w:rsidR="003C390B">
        <w:rPr>
          <w:rFonts w:ascii="Times New Roman" w:hAnsi="Times New Roman"/>
          <w:sz w:val="28"/>
          <w:szCs w:val="28"/>
        </w:rPr>
        <w:t> </w:t>
      </w:r>
      <w:r w:rsidRPr="004565BE">
        <w:rPr>
          <w:rFonts w:ascii="Times New Roman" w:hAnsi="Times New Roman"/>
          <w:sz w:val="28"/>
          <w:szCs w:val="28"/>
        </w:rPr>
        <w:t>примесь</w:t>
      </w:r>
      <w:r w:rsidR="003C390B">
        <w:rPr>
          <w:rFonts w:ascii="Times New Roman" w:hAnsi="Times New Roman"/>
          <w:sz w:val="28"/>
          <w:szCs w:val="28"/>
        </w:rPr>
        <w:t> </w:t>
      </w:r>
      <w:r w:rsidR="003C390B">
        <w:rPr>
          <w:rFonts w:ascii="Times New Roman" w:hAnsi="Times New Roman"/>
          <w:sz w:val="28"/>
          <w:szCs w:val="28"/>
          <w:lang w:val="en-US"/>
        </w:rPr>
        <w:t>A</w:t>
      </w:r>
      <w:r w:rsidRPr="004565BE">
        <w:rPr>
          <w:rFonts w:ascii="Times New Roman" w:hAnsi="Times New Roman"/>
          <w:sz w:val="28"/>
          <w:szCs w:val="28"/>
        </w:rPr>
        <w:t xml:space="preserve"> – не более 0,</w:t>
      </w:r>
      <w:r w:rsidR="005963E4">
        <w:rPr>
          <w:rFonts w:ascii="Times New Roman" w:hAnsi="Times New Roman"/>
          <w:sz w:val="28"/>
          <w:szCs w:val="28"/>
        </w:rPr>
        <w:t>3 %</w:t>
      </w:r>
      <w:r w:rsidR="003C390B">
        <w:rPr>
          <w:rFonts w:ascii="Times New Roman" w:hAnsi="Times New Roman"/>
          <w:sz w:val="28"/>
          <w:szCs w:val="28"/>
        </w:rPr>
        <w:t>;</w:t>
      </w:r>
    </w:p>
    <w:p w:rsidR="00B71D44" w:rsidRPr="004565BE" w:rsidRDefault="001A6BA9" w:rsidP="00B71D4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565BE">
        <w:rPr>
          <w:rFonts w:ascii="Times New Roman" w:hAnsi="Times New Roman"/>
          <w:sz w:val="28"/>
          <w:szCs w:val="28"/>
        </w:rPr>
        <w:t>-</w:t>
      </w:r>
      <w:r w:rsidR="003C390B">
        <w:rPr>
          <w:rFonts w:ascii="Times New Roman" w:hAnsi="Times New Roman"/>
          <w:sz w:val="28"/>
          <w:szCs w:val="28"/>
        </w:rPr>
        <w:t> </w:t>
      </w:r>
      <w:r w:rsidRPr="004565BE">
        <w:rPr>
          <w:rFonts w:ascii="Times New Roman" w:hAnsi="Times New Roman"/>
          <w:sz w:val="28"/>
          <w:szCs w:val="28"/>
        </w:rPr>
        <w:t>любая другая примесь – не более 0,1</w:t>
      </w:r>
      <w:r w:rsidR="003C390B">
        <w:rPr>
          <w:rFonts w:ascii="Times New Roman" w:hAnsi="Times New Roman"/>
          <w:sz w:val="28"/>
          <w:szCs w:val="28"/>
        </w:rPr>
        <w:t> %;</w:t>
      </w:r>
    </w:p>
    <w:p w:rsidR="00B71D44" w:rsidRPr="004565BE" w:rsidRDefault="001A6BA9" w:rsidP="00B71D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5BE">
        <w:rPr>
          <w:rFonts w:ascii="Times New Roman" w:hAnsi="Times New Roman"/>
          <w:sz w:val="28"/>
          <w:szCs w:val="28"/>
        </w:rPr>
        <w:t>-</w:t>
      </w:r>
      <w:r w:rsidR="003C390B">
        <w:rPr>
          <w:rFonts w:ascii="Times New Roman" w:hAnsi="Times New Roman"/>
          <w:sz w:val="28"/>
          <w:szCs w:val="28"/>
        </w:rPr>
        <w:t> </w:t>
      </w:r>
      <w:r w:rsidRPr="004565BE">
        <w:rPr>
          <w:rFonts w:ascii="Times New Roman" w:hAnsi="Times New Roman"/>
          <w:sz w:val="28"/>
          <w:szCs w:val="28"/>
        </w:rPr>
        <w:t>сумма примесей – не более 0,6</w:t>
      </w:r>
      <w:r w:rsidR="00B71D44" w:rsidRPr="004565BE">
        <w:rPr>
          <w:rFonts w:ascii="Times New Roman" w:hAnsi="Times New Roman"/>
          <w:sz w:val="28"/>
          <w:szCs w:val="28"/>
        </w:rPr>
        <w:t> %.</w:t>
      </w:r>
    </w:p>
    <w:p w:rsidR="001A6BA9" w:rsidRPr="004565BE" w:rsidRDefault="00320E3B" w:rsidP="00B71D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5BE">
        <w:rPr>
          <w:rFonts w:ascii="Times New Roman" w:hAnsi="Times New Roman"/>
          <w:sz w:val="28"/>
          <w:szCs w:val="28"/>
        </w:rPr>
        <w:lastRenderedPageBreak/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320E3B" w:rsidRPr="004565BE" w:rsidRDefault="00C8230E" w:rsidP="00B71D4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b/>
          <w:sz w:val="28"/>
          <w:szCs w:val="28"/>
          <w:lang w:eastAsia="ru-RU"/>
        </w:rPr>
        <w:t>Потеря в массе при высушивании.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более 3,0</w:t>
      </w:r>
      <w:r w:rsidR="00C07173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% (ОФС «Потеря в массе при высушивании», способ</w:t>
      </w:r>
      <w:r w:rsidR="00C07173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1). Около 3</w:t>
      </w:r>
      <w:r w:rsidR="00C07173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г (точная навеска) порошка растёртых таблеток высушивают до постоянной массы при температуре 100</w:t>
      </w:r>
      <w:r w:rsidRPr="004565BE">
        <w:rPr>
          <w:rFonts w:ascii="Times New Roman" w:eastAsiaTheme="minorEastAsia" w:hAnsi="Times New Roman" w:cs="Times New Roman"/>
          <w:sz w:val="28"/>
          <w:szCs w:val="28"/>
          <w:lang w:eastAsia="ru-RU"/>
        </w:rPr>
        <w:t>±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C07173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 w:cs="Times New Roman"/>
          <w:sz w:val="28"/>
          <w:szCs w:val="28"/>
          <w:lang w:eastAsia="ru-RU"/>
        </w:rPr>
        <w:t>°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С.</w:t>
      </w:r>
    </w:p>
    <w:p w:rsidR="00303A47" w:rsidRPr="004565BE" w:rsidRDefault="00303A47" w:rsidP="00B71D4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b/>
          <w:sz w:val="28"/>
          <w:szCs w:val="28"/>
          <w:lang w:eastAsia="ru-RU"/>
        </w:rPr>
        <w:t>Однородность дозирования.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ОФС «Однородность дозирования».</w:t>
      </w:r>
    </w:p>
    <w:p w:rsidR="00303A47" w:rsidRPr="004565BE" w:rsidRDefault="00656335" w:rsidP="00B71D4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b/>
          <w:sz w:val="28"/>
          <w:szCs w:val="28"/>
          <w:lang w:eastAsia="ru-RU"/>
        </w:rPr>
        <w:t>Остаточные органические растворители.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ОФС «Остаточные органические растворители».</w:t>
      </w:r>
    </w:p>
    <w:p w:rsidR="00656335" w:rsidRPr="004565BE" w:rsidRDefault="00656335" w:rsidP="00B71D4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b/>
          <w:sz w:val="28"/>
          <w:szCs w:val="28"/>
          <w:lang w:eastAsia="ru-RU"/>
        </w:rPr>
        <w:t>Микробиологическая чистота.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ОФС «Микробиологическая чистота».</w:t>
      </w:r>
    </w:p>
    <w:p w:rsidR="00656335" w:rsidRPr="004565BE" w:rsidRDefault="00656335" w:rsidP="00B71D4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b/>
          <w:sz w:val="28"/>
          <w:szCs w:val="28"/>
          <w:lang w:eastAsia="ru-RU"/>
        </w:rPr>
        <w:t>Количественное определение.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Определение проводят методом ВЭЖХ в условиях испытания «Родственные примеси</w:t>
      </w:r>
      <w:r w:rsidR="00326734" w:rsidRPr="004565BE">
        <w:rPr>
          <w:rFonts w:ascii="Times New Roman" w:eastAsiaTheme="minorEastAsia" w:hAnsi="Times New Roman"/>
          <w:sz w:val="28"/>
          <w:szCs w:val="28"/>
          <w:lang w:eastAsia="ru-RU"/>
        </w:rPr>
        <w:t>. Другие примеси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» со следующими изменениями.</w:t>
      </w:r>
    </w:p>
    <w:p w:rsidR="00656335" w:rsidRPr="004565BE" w:rsidRDefault="00CF52B3" w:rsidP="00B71D4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Испытуемый раствор.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26734" w:rsidRPr="004565BE">
        <w:rPr>
          <w:rFonts w:ascii="Times New Roman" w:eastAsiaTheme="minorEastAsia" w:hAnsi="Times New Roman"/>
          <w:sz w:val="28"/>
          <w:szCs w:val="28"/>
          <w:lang w:eastAsia="ru-RU"/>
        </w:rPr>
        <w:t>В мерную колбу вместимостью 100</w:t>
      </w:r>
      <w:r w:rsidR="00C07173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="00326734" w:rsidRPr="004565BE">
        <w:rPr>
          <w:rFonts w:ascii="Times New Roman" w:eastAsiaTheme="minorEastAsia" w:hAnsi="Times New Roman"/>
          <w:sz w:val="28"/>
          <w:szCs w:val="28"/>
          <w:lang w:eastAsia="ru-RU"/>
        </w:rPr>
        <w:t>мл помещают 2,0</w:t>
      </w:r>
      <w:r w:rsidR="00C07173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="00326734" w:rsidRPr="004565BE">
        <w:rPr>
          <w:rFonts w:ascii="Times New Roman" w:eastAsiaTheme="minorEastAsia" w:hAnsi="Times New Roman"/>
          <w:sz w:val="28"/>
          <w:szCs w:val="28"/>
          <w:lang w:eastAsia="ru-RU"/>
        </w:rPr>
        <w:t>мл испытуемого раствора (раздел «Родственные примеси. Другие примеси») и доводят объём раствора растворителем до метки.</w:t>
      </w:r>
    </w:p>
    <w:p w:rsidR="00326734" w:rsidRPr="004565BE" w:rsidRDefault="006B7B9D" w:rsidP="00B71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5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стандартного образца леветирацетама.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07173"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мерную колбу вместимостью 50</w:t>
      </w:r>
      <w:r w:rsidR="00C0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7173"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помещают </w:t>
      </w:r>
      <w:r w:rsidR="00C0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 25</w:t>
      </w:r>
      <w:r w:rsidR="00C0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 (точная навеска) стандартного образца леветирацетама, прибавляют 30</w:t>
      </w:r>
      <w:r w:rsidR="00C0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воды, 2</w:t>
      </w:r>
      <w:r w:rsidR="00C0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метанола и выдерживают на ультразвуковой бане до растворения. Охлаждают раствор до комнатной температуры и доводят объём раствора водой до метки. В мерную колбу вместимостью 20</w:t>
      </w:r>
      <w:r w:rsidR="00C0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помещают 4,0</w:t>
      </w:r>
      <w:r w:rsidR="00C07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полученного раствора, прибавляют 1 мл метанола и доводят объём раствора растворителем до метки.</w:t>
      </w:r>
    </w:p>
    <w:p w:rsidR="006B7B9D" w:rsidRPr="004565BE" w:rsidRDefault="006B7B9D" w:rsidP="00C07173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692"/>
        <w:gridCol w:w="5879"/>
      </w:tblGrid>
      <w:tr w:rsidR="006B7B9D" w:rsidRPr="004565BE" w:rsidTr="00C07173">
        <w:trPr>
          <w:trHeight w:val="284"/>
        </w:trPr>
        <w:tc>
          <w:tcPr>
            <w:tcW w:w="1929" w:type="pct"/>
            <w:hideMark/>
          </w:tcPr>
          <w:p w:rsidR="006B7B9D" w:rsidRPr="004565BE" w:rsidRDefault="006B7B9D" w:rsidP="00C07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071" w:type="pct"/>
            <w:hideMark/>
          </w:tcPr>
          <w:p w:rsidR="006B7B9D" w:rsidRPr="004565BE" w:rsidRDefault="006B7B9D" w:rsidP="00C071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1,4-кратное от времени удерживания пика леветирацетама.</w:t>
            </w:r>
          </w:p>
        </w:tc>
      </w:tr>
    </w:tbl>
    <w:p w:rsidR="006B7B9D" w:rsidRPr="004565BE" w:rsidRDefault="006B7B9D" w:rsidP="00C07173">
      <w:pPr>
        <w:spacing w:before="120"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Хроматографируют раствор стандартного образца леветирацетама и испытуемый раствор.</w:t>
      </w:r>
    </w:p>
    <w:p w:rsidR="0078287F" w:rsidRPr="004565BE" w:rsidRDefault="0078287F" w:rsidP="00B71D4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Пригодность хроматографической системы</w:t>
      </w:r>
      <w:r w:rsidR="00C07173">
        <w:rPr>
          <w:rFonts w:ascii="Times New Roman" w:eastAsiaTheme="minorEastAsia" w:hAnsi="Times New Roman"/>
          <w:i/>
          <w:sz w:val="28"/>
          <w:szCs w:val="28"/>
          <w:lang w:eastAsia="ru-RU"/>
        </w:rPr>
        <w:t>.</w:t>
      </w:r>
      <w:r w:rsidR="00C07173" w:rsidRPr="00C0717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На хроматограмме раствора стандартного образца леветирацетама:</w:t>
      </w:r>
    </w:p>
    <w:p w:rsidR="0078287F" w:rsidRPr="004565BE" w:rsidRDefault="0078287F" w:rsidP="00B71D4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C07173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фактор асимметрии пика (</w:t>
      </w:r>
      <w:r w:rsidRPr="004565BE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A</w:t>
      </w:r>
      <w:r w:rsidRPr="004565BE">
        <w:rPr>
          <w:rFonts w:ascii="Times New Roman" w:eastAsiaTheme="minorEastAsia" w:hAnsi="Times New Roman"/>
          <w:i/>
          <w:sz w:val="28"/>
          <w:szCs w:val="28"/>
          <w:vertAlign w:val="subscript"/>
          <w:lang w:val="en-US" w:eastAsia="ru-RU"/>
        </w:rPr>
        <w:t>S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)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леветирацетама должен быть не более 2,0;</w:t>
      </w:r>
    </w:p>
    <w:p w:rsidR="0078287F" w:rsidRPr="004565BE" w:rsidRDefault="0078287F" w:rsidP="00B71D4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F410D1" w:rsidRPr="004565BE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площади пика леветирацетама должно быть не более 2,0</w:t>
      </w:r>
      <w:r w:rsidR="00C07173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% (6</w:t>
      </w:r>
      <w:r w:rsidR="00C07173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определений);</w:t>
      </w:r>
    </w:p>
    <w:p w:rsidR="0078287F" w:rsidRPr="004565BE" w:rsidRDefault="0078287F" w:rsidP="00B71D4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C07173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эффективность хроматографической колонки (</w:t>
      </w:r>
      <w:r w:rsidRPr="004565BE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N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)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>, рассчитанная по пику леветирацетама, должна составлять не менее 4000 теоретических тарелок.</w:t>
      </w:r>
    </w:p>
    <w:p w:rsidR="008A48D3" w:rsidRPr="004565BE" w:rsidRDefault="008A48D3" w:rsidP="00B71D4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Содержание леветирацетама </w:t>
      </w:r>
      <w:r w:rsidRPr="004565BE">
        <w:rPr>
          <w:rFonts w:ascii="Times New Roman" w:eastAsiaTheme="minorEastAsia" w:hAnsi="Times New Roman"/>
          <w:sz w:val="28"/>
          <w:szCs w:val="28"/>
          <w:lang w:val="en-US" w:eastAsia="ru-RU"/>
        </w:rPr>
        <w:t>C</w:t>
      </w:r>
      <w:r w:rsidRPr="004565B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8</w:t>
      </w:r>
      <w:r w:rsidRPr="004565BE">
        <w:rPr>
          <w:rFonts w:ascii="Times New Roman" w:eastAsiaTheme="minorEastAsia" w:hAnsi="Times New Roman"/>
          <w:sz w:val="28"/>
          <w:szCs w:val="28"/>
          <w:lang w:val="en-US" w:eastAsia="ru-RU"/>
        </w:rPr>
        <w:t>H</w:t>
      </w:r>
      <w:r w:rsidRPr="004565B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14</w:t>
      </w:r>
      <w:r w:rsidRPr="004565BE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4565B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4565BE">
        <w:rPr>
          <w:rFonts w:ascii="Times New Roman" w:eastAsiaTheme="minorEastAsia" w:hAnsi="Times New Roman"/>
          <w:sz w:val="28"/>
          <w:szCs w:val="28"/>
          <w:lang w:val="en-US" w:eastAsia="ru-RU"/>
        </w:rPr>
        <w:t>O</w:t>
      </w:r>
      <w:r w:rsidRPr="004565BE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препарате в процентах от заявленного количества </w:t>
      </w:r>
      <w:r w:rsidRPr="00C07173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4565BE">
        <w:rPr>
          <w:rFonts w:ascii="Times New Roman" w:eastAsiaTheme="minorEastAsia" w:hAnsi="Times New Roman"/>
          <w:i/>
          <w:sz w:val="28"/>
          <w:szCs w:val="28"/>
          <w:lang w:eastAsia="ru-RU"/>
        </w:rPr>
        <w:t>Х</w:t>
      </w:r>
      <w:r w:rsidRPr="00C07173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4565BE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вычисляют по формуле:</w:t>
      </w:r>
    </w:p>
    <w:p w:rsidR="00E432EE" w:rsidRPr="00C07173" w:rsidRDefault="008A48D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G·50·10·100·4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L·50·20·2,5·2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∙P∙G·40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8A48D3" w:rsidRPr="004565BE" w:rsidTr="00C07173">
        <w:trPr>
          <w:cantSplit/>
        </w:trPr>
        <w:tc>
          <w:tcPr>
            <w:tcW w:w="375" w:type="pct"/>
            <w:shd w:val="clear" w:color="auto" w:fill="auto"/>
          </w:tcPr>
          <w:p w:rsidR="008A48D3" w:rsidRPr="004565BE" w:rsidRDefault="008A48D3" w:rsidP="00C0717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8A48D3" w:rsidRPr="004565BE" w:rsidRDefault="008A48D3" w:rsidP="00C0717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4565B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4565B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8A48D3" w:rsidRPr="004565BE" w:rsidRDefault="008A48D3" w:rsidP="00C0717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8A48D3" w:rsidRPr="004565BE" w:rsidRDefault="00E8329C" w:rsidP="00C0717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>площадь пика леветирацетама</w:t>
            </w:r>
            <w:r w:rsidR="008A48D3" w:rsidRPr="004565B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 </w:t>
            </w:r>
          </w:p>
        </w:tc>
      </w:tr>
      <w:tr w:rsidR="008A48D3" w:rsidRPr="004565BE" w:rsidTr="00C07173">
        <w:trPr>
          <w:cantSplit/>
        </w:trPr>
        <w:tc>
          <w:tcPr>
            <w:tcW w:w="375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4565B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A48D3" w:rsidRPr="004565BE" w:rsidRDefault="008A48D3" w:rsidP="00C07173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>площадь пика леветирацетама на хроматограмме раствора стандартного образца леветирацетама;</w:t>
            </w:r>
          </w:p>
        </w:tc>
      </w:tr>
      <w:tr w:rsidR="008A48D3" w:rsidRPr="004565BE" w:rsidTr="00C07173">
        <w:trPr>
          <w:cantSplit/>
        </w:trPr>
        <w:tc>
          <w:tcPr>
            <w:tcW w:w="375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4565B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4565B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8A48D3" w:rsidRPr="004565BE" w:rsidTr="00C07173">
        <w:trPr>
          <w:cantSplit/>
        </w:trPr>
        <w:tc>
          <w:tcPr>
            <w:tcW w:w="375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4565B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леветирацетама, мг;</w:t>
            </w:r>
          </w:p>
        </w:tc>
      </w:tr>
      <w:tr w:rsidR="008A48D3" w:rsidRPr="004565BE" w:rsidTr="00C07173">
        <w:trPr>
          <w:cantSplit/>
        </w:trPr>
        <w:tc>
          <w:tcPr>
            <w:tcW w:w="375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565B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A48D3" w:rsidRPr="004565BE" w:rsidRDefault="008A48D3" w:rsidP="00C0717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>содержание леветирацетама в стандартном образце леветирацетама, %;</w:t>
            </w:r>
          </w:p>
        </w:tc>
      </w:tr>
      <w:tr w:rsidR="008A48D3" w:rsidRPr="004565BE" w:rsidTr="00C07173">
        <w:trPr>
          <w:cantSplit/>
        </w:trPr>
        <w:tc>
          <w:tcPr>
            <w:tcW w:w="375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565BE"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A48D3" w:rsidRPr="004565BE" w:rsidRDefault="008A48D3" w:rsidP="00C0717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8A48D3" w:rsidRPr="004565BE" w:rsidTr="00C07173">
        <w:trPr>
          <w:cantSplit/>
        </w:trPr>
        <w:tc>
          <w:tcPr>
            <w:tcW w:w="375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4565BE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8A48D3" w:rsidRPr="004565BE" w:rsidRDefault="008A48D3" w:rsidP="00C0717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565B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A48D3" w:rsidRPr="004565BE" w:rsidRDefault="008A48D3" w:rsidP="00C0717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5BE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леветирацетама в одной таблетке, мг.</w:t>
            </w:r>
          </w:p>
        </w:tc>
      </w:tr>
    </w:tbl>
    <w:p w:rsidR="000E549C" w:rsidRPr="000E549C" w:rsidRDefault="00E8329C" w:rsidP="00D9771C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Хранение.</w:t>
      </w:r>
      <w:r w:rsidRPr="0045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раздела приводится в соответствии с ОФС «Хранение лекарственных средств».</w:t>
      </w:r>
    </w:p>
    <w:sectPr w:rsidR="000E549C" w:rsidRPr="000E549C" w:rsidSect="00111A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0B" w:rsidRDefault="003C390B" w:rsidP="00DE6E30">
      <w:pPr>
        <w:spacing w:after="0" w:line="240" w:lineRule="auto"/>
      </w:pPr>
      <w:r>
        <w:separator/>
      </w:r>
    </w:p>
  </w:endnote>
  <w:endnote w:type="continuationSeparator" w:id="1">
    <w:p w:rsidR="003C390B" w:rsidRDefault="003C390B" w:rsidP="00DE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1F" w:rsidRDefault="009865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4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390B" w:rsidRPr="00883595" w:rsidRDefault="00880119" w:rsidP="000B4B3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35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C390B" w:rsidRPr="0088359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835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651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8835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1F" w:rsidRDefault="009865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0B" w:rsidRDefault="003C390B" w:rsidP="00DE6E30">
      <w:pPr>
        <w:spacing w:after="0" w:line="240" w:lineRule="auto"/>
      </w:pPr>
      <w:r>
        <w:separator/>
      </w:r>
    </w:p>
  </w:footnote>
  <w:footnote w:type="continuationSeparator" w:id="1">
    <w:p w:rsidR="003C390B" w:rsidRDefault="003C390B" w:rsidP="00DE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1F" w:rsidRDefault="00986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1F" w:rsidRDefault="009865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0B" w:rsidRPr="00111A54" w:rsidRDefault="003C390B" w:rsidP="00111A5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E6E30"/>
    <w:rsid w:val="00037DB7"/>
    <w:rsid w:val="00041CF1"/>
    <w:rsid w:val="00064BA7"/>
    <w:rsid w:val="0007113F"/>
    <w:rsid w:val="000B4B3B"/>
    <w:rsid w:val="000C2ECB"/>
    <w:rsid w:val="000D4252"/>
    <w:rsid w:val="000E549C"/>
    <w:rsid w:val="000E6CF6"/>
    <w:rsid w:val="00111A54"/>
    <w:rsid w:val="0015693B"/>
    <w:rsid w:val="00165342"/>
    <w:rsid w:val="00181AA4"/>
    <w:rsid w:val="001A06AD"/>
    <w:rsid w:val="001A6BA9"/>
    <w:rsid w:val="001F19A2"/>
    <w:rsid w:val="00214CE2"/>
    <w:rsid w:val="002213E8"/>
    <w:rsid w:val="0023614A"/>
    <w:rsid w:val="0024429B"/>
    <w:rsid w:val="002936E6"/>
    <w:rsid w:val="002A2E8E"/>
    <w:rsid w:val="002B30F7"/>
    <w:rsid w:val="002F28FE"/>
    <w:rsid w:val="002F4F46"/>
    <w:rsid w:val="003034F8"/>
    <w:rsid w:val="00303A47"/>
    <w:rsid w:val="00320E3B"/>
    <w:rsid w:val="0032356B"/>
    <w:rsid w:val="00326734"/>
    <w:rsid w:val="00343F39"/>
    <w:rsid w:val="00346C8E"/>
    <w:rsid w:val="00347131"/>
    <w:rsid w:val="00395B89"/>
    <w:rsid w:val="003C390B"/>
    <w:rsid w:val="003C4EB6"/>
    <w:rsid w:val="003E05BB"/>
    <w:rsid w:val="00402370"/>
    <w:rsid w:val="00410505"/>
    <w:rsid w:val="00441A08"/>
    <w:rsid w:val="00443108"/>
    <w:rsid w:val="0045459B"/>
    <w:rsid w:val="004565BE"/>
    <w:rsid w:val="004A2AA9"/>
    <w:rsid w:val="00527ACE"/>
    <w:rsid w:val="00580C2D"/>
    <w:rsid w:val="005963E4"/>
    <w:rsid w:val="005A1946"/>
    <w:rsid w:val="005E786A"/>
    <w:rsid w:val="005F302D"/>
    <w:rsid w:val="006206E4"/>
    <w:rsid w:val="00656335"/>
    <w:rsid w:val="00660EB2"/>
    <w:rsid w:val="006B7B9D"/>
    <w:rsid w:val="00706ECF"/>
    <w:rsid w:val="00733B07"/>
    <w:rsid w:val="0073677D"/>
    <w:rsid w:val="0078287F"/>
    <w:rsid w:val="007A0E45"/>
    <w:rsid w:val="007B7C4B"/>
    <w:rsid w:val="0080381E"/>
    <w:rsid w:val="00852D50"/>
    <w:rsid w:val="00880119"/>
    <w:rsid w:val="0088338F"/>
    <w:rsid w:val="00883595"/>
    <w:rsid w:val="008A48D3"/>
    <w:rsid w:val="008C12B6"/>
    <w:rsid w:val="008E690A"/>
    <w:rsid w:val="00901305"/>
    <w:rsid w:val="00926668"/>
    <w:rsid w:val="0098651F"/>
    <w:rsid w:val="009A29D1"/>
    <w:rsid w:val="009B57DE"/>
    <w:rsid w:val="009C0822"/>
    <w:rsid w:val="009F73B9"/>
    <w:rsid w:val="00A30CA0"/>
    <w:rsid w:val="00A34FA2"/>
    <w:rsid w:val="00A3740E"/>
    <w:rsid w:val="00A44217"/>
    <w:rsid w:val="00A8560D"/>
    <w:rsid w:val="00A90E97"/>
    <w:rsid w:val="00AA6BCE"/>
    <w:rsid w:val="00AE0360"/>
    <w:rsid w:val="00AE0776"/>
    <w:rsid w:val="00B142F1"/>
    <w:rsid w:val="00B71D44"/>
    <w:rsid w:val="00B77F48"/>
    <w:rsid w:val="00B84032"/>
    <w:rsid w:val="00B94397"/>
    <w:rsid w:val="00BA1362"/>
    <w:rsid w:val="00BE02E4"/>
    <w:rsid w:val="00BE65E1"/>
    <w:rsid w:val="00C07173"/>
    <w:rsid w:val="00C15925"/>
    <w:rsid w:val="00C55D82"/>
    <w:rsid w:val="00C8230E"/>
    <w:rsid w:val="00C96258"/>
    <w:rsid w:val="00CA43B8"/>
    <w:rsid w:val="00CF27BC"/>
    <w:rsid w:val="00CF52B3"/>
    <w:rsid w:val="00D03276"/>
    <w:rsid w:val="00D27493"/>
    <w:rsid w:val="00D27D2D"/>
    <w:rsid w:val="00D46C2E"/>
    <w:rsid w:val="00D80FCA"/>
    <w:rsid w:val="00D92CC1"/>
    <w:rsid w:val="00D9771C"/>
    <w:rsid w:val="00DA46C0"/>
    <w:rsid w:val="00DE6E30"/>
    <w:rsid w:val="00DF0EAD"/>
    <w:rsid w:val="00E335C5"/>
    <w:rsid w:val="00E432EE"/>
    <w:rsid w:val="00E638B7"/>
    <w:rsid w:val="00E717CC"/>
    <w:rsid w:val="00E8329C"/>
    <w:rsid w:val="00EE3A88"/>
    <w:rsid w:val="00EE53A7"/>
    <w:rsid w:val="00F114D6"/>
    <w:rsid w:val="00F410D1"/>
    <w:rsid w:val="00F93A2B"/>
    <w:rsid w:val="00FA06C4"/>
    <w:rsid w:val="00FA351F"/>
    <w:rsid w:val="00FB3CA2"/>
    <w:rsid w:val="00FD4298"/>
    <w:rsid w:val="00FE5806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E30"/>
  </w:style>
  <w:style w:type="paragraph" w:styleId="a5">
    <w:name w:val="footer"/>
    <w:basedOn w:val="a"/>
    <w:link w:val="a6"/>
    <w:uiPriority w:val="99"/>
    <w:unhideWhenUsed/>
    <w:rsid w:val="00DE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E30"/>
  </w:style>
  <w:style w:type="paragraph" w:styleId="a7">
    <w:name w:val="Body Text"/>
    <w:basedOn w:val="a"/>
    <w:link w:val="a8"/>
    <w:rsid w:val="00DE6E3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E6E3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DE6E3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DE6E30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DE6E30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DE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036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2356B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111A5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1A5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1A5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1A5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1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4296E-5D49-480F-BB0F-518BF790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4</cp:revision>
  <cp:lastPrinted>2020-05-30T17:39:00Z</cp:lastPrinted>
  <dcterms:created xsi:type="dcterms:W3CDTF">2020-09-23T09:14:00Z</dcterms:created>
  <dcterms:modified xsi:type="dcterms:W3CDTF">2021-11-30T12:40:00Z</dcterms:modified>
</cp:coreProperties>
</file>