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2B74F9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</w:t>
      </w:r>
    </w:p>
    <w:p w:rsidR="00EF2214" w:rsidRPr="001C531A" w:rsidRDefault="00EF2214" w:rsidP="002B74F9">
      <w:pPr>
        <w:pStyle w:val="BodyText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РМАКОПЕЙНАЯ СТАТЬЯ</w:t>
      </w:r>
    </w:p>
    <w:p w:rsidR="007428F9" w:rsidRPr="001C531A" w:rsidRDefault="00361E54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Гризеофульвин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B5210E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</w:t>
      </w:r>
    </w:p>
    <w:p w:rsidR="007428F9" w:rsidRPr="001C531A" w:rsidRDefault="00361E54" w:rsidP="001C531A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361E54">
        <w:rPr>
          <w:rFonts w:ascii="Times New Roman" w:hAnsi="Times New Roman"/>
          <w:b/>
          <w:sz w:val="28"/>
          <w:szCs w:val="28"/>
        </w:rPr>
        <w:t>Гризеофульвин</w:t>
      </w:r>
      <w:proofErr w:type="spellEnd"/>
      <w:proofErr w:type="gramStart"/>
      <w:r w:rsidR="007428F9" w:rsidRPr="001C531A">
        <w:rPr>
          <w:rFonts w:ascii="Times New Roman" w:hAnsi="Times New Roman"/>
          <w:b/>
          <w:sz w:val="28"/>
          <w:szCs w:val="28"/>
        </w:rPr>
        <w:tab/>
      </w:r>
      <w:r w:rsidR="00B5210E">
        <w:rPr>
          <w:rFonts w:ascii="Times New Roman" w:hAnsi="Times New Roman"/>
          <w:b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428F9" w:rsidRPr="001C531A">
        <w:rPr>
          <w:rFonts w:ascii="Times New Roman" w:hAnsi="Times New Roman"/>
          <w:b/>
          <w:sz w:val="28"/>
          <w:szCs w:val="28"/>
        </w:rPr>
        <w:t>замен</w:t>
      </w:r>
      <w:r w:rsidR="007428F9" w:rsidRPr="001C531A">
        <w:rPr>
          <w:rFonts w:ascii="Times New Roman" w:hAnsi="Times New Roman"/>
          <w:b/>
          <w:sz w:val="28"/>
          <w:szCs w:val="28"/>
        </w:rPr>
        <w:tab/>
        <w:t>ГФ</w:t>
      </w:r>
      <w:r w:rsidR="007428F9" w:rsidRPr="001C531A">
        <w:rPr>
          <w:rFonts w:ascii="Times New Roman" w:hAnsi="Times New Roman"/>
          <w:b/>
          <w:sz w:val="28"/>
          <w:szCs w:val="28"/>
          <w:lang w:val="en-US"/>
        </w:rPr>
        <w:t> X</w:t>
      </w:r>
      <w:r w:rsidR="007428F9" w:rsidRPr="001C531A">
        <w:rPr>
          <w:rFonts w:ascii="Times New Roman" w:hAnsi="Times New Roman"/>
          <w:b/>
          <w:sz w:val="28"/>
          <w:szCs w:val="28"/>
        </w:rPr>
        <w:t>, ст.</w:t>
      </w:r>
      <w:r w:rsidR="007428F9" w:rsidRPr="001C531A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>31</w:t>
      </w:r>
      <w:r w:rsidR="007428F9" w:rsidRPr="001C531A">
        <w:rPr>
          <w:rFonts w:ascii="Times New Roman" w:hAnsi="Times New Roman"/>
          <w:b/>
          <w:sz w:val="28"/>
          <w:szCs w:val="28"/>
        </w:rPr>
        <w:t>6,</w:t>
      </w:r>
    </w:p>
    <w:p w:rsidR="007428F9" w:rsidRPr="001C531A" w:rsidRDefault="00361E54" w:rsidP="001C531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bookmarkStart w:id="0" w:name="a788529174"/>
      <w:bookmarkEnd w:id="0"/>
      <w:proofErr w:type="spellStart"/>
      <w:r w:rsidRPr="00361E54">
        <w:rPr>
          <w:rStyle w:val="highlight"/>
          <w:rFonts w:ascii="Times New Roman" w:hAnsi="Times New Roman"/>
          <w:b/>
          <w:sz w:val="28"/>
          <w:szCs w:val="28"/>
          <w:shd w:val="clear" w:color="auto" w:fill="auto"/>
        </w:rPr>
        <w:t>Griseofulvinum</w:t>
      </w:r>
      <w:proofErr w:type="spellEnd"/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B5210E">
        <w:rPr>
          <w:rFonts w:ascii="Times New Roman" w:hAnsi="Times New Roman"/>
          <w:b/>
          <w:snapToGrid w:val="0"/>
          <w:sz w:val="28"/>
          <w:szCs w:val="28"/>
        </w:rPr>
        <w:tab/>
      </w:r>
      <w:r w:rsidR="007428F9" w:rsidRPr="001C531A">
        <w:rPr>
          <w:rFonts w:ascii="Times New Roman" w:hAnsi="Times New Roman"/>
          <w:b/>
          <w:sz w:val="28"/>
          <w:szCs w:val="28"/>
        </w:rPr>
        <w:t>ФС 42-</w:t>
      </w:r>
      <w:r>
        <w:rPr>
          <w:rFonts w:ascii="Times New Roman" w:hAnsi="Times New Roman"/>
          <w:b/>
          <w:sz w:val="28"/>
          <w:szCs w:val="28"/>
        </w:rPr>
        <w:t>1878</w:t>
      </w:r>
      <w:r w:rsidR="007428F9" w:rsidRPr="001C531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97</w:t>
      </w:r>
    </w:p>
    <w:p w:rsidR="00EF2214" w:rsidRPr="001C531A" w:rsidRDefault="00361E54" w:rsidP="001C531A">
      <w:pPr>
        <w:widowControl/>
        <w:spacing w:before="120" w:line="360" w:lineRule="auto"/>
        <w:rPr>
          <w:sz w:val="28"/>
          <w:szCs w:val="28"/>
          <w:highlight w:val="yellow"/>
        </w:rPr>
      </w:pPr>
      <w:r w:rsidRPr="00361E54">
        <w:rPr>
          <w:sz w:val="28"/>
          <w:szCs w:val="28"/>
        </w:rPr>
        <w:t>(2</w:t>
      </w:r>
      <w:r w:rsidRPr="00361E54">
        <w:rPr>
          <w:i/>
          <w:sz w:val="28"/>
          <w:szCs w:val="28"/>
          <w:lang w:val="en-US"/>
        </w:rPr>
        <w:t>S</w:t>
      </w:r>
      <w:r w:rsidRPr="00361E54">
        <w:rPr>
          <w:sz w:val="28"/>
          <w:szCs w:val="28"/>
        </w:rPr>
        <w:t>,6'</w:t>
      </w:r>
      <w:r w:rsidRPr="00361E54">
        <w:rPr>
          <w:i/>
          <w:sz w:val="28"/>
          <w:szCs w:val="28"/>
          <w:lang w:val="en-US"/>
        </w:rPr>
        <w:t>R</w:t>
      </w:r>
      <w:r w:rsidRPr="00361E54">
        <w:rPr>
          <w:sz w:val="28"/>
          <w:szCs w:val="28"/>
        </w:rPr>
        <w:t>)-6'-Метил-2',4,6-триметокси-7-хлор-3</w:t>
      </w:r>
      <w:r w:rsidRPr="00361E54">
        <w:rPr>
          <w:i/>
          <w:sz w:val="28"/>
          <w:szCs w:val="28"/>
          <w:lang w:val="en-US"/>
        </w:rPr>
        <w:t>H</w:t>
      </w:r>
      <w:r w:rsidRPr="00361E54">
        <w:rPr>
          <w:sz w:val="28"/>
          <w:szCs w:val="28"/>
        </w:rPr>
        <w:t>,4'</w:t>
      </w:r>
      <w:r w:rsidRPr="00361E54">
        <w:rPr>
          <w:i/>
          <w:sz w:val="28"/>
          <w:szCs w:val="28"/>
          <w:lang w:val="en-US"/>
        </w:rPr>
        <w:t>H</w:t>
      </w:r>
      <w:r w:rsidRPr="00361E54">
        <w:rPr>
          <w:sz w:val="28"/>
          <w:szCs w:val="28"/>
        </w:rPr>
        <w:t>-</w:t>
      </w:r>
      <w:proofErr w:type="spellStart"/>
      <w:r w:rsidRPr="00361E54">
        <w:rPr>
          <w:sz w:val="28"/>
          <w:szCs w:val="28"/>
        </w:rPr>
        <w:t>спиро</w:t>
      </w:r>
      <w:proofErr w:type="spellEnd"/>
      <w:r w:rsidRPr="00361E54">
        <w:rPr>
          <w:sz w:val="28"/>
          <w:szCs w:val="28"/>
        </w:rPr>
        <w:t>[1-бензофуран-2,1'-циклогекс[2]</w:t>
      </w:r>
      <w:proofErr w:type="spellStart"/>
      <w:r w:rsidRPr="00361E54">
        <w:rPr>
          <w:sz w:val="28"/>
          <w:szCs w:val="28"/>
        </w:rPr>
        <w:t>ен</w:t>
      </w:r>
      <w:proofErr w:type="spellEnd"/>
      <w:r w:rsidRPr="00361E54">
        <w:rPr>
          <w:sz w:val="28"/>
          <w:szCs w:val="28"/>
        </w:rPr>
        <w:t>]-3,4'-дион</w:t>
      </w:r>
    </w:p>
    <w:p w:rsidR="00EF2214" w:rsidRPr="001C531A" w:rsidRDefault="00361E54" w:rsidP="001C531A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3648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105pt" o:ole="">
            <v:imagedata r:id="rId8" o:title=""/>
          </v:shape>
          <o:OLEObject Type="Embed" ProgID="ChemWindow.Document" ShapeID="_x0000_i1025" DrawAspect="Content" ObjectID="_1586075620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1C531A" w:rsidTr="009709F6">
        <w:tc>
          <w:tcPr>
            <w:tcW w:w="4961" w:type="dxa"/>
          </w:tcPr>
          <w:p w:rsidR="00EF2214" w:rsidRPr="001C531A" w:rsidRDefault="00361E54" w:rsidP="001C531A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361E54">
              <w:rPr>
                <w:sz w:val="28"/>
                <w:szCs w:val="28"/>
              </w:rPr>
              <w:t>C</w:t>
            </w:r>
            <w:r w:rsidRPr="00361E54">
              <w:rPr>
                <w:sz w:val="28"/>
                <w:szCs w:val="28"/>
                <w:vertAlign w:val="subscript"/>
              </w:rPr>
              <w:t>17</w:t>
            </w:r>
            <w:r w:rsidRPr="00361E54">
              <w:rPr>
                <w:sz w:val="28"/>
                <w:szCs w:val="28"/>
              </w:rPr>
              <w:t>H</w:t>
            </w:r>
            <w:r w:rsidRPr="00361E54">
              <w:rPr>
                <w:sz w:val="28"/>
                <w:szCs w:val="28"/>
                <w:vertAlign w:val="subscript"/>
              </w:rPr>
              <w:t>17</w:t>
            </w:r>
            <w:r w:rsidRPr="00361E54">
              <w:rPr>
                <w:sz w:val="28"/>
                <w:szCs w:val="28"/>
              </w:rPr>
              <w:t>ClO</w:t>
            </w:r>
            <w:r w:rsidRPr="00361E54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</w:tcPr>
          <w:p w:rsidR="00EF2214" w:rsidRPr="00361E54" w:rsidRDefault="00EF2214" w:rsidP="00361E54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1C531A">
              <w:rPr>
                <w:sz w:val="28"/>
                <w:szCs w:val="28"/>
              </w:rPr>
              <w:t>М.м.</w:t>
            </w:r>
            <w:r w:rsidRPr="001C531A">
              <w:rPr>
                <w:sz w:val="28"/>
                <w:szCs w:val="28"/>
                <w:lang w:val="en-US"/>
              </w:rPr>
              <w:t xml:space="preserve"> </w:t>
            </w:r>
            <w:r w:rsidR="00361E54">
              <w:rPr>
                <w:sz w:val="28"/>
                <w:szCs w:val="28"/>
              </w:rPr>
              <w:t>352</w:t>
            </w:r>
            <w:r w:rsidR="00066D52" w:rsidRPr="001C531A">
              <w:rPr>
                <w:sz w:val="28"/>
                <w:szCs w:val="28"/>
                <w:lang w:val="en-US"/>
              </w:rPr>
              <w:t>,</w:t>
            </w:r>
            <w:r w:rsidR="00361E54">
              <w:rPr>
                <w:sz w:val="28"/>
                <w:szCs w:val="28"/>
              </w:rPr>
              <w:t>77</w:t>
            </w:r>
          </w:p>
        </w:tc>
      </w:tr>
    </w:tbl>
    <w:p w:rsidR="00EF2214" w:rsidRPr="001C531A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1C531A">
        <w:rPr>
          <w:rFonts w:ascii="Times New Roman" w:hAnsi="Times New Roman"/>
          <w:sz w:val="28"/>
          <w:szCs w:val="28"/>
        </w:rPr>
        <w:t xml:space="preserve">одержит не менее </w:t>
      </w:r>
      <w:r w:rsidR="006960AB" w:rsidRPr="00361E54">
        <w:rPr>
          <w:rFonts w:ascii="Times New Roman" w:hAnsi="Times New Roman"/>
          <w:sz w:val="28"/>
          <w:szCs w:val="28"/>
        </w:rPr>
        <w:t>9</w:t>
      </w:r>
      <w:r w:rsidR="00361E54" w:rsidRPr="00361E54">
        <w:rPr>
          <w:rFonts w:ascii="Times New Roman" w:hAnsi="Times New Roman"/>
          <w:sz w:val="28"/>
          <w:szCs w:val="28"/>
        </w:rPr>
        <w:t>7</w:t>
      </w:r>
      <w:proofErr w:type="gramStart"/>
      <w:r w:rsidR="00A42D50" w:rsidRPr="00361E54">
        <w:rPr>
          <w:rFonts w:ascii="Times New Roman" w:hAnsi="Times New Roman"/>
          <w:sz w:val="28"/>
          <w:szCs w:val="28"/>
        </w:rPr>
        <w:t>,</w:t>
      </w:r>
      <w:r w:rsidR="00B831C4" w:rsidRPr="00361E54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361E54">
        <w:rPr>
          <w:rFonts w:ascii="Times New Roman" w:hAnsi="Times New Roman"/>
          <w:sz w:val="28"/>
          <w:szCs w:val="28"/>
        </w:rPr>
        <w:t> </w:t>
      </w:r>
      <w:r w:rsidR="00A42D50" w:rsidRPr="00361E54">
        <w:rPr>
          <w:rFonts w:ascii="Times New Roman" w:hAnsi="Times New Roman"/>
          <w:sz w:val="28"/>
          <w:szCs w:val="28"/>
        </w:rPr>
        <w:t xml:space="preserve">% и не более </w:t>
      </w:r>
      <w:r w:rsidR="00F476B8" w:rsidRPr="00361E54">
        <w:rPr>
          <w:rFonts w:ascii="Times New Roman" w:hAnsi="Times New Roman"/>
          <w:sz w:val="28"/>
          <w:szCs w:val="28"/>
        </w:rPr>
        <w:t>10</w:t>
      </w:r>
      <w:r w:rsidR="00361E54" w:rsidRPr="00361E54">
        <w:rPr>
          <w:rFonts w:ascii="Times New Roman" w:hAnsi="Times New Roman"/>
          <w:sz w:val="28"/>
          <w:szCs w:val="28"/>
        </w:rPr>
        <w:t>2</w:t>
      </w:r>
      <w:r w:rsidR="00A42D50" w:rsidRPr="00361E54">
        <w:rPr>
          <w:rFonts w:ascii="Times New Roman" w:hAnsi="Times New Roman"/>
          <w:sz w:val="28"/>
          <w:szCs w:val="28"/>
        </w:rPr>
        <w:t>,0</w:t>
      </w:r>
      <w:r w:rsidR="00EC486C" w:rsidRPr="00361E54">
        <w:rPr>
          <w:rFonts w:ascii="Times New Roman" w:hAnsi="Times New Roman"/>
          <w:sz w:val="28"/>
          <w:szCs w:val="28"/>
        </w:rPr>
        <w:t> </w:t>
      </w:r>
      <w:r w:rsidR="00A42D50" w:rsidRPr="00361E54">
        <w:rPr>
          <w:rFonts w:ascii="Times New Roman" w:hAnsi="Times New Roman"/>
          <w:sz w:val="28"/>
          <w:szCs w:val="28"/>
        </w:rPr>
        <w:t xml:space="preserve">% </w:t>
      </w:r>
      <w:r w:rsidR="00361E54" w:rsidRPr="00361E54">
        <w:rPr>
          <w:rFonts w:ascii="Times New Roman" w:hAnsi="Times New Roman"/>
          <w:sz w:val="28"/>
          <w:szCs w:val="28"/>
        </w:rPr>
        <w:t>гризеофульвина</w:t>
      </w:r>
      <w:r w:rsidR="00B831C4" w:rsidRPr="00361E54">
        <w:rPr>
          <w:rFonts w:ascii="Times New Roman" w:hAnsi="Times New Roman"/>
          <w:sz w:val="28"/>
          <w:szCs w:val="28"/>
        </w:rPr>
        <w:t xml:space="preserve"> </w:t>
      </w:r>
      <w:r w:rsidR="00361E54" w:rsidRPr="00361E54">
        <w:rPr>
          <w:rFonts w:ascii="Times New Roman" w:hAnsi="Times New Roman"/>
          <w:sz w:val="28"/>
          <w:szCs w:val="28"/>
        </w:rPr>
        <w:t>C</w:t>
      </w:r>
      <w:r w:rsidR="00361E54" w:rsidRPr="00361E54">
        <w:rPr>
          <w:rFonts w:ascii="Times New Roman" w:hAnsi="Times New Roman"/>
          <w:sz w:val="28"/>
          <w:szCs w:val="28"/>
          <w:vertAlign w:val="subscript"/>
        </w:rPr>
        <w:t>17</w:t>
      </w:r>
      <w:r w:rsidR="00361E54" w:rsidRPr="00361E54">
        <w:rPr>
          <w:rFonts w:ascii="Times New Roman" w:hAnsi="Times New Roman"/>
          <w:sz w:val="28"/>
          <w:szCs w:val="28"/>
        </w:rPr>
        <w:t>H</w:t>
      </w:r>
      <w:r w:rsidR="00361E54" w:rsidRPr="00361E54">
        <w:rPr>
          <w:rFonts w:ascii="Times New Roman" w:hAnsi="Times New Roman"/>
          <w:sz w:val="28"/>
          <w:szCs w:val="28"/>
          <w:vertAlign w:val="subscript"/>
        </w:rPr>
        <w:t>17</w:t>
      </w:r>
      <w:r w:rsidR="00361E54" w:rsidRPr="00361E54">
        <w:rPr>
          <w:rFonts w:ascii="Times New Roman" w:hAnsi="Times New Roman"/>
          <w:sz w:val="28"/>
          <w:szCs w:val="28"/>
        </w:rPr>
        <w:t>ClO</w:t>
      </w:r>
      <w:r w:rsidR="00361E54" w:rsidRPr="00361E54">
        <w:rPr>
          <w:rFonts w:ascii="Times New Roman" w:hAnsi="Times New Roman"/>
          <w:sz w:val="28"/>
          <w:szCs w:val="28"/>
          <w:vertAlign w:val="subscript"/>
        </w:rPr>
        <w:t>6</w:t>
      </w:r>
      <w:r w:rsidR="00194785" w:rsidRPr="00361E54">
        <w:rPr>
          <w:rFonts w:ascii="Times New Roman" w:hAnsi="Times New Roman"/>
          <w:sz w:val="28"/>
          <w:szCs w:val="28"/>
        </w:rPr>
        <w:t xml:space="preserve"> 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1C531A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или </w:t>
      </w:r>
      <w:r w:rsidR="002579CE">
        <w:rPr>
          <w:rFonts w:ascii="Times New Roman" w:hAnsi="Times New Roman"/>
          <w:sz w:val="28"/>
          <w:szCs w:val="28"/>
        </w:rPr>
        <w:t>желтовато-</w:t>
      </w:r>
      <w:r w:rsidR="00B831C4" w:rsidRPr="001C531A">
        <w:rPr>
          <w:rFonts w:ascii="Times New Roman" w:hAnsi="Times New Roman"/>
          <w:sz w:val="28"/>
          <w:szCs w:val="28"/>
        </w:rPr>
        <w:t xml:space="preserve">белый кристаллический порошок </w:t>
      </w:r>
      <w:r w:rsidR="002579CE">
        <w:rPr>
          <w:rFonts w:ascii="Times New Roman" w:hAnsi="Times New Roman"/>
          <w:sz w:val="28"/>
          <w:szCs w:val="28"/>
        </w:rPr>
        <w:t>со слабым специфическим запахом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r w:rsidR="00483EC7">
        <w:rPr>
          <w:rFonts w:ascii="Times New Roman" w:hAnsi="Times New Roman"/>
          <w:szCs w:val="28"/>
        </w:rPr>
        <w:t>Легко р</w:t>
      </w:r>
      <w:r w:rsidR="002579CE" w:rsidRPr="002579CE">
        <w:rPr>
          <w:rFonts w:ascii="Times New Roman" w:hAnsi="Times New Roman"/>
          <w:szCs w:val="28"/>
        </w:rPr>
        <w:t xml:space="preserve">астворим </w:t>
      </w:r>
      <w:r w:rsidR="002579CE">
        <w:rPr>
          <w:rFonts w:ascii="Times New Roman" w:hAnsi="Times New Roman"/>
          <w:szCs w:val="28"/>
        </w:rPr>
        <w:t xml:space="preserve">в </w:t>
      </w:r>
      <w:proofErr w:type="spellStart"/>
      <w:r w:rsidR="002579CE">
        <w:rPr>
          <w:rFonts w:ascii="Times New Roman" w:hAnsi="Times New Roman"/>
          <w:szCs w:val="28"/>
        </w:rPr>
        <w:t>диметилформамиде</w:t>
      </w:r>
      <w:proofErr w:type="spellEnd"/>
      <w:r w:rsidR="002579CE">
        <w:rPr>
          <w:rFonts w:ascii="Times New Roman" w:hAnsi="Times New Roman"/>
          <w:szCs w:val="28"/>
        </w:rPr>
        <w:t>, мало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2579CE">
        <w:rPr>
          <w:rFonts w:ascii="Times New Roman" w:hAnsi="Times New Roman"/>
          <w:szCs w:val="28"/>
        </w:rPr>
        <w:t xml:space="preserve">растворим </w:t>
      </w:r>
      <w:r w:rsidR="009B3B4F" w:rsidRPr="001C531A">
        <w:rPr>
          <w:rFonts w:ascii="Times New Roman" w:hAnsi="Times New Roman"/>
          <w:szCs w:val="28"/>
        </w:rPr>
        <w:t>в спирте 96</w:t>
      </w:r>
      <w:r w:rsidR="00EC486C" w:rsidRPr="001C531A">
        <w:rPr>
          <w:rFonts w:ascii="Times New Roman" w:hAnsi="Times New Roman"/>
          <w:szCs w:val="28"/>
        </w:rPr>
        <w:t> </w:t>
      </w:r>
      <w:r w:rsidR="009B3B4F" w:rsidRPr="001C531A">
        <w:rPr>
          <w:rFonts w:ascii="Times New Roman" w:hAnsi="Times New Roman"/>
          <w:szCs w:val="28"/>
        </w:rPr>
        <w:t xml:space="preserve">%, </w:t>
      </w:r>
      <w:r w:rsidR="002579CE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proofErr w:type="gramStart"/>
      <w:r w:rsidR="002579CE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>растворим</w:t>
      </w:r>
      <w:proofErr w:type="gramEnd"/>
      <w:r w:rsidR="00232050" w:rsidRPr="001C531A">
        <w:rPr>
          <w:rFonts w:ascii="Times New Roman" w:hAnsi="Times New Roman"/>
          <w:szCs w:val="28"/>
        </w:rPr>
        <w:t xml:space="preserve"> </w:t>
      </w:r>
      <w:r w:rsidRPr="001C531A">
        <w:rPr>
          <w:rFonts w:ascii="Times New Roman" w:hAnsi="Times New Roman"/>
          <w:szCs w:val="28"/>
        </w:rPr>
        <w:t xml:space="preserve">в </w:t>
      </w:r>
      <w:r w:rsidR="002579CE">
        <w:rPr>
          <w:rFonts w:ascii="Times New Roman" w:hAnsi="Times New Roman"/>
          <w:szCs w:val="28"/>
        </w:rPr>
        <w:t>воде</w:t>
      </w:r>
      <w:r w:rsidR="00194785" w:rsidRPr="001C531A">
        <w:rPr>
          <w:rFonts w:ascii="Times New Roman" w:hAnsi="Times New Roman"/>
          <w:szCs w:val="28"/>
        </w:rPr>
        <w:t>.</w:t>
      </w:r>
    </w:p>
    <w:p w:rsidR="00A42D50" w:rsidRPr="001C531A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Подлинность.</w:t>
      </w:r>
      <w:r w:rsidRPr="001C531A">
        <w:rPr>
          <w:sz w:val="28"/>
          <w:szCs w:val="28"/>
        </w:rPr>
        <w:t xml:space="preserve"> </w:t>
      </w:r>
      <w:r w:rsidR="00BA2E65" w:rsidRPr="001C531A">
        <w:rPr>
          <w:i/>
          <w:sz w:val="28"/>
          <w:szCs w:val="28"/>
        </w:rPr>
        <w:t>1.</w:t>
      </w:r>
      <w:r w:rsidR="00EC486C" w:rsidRPr="001C531A">
        <w:rPr>
          <w:i/>
          <w:sz w:val="28"/>
          <w:szCs w:val="28"/>
        </w:rPr>
        <w:t> </w:t>
      </w:r>
      <w:r w:rsidR="00AF4147" w:rsidRPr="001C531A">
        <w:rPr>
          <w:i/>
          <w:sz w:val="28"/>
          <w:szCs w:val="28"/>
        </w:rPr>
        <w:t>ИК-спектр.</w:t>
      </w:r>
      <w:r w:rsidR="00AF4147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 xml:space="preserve">Инфракрасный спектр </w:t>
      </w:r>
      <w:r w:rsidR="00306C8E" w:rsidRPr="001C531A">
        <w:rPr>
          <w:sz w:val="28"/>
          <w:szCs w:val="28"/>
        </w:rPr>
        <w:t>субстанции</w:t>
      </w:r>
      <w:r w:rsidRPr="001C531A">
        <w:rPr>
          <w:sz w:val="28"/>
          <w:szCs w:val="28"/>
        </w:rPr>
        <w:t xml:space="preserve">, снятый в диске с калия бромидом, </w:t>
      </w:r>
      <w:r w:rsidR="009B3B4F" w:rsidRPr="001C531A">
        <w:rPr>
          <w:color w:val="000000"/>
          <w:sz w:val="28"/>
          <w:szCs w:val="28"/>
        </w:rPr>
        <w:t>в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о</w:t>
      </w:r>
      <w:r w:rsidR="009B3B4F" w:rsidRPr="001C531A">
        <w:rPr>
          <w:color w:val="000000"/>
          <w:spacing w:val="-6"/>
          <w:sz w:val="28"/>
          <w:szCs w:val="28"/>
        </w:rPr>
        <w:t>б</w:t>
      </w:r>
      <w:r w:rsidR="009B3B4F" w:rsidRPr="001C531A">
        <w:rPr>
          <w:color w:val="000000"/>
          <w:sz w:val="28"/>
          <w:szCs w:val="28"/>
        </w:rPr>
        <w:t>ласти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pacing w:val="-3"/>
          <w:sz w:val="28"/>
          <w:szCs w:val="28"/>
        </w:rPr>
        <w:t>о</w:t>
      </w:r>
      <w:r w:rsidR="009B3B4F" w:rsidRPr="001C531A">
        <w:rPr>
          <w:color w:val="000000"/>
          <w:sz w:val="28"/>
          <w:szCs w:val="28"/>
        </w:rPr>
        <w:t>т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4000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до</w:t>
      </w:r>
      <w:r w:rsidR="009B3B4F" w:rsidRPr="001C531A">
        <w:rPr>
          <w:color w:val="000000"/>
          <w:spacing w:val="4"/>
          <w:sz w:val="28"/>
          <w:szCs w:val="28"/>
        </w:rPr>
        <w:t xml:space="preserve"> </w:t>
      </w:r>
      <w:r w:rsidR="009B3B4F" w:rsidRPr="001C531A">
        <w:rPr>
          <w:color w:val="000000"/>
          <w:sz w:val="28"/>
          <w:szCs w:val="28"/>
        </w:rPr>
        <w:t>400</w:t>
      </w:r>
      <w:r w:rsidR="00EC486C" w:rsidRPr="001C531A">
        <w:rPr>
          <w:color w:val="000000"/>
          <w:spacing w:val="4"/>
          <w:sz w:val="28"/>
          <w:szCs w:val="28"/>
        </w:rPr>
        <w:t> </w:t>
      </w:r>
      <w:r w:rsidR="009B3B4F" w:rsidRPr="001C531A">
        <w:rPr>
          <w:color w:val="000000"/>
          <w:sz w:val="28"/>
          <w:szCs w:val="28"/>
        </w:rPr>
        <w:t>см</w:t>
      </w:r>
      <w:r w:rsidR="009B3B4F" w:rsidRPr="001C531A">
        <w:rPr>
          <w:color w:val="000000"/>
          <w:sz w:val="28"/>
          <w:szCs w:val="28"/>
          <w:vertAlign w:val="superscript"/>
        </w:rPr>
        <w:t>-1</w:t>
      </w:r>
      <w:r w:rsidR="009B3B4F" w:rsidRPr="001C531A">
        <w:rPr>
          <w:color w:val="000000"/>
          <w:spacing w:val="36"/>
          <w:position w:val="9"/>
          <w:sz w:val="28"/>
          <w:szCs w:val="28"/>
        </w:rPr>
        <w:t xml:space="preserve"> </w:t>
      </w:r>
      <w:r w:rsidRPr="001C531A">
        <w:rPr>
          <w:sz w:val="28"/>
          <w:szCs w:val="28"/>
        </w:rPr>
        <w:t xml:space="preserve">по положению полос поглощения </w:t>
      </w:r>
      <w:r w:rsidR="00FD36F8" w:rsidRPr="001C531A">
        <w:rPr>
          <w:sz w:val="28"/>
          <w:szCs w:val="28"/>
        </w:rPr>
        <w:t xml:space="preserve">должен </w:t>
      </w:r>
      <w:r w:rsidRPr="001C531A">
        <w:rPr>
          <w:sz w:val="28"/>
          <w:szCs w:val="28"/>
        </w:rPr>
        <w:t>соответств</w:t>
      </w:r>
      <w:r w:rsidR="00FD36F8" w:rsidRPr="001C531A">
        <w:rPr>
          <w:sz w:val="28"/>
          <w:szCs w:val="28"/>
        </w:rPr>
        <w:t>овать</w:t>
      </w:r>
      <w:r w:rsidR="008C35E4" w:rsidRPr="001C531A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>спектр</w:t>
      </w:r>
      <w:r w:rsidR="00552A65" w:rsidRPr="001C531A">
        <w:rPr>
          <w:sz w:val="28"/>
          <w:szCs w:val="28"/>
        </w:rPr>
        <w:t>у</w:t>
      </w:r>
      <w:r w:rsidRPr="001C531A">
        <w:rPr>
          <w:sz w:val="28"/>
          <w:szCs w:val="28"/>
        </w:rPr>
        <w:t xml:space="preserve"> </w:t>
      </w:r>
      <w:r w:rsidR="00552A65" w:rsidRPr="001C531A">
        <w:rPr>
          <w:sz w:val="28"/>
          <w:szCs w:val="28"/>
        </w:rPr>
        <w:t xml:space="preserve">стандартного образца </w:t>
      </w:r>
      <w:r w:rsidR="00483EC7" w:rsidRPr="00483EC7">
        <w:rPr>
          <w:sz w:val="28"/>
          <w:szCs w:val="28"/>
        </w:rPr>
        <w:t>гризеофульвина</w:t>
      </w:r>
      <w:r w:rsidRPr="001C531A">
        <w:rPr>
          <w:sz w:val="28"/>
          <w:szCs w:val="28"/>
        </w:rPr>
        <w:t>.</w:t>
      </w:r>
    </w:p>
    <w:p w:rsidR="00FA143E" w:rsidRPr="001C531A" w:rsidRDefault="002D7661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2</w:t>
      </w:r>
      <w:r w:rsidR="00FD36F8" w:rsidRPr="001C531A">
        <w:rPr>
          <w:rFonts w:ascii="Times New Roman" w:hAnsi="Times New Roman"/>
          <w:i/>
          <w:sz w:val="28"/>
          <w:szCs w:val="28"/>
        </w:rPr>
        <w:t>.</w:t>
      </w:r>
      <w:r w:rsidR="00EC486C" w:rsidRPr="001C531A">
        <w:rPr>
          <w:rFonts w:ascii="Times New Roman" w:hAnsi="Times New Roman"/>
          <w:i/>
          <w:sz w:val="28"/>
          <w:szCs w:val="28"/>
        </w:rPr>
        <w:t> </w:t>
      </w:r>
      <w:r w:rsidR="00026061" w:rsidRPr="00026061">
        <w:rPr>
          <w:rFonts w:ascii="Times New Roman" w:hAnsi="Times New Roman"/>
          <w:i/>
          <w:sz w:val="28"/>
          <w:szCs w:val="28"/>
        </w:rPr>
        <w:t>Спектрофотометрия</w:t>
      </w:r>
      <w:r w:rsidR="00BA2E65" w:rsidRPr="001C531A">
        <w:rPr>
          <w:rFonts w:ascii="Times New Roman" w:hAnsi="Times New Roman"/>
          <w:i/>
          <w:sz w:val="28"/>
          <w:szCs w:val="28"/>
        </w:rPr>
        <w:t>.</w:t>
      </w:r>
      <w:r w:rsidR="00BA2E65" w:rsidRPr="001C531A">
        <w:rPr>
          <w:rFonts w:ascii="Times New Roman" w:hAnsi="Times New Roman"/>
          <w:sz w:val="28"/>
          <w:szCs w:val="28"/>
        </w:rPr>
        <w:t xml:space="preserve"> </w:t>
      </w:r>
      <w:r w:rsidR="00026061" w:rsidRPr="00026061">
        <w:rPr>
          <w:rFonts w:ascii="Times New Roman" w:hAnsi="Times New Roman"/>
          <w:sz w:val="28"/>
          <w:szCs w:val="28"/>
        </w:rPr>
        <w:t xml:space="preserve">Спектр поглощения испытуемого раствора в области от </w:t>
      </w:r>
      <w:r w:rsidR="00026061">
        <w:rPr>
          <w:rFonts w:ascii="Times New Roman" w:hAnsi="Times New Roman"/>
          <w:sz w:val="28"/>
          <w:szCs w:val="28"/>
        </w:rPr>
        <w:t>230</w:t>
      </w:r>
      <w:r w:rsidR="00026061" w:rsidRPr="00026061">
        <w:rPr>
          <w:rFonts w:ascii="Times New Roman" w:hAnsi="Times New Roman"/>
          <w:sz w:val="28"/>
          <w:szCs w:val="28"/>
        </w:rPr>
        <w:t xml:space="preserve"> до </w:t>
      </w:r>
      <w:r w:rsidR="00026061">
        <w:rPr>
          <w:rFonts w:ascii="Times New Roman" w:hAnsi="Times New Roman"/>
          <w:sz w:val="28"/>
          <w:szCs w:val="28"/>
        </w:rPr>
        <w:t>300 </w:t>
      </w:r>
      <w:r w:rsidR="00026061" w:rsidRPr="00026061">
        <w:rPr>
          <w:rFonts w:ascii="Times New Roman" w:hAnsi="Times New Roman"/>
          <w:sz w:val="28"/>
          <w:szCs w:val="28"/>
        </w:rPr>
        <w:t xml:space="preserve">нм </w:t>
      </w:r>
      <w:r w:rsidR="00026061">
        <w:rPr>
          <w:rFonts w:ascii="Times New Roman" w:hAnsi="Times New Roman"/>
          <w:sz w:val="28"/>
          <w:szCs w:val="28"/>
        </w:rPr>
        <w:t>должен соответствовать спектру поглощения</w:t>
      </w:r>
      <w:r w:rsidR="00026061" w:rsidRPr="00026061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="00026061">
        <w:rPr>
          <w:rFonts w:ascii="Times New Roman" w:hAnsi="Times New Roman"/>
          <w:sz w:val="28"/>
          <w:szCs w:val="28"/>
        </w:rPr>
        <w:t xml:space="preserve">гризеофульвина </w:t>
      </w:r>
      <w:r w:rsidR="00026061" w:rsidRPr="00026061">
        <w:rPr>
          <w:rFonts w:ascii="Times New Roman" w:hAnsi="Times New Roman"/>
          <w:sz w:val="28"/>
          <w:szCs w:val="28"/>
        </w:rPr>
        <w:t>(</w:t>
      </w:r>
      <w:r w:rsidR="00026061">
        <w:rPr>
          <w:rFonts w:ascii="Times New Roman" w:hAnsi="Times New Roman"/>
          <w:sz w:val="28"/>
          <w:szCs w:val="28"/>
        </w:rPr>
        <w:t xml:space="preserve">раздел </w:t>
      </w:r>
      <w:r w:rsidR="00026061" w:rsidRPr="00026061">
        <w:rPr>
          <w:rFonts w:ascii="Times New Roman" w:hAnsi="Times New Roman"/>
          <w:sz w:val="28"/>
          <w:szCs w:val="28"/>
        </w:rPr>
        <w:t>«</w:t>
      </w:r>
      <w:r w:rsidR="00026061">
        <w:rPr>
          <w:rFonts w:ascii="Times New Roman" w:hAnsi="Times New Roman"/>
          <w:sz w:val="28"/>
          <w:szCs w:val="28"/>
        </w:rPr>
        <w:t>Количественное определение</w:t>
      </w:r>
      <w:r w:rsidR="00026061" w:rsidRPr="00026061">
        <w:rPr>
          <w:rFonts w:ascii="Times New Roman" w:hAnsi="Times New Roman"/>
          <w:sz w:val="28"/>
          <w:szCs w:val="28"/>
        </w:rPr>
        <w:t>»)</w:t>
      </w:r>
      <w:r w:rsidR="00FA143E" w:rsidRPr="001C531A">
        <w:rPr>
          <w:rFonts w:ascii="Times New Roman" w:hAnsi="Times New Roman"/>
          <w:sz w:val="28"/>
          <w:szCs w:val="28"/>
        </w:rPr>
        <w:t>.</w:t>
      </w:r>
    </w:p>
    <w:p w:rsidR="009206DB" w:rsidRPr="006411A8" w:rsidRDefault="009206DB" w:rsidP="001C531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6411A8">
        <w:rPr>
          <w:b/>
          <w:color w:val="000000"/>
          <w:sz w:val="28"/>
          <w:szCs w:val="28"/>
        </w:rPr>
        <w:lastRenderedPageBreak/>
        <w:t>Температура плавления.</w:t>
      </w:r>
      <w:r w:rsidRPr="006411A8">
        <w:rPr>
          <w:color w:val="000000"/>
          <w:sz w:val="28"/>
          <w:szCs w:val="28"/>
        </w:rPr>
        <w:t xml:space="preserve"> От </w:t>
      </w:r>
      <w:r w:rsidR="006411A8" w:rsidRPr="006411A8">
        <w:rPr>
          <w:color w:val="000000"/>
          <w:sz w:val="28"/>
          <w:szCs w:val="28"/>
        </w:rPr>
        <w:t>218</w:t>
      </w:r>
      <w:r w:rsidRPr="006411A8">
        <w:rPr>
          <w:color w:val="000000"/>
          <w:sz w:val="28"/>
          <w:szCs w:val="28"/>
        </w:rPr>
        <w:t xml:space="preserve"> до </w:t>
      </w:r>
      <w:r w:rsidR="006411A8" w:rsidRPr="006411A8">
        <w:rPr>
          <w:color w:val="000000"/>
          <w:sz w:val="28"/>
          <w:szCs w:val="28"/>
        </w:rPr>
        <w:t>224</w:t>
      </w:r>
      <w:r w:rsidR="00AC2400" w:rsidRPr="006411A8">
        <w:rPr>
          <w:color w:val="000000"/>
          <w:sz w:val="28"/>
          <w:szCs w:val="28"/>
        </w:rPr>
        <w:t> </w:t>
      </w:r>
      <w:r w:rsidRPr="006411A8">
        <w:rPr>
          <w:color w:val="000000"/>
          <w:sz w:val="28"/>
          <w:szCs w:val="28"/>
        </w:rPr>
        <w:t>°</w:t>
      </w:r>
      <w:r w:rsidRPr="006411A8">
        <w:rPr>
          <w:color w:val="000000"/>
          <w:sz w:val="28"/>
          <w:szCs w:val="28"/>
          <w:lang w:val="en-US"/>
        </w:rPr>
        <w:t>C</w:t>
      </w:r>
      <w:r w:rsidRPr="006411A8">
        <w:rPr>
          <w:color w:val="000000"/>
          <w:sz w:val="28"/>
          <w:szCs w:val="28"/>
        </w:rPr>
        <w:t xml:space="preserve"> (ОФС «Температура плавления»).</w:t>
      </w:r>
    </w:p>
    <w:p w:rsidR="00EE6874" w:rsidRDefault="006411A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411A8">
        <w:rPr>
          <w:b/>
          <w:sz w:val="28"/>
          <w:szCs w:val="28"/>
        </w:rPr>
        <w:t>Удельное вращение</w:t>
      </w:r>
      <w:r w:rsidR="00EE6874" w:rsidRPr="006411A8">
        <w:rPr>
          <w:sz w:val="28"/>
          <w:szCs w:val="28"/>
        </w:rPr>
        <w:t xml:space="preserve">. </w:t>
      </w:r>
      <w:r w:rsidRPr="006411A8">
        <w:rPr>
          <w:sz w:val="28"/>
          <w:szCs w:val="28"/>
        </w:rPr>
        <w:t xml:space="preserve">От </w:t>
      </w:r>
      <w:r>
        <w:rPr>
          <w:sz w:val="28"/>
          <w:szCs w:val="28"/>
        </w:rPr>
        <w:t>+355</w:t>
      </w:r>
      <w:r w:rsidRPr="006411A8">
        <w:rPr>
          <w:sz w:val="28"/>
          <w:szCs w:val="28"/>
        </w:rPr>
        <w:t xml:space="preserve"> до </w:t>
      </w:r>
      <w:r>
        <w:rPr>
          <w:sz w:val="28"/>
          <w:szCs w:val="28"/>
        </w:rPr>
        <w:t>+366</w:t>
      </w:r>
      <w:r w:rsidRPr="006411A8">
        <w:rPr>
          <w:sz w:val="28"/>
          <w:szCs w:val="28"/>
        </w:rPr>
        <w:t xml:space="preserve"> в пересчете на сухое вещество (</w:t>
      </w:r>
      <w:r>
        <w:rPr>
          <w:sz w:val="28"/>
          <w:szCs w:val="28"/>
        </w:rPr>
        <w:t>1 </w:t>
      </w:r>
      <w:r w:rsidRPr="006411A8">
        <w:rPr>
          <w:sz w:val="28"/>
          <w:szCs w:val="28"/>
        </w:rPr>
        <w:t xml:space="preserve">% раствор субстанции в </w:t>
      </w:r>
      <w:proofErr w:type="spellStart"/>
      <w:r>
        <w:rPr>
          <w:sz w:val="28"/>
          <w:szCs w:val="28"/>
        </w:rPr>
        <w:t>диметилформамиде</w:t>
      </w:r>
      <w:proofErr w:type="spellEnd"/>
      <w:r w:rsidRPr="006411A8">
        <w:rPr>
          <w:sz w:val="28"/>
          <w:szCs w:val="28"/>
        </w:rPr>
        <w:t>, ОФС «</w:t>
      </w:r>
      <w:proofErr w:type="spellStart"/>
      <w:r w:rsidRPr="006411A8">
        <w:rPr>
          <w:sz w:val="28"/>
          <w:szCs w:val="28"/>
        </w:rPr>
        <w:t>Поляриметрия</w:t>
      </w:r>
      <w:proofErr w:type="spellEnd"/>
      <w:r w:rsidRPr="006411A8">
        <w:rPr>
          <w:sz w:val="28"/>
          <w:szCs w:val="28"/>
        </w:rPr>
        <w:t>»)</w:t>
      </w:r>
      <w:r w:rsidR="00EE6874" w:rsidRPr="006411A8">
        <w:rPr>
          <w:sz w:val="28"/>
          <w:szCs w:val="28"/>
        </w:rPr>
        <w:t>.</w:t>
      </w:r>
    </w:p>
    <w:p w:rsidR="009C1AD8" w:rsidRPr="009C1AD8" w:rsidRDefault="009C1AD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C1AD8">
        <w:rPr>
          <w:b/>
          <w:sz w:val="28"/>
          <w:szCs w:val="28"/>
        </w:rPr>
        <w:t>Прозрачность раствора</w:t>
      </w:r>
      <w:r>
        <w:rPr>
          <w:b/>
          <w:sz w:val="28"/>
          <w:szCs w:val="28"/>
        </w:rPr>
        <w:t>.</w:t>
      </w:r>
      <w:r w:rsidRPr="009C1AD8">
        <w:rPr>
          <w:sz w:val="28"/>
          <w:szCs w:val="28"/>
        </w:rPr>
        <w:t xml:space="preserve"> Раствор </w:t>
      </w:r>
      <w:r>
        <w:rPr>
          <w:sz w:val="28"/>
          <w:szCs w:val="28"/>
        </w:rPr>
        <w:t>0,75 </w:t>
      </w:r>
      <w:r w:rsidRPr="009C1AD8">
        <w:rPr>
          <w:sz w:val="28"/>
          <w:szCs w:val="28"/>
        </w:rPr>
        <w:t xml:space="preserve">г субстанции в </w:t>
      </w:r>
      <w:r>
        <w:rPr>
          <w:sz w:val="28"/>
          <w:szCs w:val="28"/>
        </w:rPr>
        <w:t>10 </w:t>
      </w:r>
      <w:r w:rsidRPr="009C1AD8">
        <w:rPr>
          <w:sz w:val="28"/>
          <w:szCs w:val="28"/>
        </w:rPr>
        <w:t xml:space="preserve">мл </w:t>
      </w:r>
      <w:proofErr w:type="spellStart"/>
      <w:r w:rsidRPr="009C1AD8">
        <w:rPr>
          <w:sz w:val="28"/>
          <w:szCs w:val="28"/>
        </w:rPr>
        <w:t>диметилформамид</w:t>
      </w:r>
      <w:r>
        <w:rPr>
          <w:sz w:val="28"/>
          <w:szCs w:val="28"/>
        </w:rPr>
        <w:t>а</w:t>
      </w:r>
      <w:proofErr w:type="spellEnd"/>
      <w:r w:rsidRPr="009C1AD8">
        <w:rPr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9C1AD8" w:rsidRPr="009C1AD8" w:rsidRDefault="009C1AD8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C1AD8">
        <w:rPr>
          <w:b/>
          <w:sz w:val="28"/>
          <w:szCs w:val="28"/>
        </w:rPr>
        <w:t>Цветность раствора</w:t>
      </w:r>
      <w:r>
        <w:rPr>
          <w:b/>
          <w:sz w:val="28"/>
          <w:szCs w:val="28"/>
        </w:rPr>
        <w:t>.</w:t>
      </w:r>
      <w:r w:rsidRPr="009C1AD8">
        <w:rPr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sz w:val="28"/>
          <w:szCs w:val="28"/>
          <w:lang w:val="en-US"/>
        </w:rPr>
        <w:t>Y</w:t>
      </w:r>
      <w:r w:rsidRPr="009C1AD8">
        <w:rPr>
          <w:sz w:val="28"/>
          <w:szCs w:val="28"/>
          <w:vertAlign w:val="subscript"/>
        </w:rPr>
        <w:t>4</w:t>
      </w:r>
      <w:r w:rsidRPr="009C1AD8">
        <w:rPr>
          <w:sz w:val="28"/>
          <w:szCs w:val="28"/>
        </w:rPr>
        <w:t xml:space="preserve"> (ОФС «Степень окраски жидкостей»).</w:t>
      </w:r>
    </w:p>
    <w:p w:rsidR="009C1AD8" w:rsidRPr="001C531A" w:rsidRDefault="00C475A4" w:rsidP="00964042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042">
        <w:rPr>
          <w:rFonts w:ascii="Times New Roman" w:hAnsi="Times New Roman"/>
          <w:b/>
          <w:sz w:val="28"/>
          <w:szCs w:val="28"/>
        </w:rPr>
        <w:t xml:space="preserve">Кислотность. </w:t>
      </w:r>
      <w:proofErr w:type="spellStart"/>
      <w:r w:rsidR="00964042" w:rsidRPr="00964042">
        <w:rPr>
          <w:rFonts w:ascii="Times New Roman" w:hAnsi="Times New Roman"/>
          <w:sz w:val="28"/>
          <w:szCs w:val="28"/>
        </w:rPr>
        <w:t>Суспен</w:t>
      </w:r>
      <w:r w:rsidR="00964042">
        <w:rPr>
          <w:rFonts w:ascii="Times New Roman" w:hAnsi="Times New Roman"/>
          <w:sz w:val="28"/>
          <w:szCs w:val="28"/>
        </w:rPr>
        <w:t>дируют</w:t>
      </w:r>
      <w:proofErr w:type="spellEnd"/>
      <w:r w:rsidR="009C1AD8" w:rsidRPr="009C1AD8">
        <w:rPr>
          <w:rFonts w:ascii="Times New Roman" w:hAnsi="Times New Roman"/>
          <w:sz w:val="28"/>
          <w:szCs w:val="28"/>
        </w:rPr>
        <w:t xml:space="preserve"> </w:t>
      </w:r>
      <w:r w:rsidR="009C1AD8">
        <w:rPr>
          <w:rFonts w:ascii="Times New Roman" w:hAnsi="Times New Roman"/>
          <w:sz w:val="28"/>
          <w:szCs w:val="28"/>
        </w:rPr>
        <w:t>0,25 </w:t>
      </w:r>
      <w:r w:rsidR="009C1AD8" w:rsidRPr="009C1AD8">
        <w:rPr>
          <w:rFonts w:ascii="Times New Roman" w:hAnsi="Times New Roman"/>
          <w:sz w:val="28"/>
          <w:szCs w:val="28"/>
        </w:rPr>
        <w:t xml:space="preserve">г субстанции в </w:t>
      </w:r>
      <w:r w:rsidR="009C1AD8">
        <w:rPr>
          <w:rFonts w:ascii="Times New Roman" w:hAnsi="Times New Roman"/>
          <w:sz w:val="28"/>
          <w:szCs w:val="28"/>
        </w:rPr>
        <w:t>2</w:t>
      </w:r>
      <w:r w:rsidR="009C1AD8" w:rsidRPr="009C1AD8">
        <w:rPr>
          <w:rFonts w:ascii="Times New Roman" w:hAnsi="Times New Roman"/>
          <w:sz w:val="28"/>
          <w:szCs w:val="28"/>
        </w:rPr>
        <w:t>0</w:t>
      </w:r>
      <w:r w:rsidR="009C1AD8">
        <w:rPr>
          <w:rFonts w:ascii="Times New Roman" w:hAnsi="Times New Roman"/>
          <w:sz w:val="28"/>
          <w:szCs w:val="28"/>
        </w:rPr>
        <w:t> </w:t>
      </w:r>
      <w:r w:rsidR="009C1AD8" w:rsidRPr="009C1AD8">
        <w:rPr>
          <w:rFonts w:ascii="Times New Roman" w:hAnsi="Times New Roman"/>
          <w:sz w:val="28"/>
          <w:szCs w:val="28"/>
        </w:rPr>
        <w:t>мл спирта 96</w:t>
      </w:r>
      <w:r w:rsidR="009C1AD8">
        <w:rPr>
          <w:rFonts w:ascii="Times New Roman" w:hAnsi="Times New Roman"/>
          <w:sz w:val="28"/>
          <w:szCs w:val="28"/>
        </w:rPr>
        <w:t> </w:t>
      </w:r>
      <w:r w:rsidR="009C1AD8" w:rsidRPr="009C1AD8">
        <w:rPr>
          <w:rFonts w:ascii="Times New Roman" w:hAnsi="Times New Roman"/>
          <w:sz w:val="28"/>
          <w:szCs w:val="28"/>
        </w:rPr>
        <w:t>%</w:t>
      </w:r>
      <w:r w:rsidR="00964042">
        <w:rPr>
          <w:rFonts w:ascii="Times New Roman" w:hAnsi="Times New Roman"/>
          <w:sz w:val="28"/>
          <w:szCs w:val="28"/>
        </w:rPr>
        <w:t xml:space="preserve">, прибавляют </w:t>
      </w:r>
      <w:r w:rsidR="00964042" w:rsidRPr="00964042">
        <w:rPr>
          <w:rFonts w:ascii="Times New Roman" w:hAnsi="Times New Roman"/>
          <w:sz w:val="28"/>
          <w:szCs w:val="28"/>
        </w:rPr>
        <w:t>0,1 мл 0,1 % раствора фенолфталеина</w:t>
      </w:r>
      <w:r w:rsidR="00964042">
        <w:rPr>
          <w:rFonts w:ascii="Times New Roman" w:hAnsi="Times New Roman"/>
          <w:sz w:val="28"/>
          <w:szCs w:val="28"/>
        </w:rPr>
        <w:t xml:space="preserve">. </w:t>
      </w:r>
      <w:r w:rsidR="00964042" w:rsidRPr="00964042">
        <w:rPr>
          <w:rFonts w:ascii="Times New Roman" w:hAnsi="Times New Roman"/>
          <w:sz w:val="28"/>
          <w:szCs w:val="28"/>
        </w:rPr>
        <w:t>Окраска раствора должна изменяться при прибавлении не более</w:t>
      </w:r>
      <w:r w:rsidR="009C1AD8" w:rsidRPr="009C1AD8">
        <w:rPr>
          <w:rFonts w:ascii="Times New Roman" w:hAnsi="Times New Roman"/>
          <w:sz w:val="28"/>
          <w:szCs w:val="28"/>
        </w:rPr>
        <w:t xml:space="preserve"> </w:t>
      </w:r>
      <w:r w:rsidR="009C1AD8">
        <w:rPr>
          <w:rFonts w:ascii="Times New Roman" w:hAnsi="Times New Roman"/>
          <w:sz w:val="28"/>
          <w:szCs w:val="28"/>
        </w:rPr>
        <w:t>1</w:t>
      </w:r>
      <w:r w:rsidR="009C1AD8" w:rsidRPr="009C1AD8">
        <w:rPr>
          <w:rFonts w:ascii="Times New Roman" w:hAnsi="Times New Roman"/>
          <w:sz w:val="28"/>
          <w:szCs w:val="28"/>
        </w:rPr>
        <w:t>,</w:t>
      </w:r>
      <w:r w:rsidR="009C1AD8">
        <w:rPr>
          <w:rFonts w:ascii="Times New Roman" w:hAnsi="Times New Roman"/>
          <w:sz w:val="28"/>
          <w:szCs w:val="28"/>
        </w:rPr>
        <w:t>0</w:t>
      </w:r>
      <w:r w:rsidR="00964042">
        <w:rPr>
          <w:rFonts w:ascii="Times New Roman" w:hAnsi="Times New Roman"/>
          <w:sz w:val="28"/>
          <w:szCs w:val="28"/>
        </w:rPr>
        <w:t> </w:t>
      </w:r>
      <w:r w:rsidR="009C1AD8" w:rsidRPr="009C1AD8">
        <w:rPr>
          <w:rFonts w:ascii="Times New Roman" w:hAnsi="Times New Roman"/>
          <w:sz w:val="28"/>
          <w:szCs w:val="28"/>
        </w:rPr>
        <w:t>мл 0,0</w:t>
      </w:r>
      <w:r w:rsidR="009C1AD8">
        <w:rPr>
          <w:rFonts w:ascii="Times New Roman" w:hAnsi="Times New Roman"/>
          <w:sz w:val="28"/>
          <w:szCs w:val="28"/>
        </w:rPr>
        <w:t>2 </w:t>
      </w:r>
      <w:r w:rsidR="009C1AD8" w:rsidRPr="009C1AD8">
        <w:rPr>
          <w:rFonts w:ascii="Times New Roman" w:hAnsi="Times New Roman"/>
          <w:sz w:val="28"/>
          <w:szCs w:val="28"/>
        </w:rPr>
        <w:t xml:space="preserve">М раствора натрия </w:t>
      </w:r>
      <w:proofErr w:type="spellStart"/>
      <w:r w:rsidR="009C1AD8" w:rsidRPr="009C1AD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964042">
        <w:rPr>
          <w:rFonts w:ascii="Times New Roman" w:hAnsi="Times New Roman"/>
          <w:sz w:val="28"/>
          <w:szCs w:val="28"/>
        </w:rPr>
        <w:t>.</w:t>
      </w:r>
    </w:p>
    <w:p w:rsidR="00FC274F" w:rsidRPr="001C531A" w:rsidRDefault="00FC274F" w:rsidP="00FC27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1C531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FC274F" w:rsidRPr="00FC274F" w:rsidRDefault="00FC274F" w:rsidP="00FC27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Подвижная фаза  (ПФ)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FC274F">
        <w:rPr>
          <w:rFonts w:ascii="Times New Roman" w:hAnsi="Times New Roman"/>
          <w:sz w:val="28"/>
          <w:szCs w:val="28"/>
          <w:lang w:val="ru-RU"/>
        </w:rPr>
        <w:t xml:space="preserve">Вода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ацетонитрил</w:t>
      </w:r>
      <w:proofErr w:type="spellEnd"/>
      <w:r w:rsidRPr="00FC274F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ледяная уксусная кислота</w:t>
      </w:r>
      <w:r w:rsidRPr="00FC27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490</w:t>
      </w:r>
      <w:r w:rsidRPr="00FC274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450</w:t>
      </w:r>
      <w:r w:rsidRPr="00FC274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FC274F">
        <w:rPr>
          <w:rFonts w:ascii="Times New Roman" w:hAnsi="Times New Roman"/>
          <w:sz w:val="28"/>
          <w:szCs w:val="28"/>
          <w:lang w:val="ru-RU"/>
        </w:rPr>
        <w:t>.</w:t>
      </w:r>
    </w:p>
    <w:p w:rsidR="00FC274F" w:rsidRPr="001C531A" w:rsidRDefault="00FC274F" w:rsidP="00FC27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358">
        <w:rPr>
          <w:rFonts w:ascii="Times New Roman" w:hAnsi="Times New Roman"/>
          <w:sz w:val="28"/>
          <w:szCs w:val="28"/>
          <w:lang w:val="ru-RU"/>
        </w:rPr>
        <w:t>75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,0 мг субстанции помещают в мерную колбу вместимостью 100 мл, растворяют в </w:t>
      </w:r>
      <w:r w:rsidR="00210358">
        <w:rPr>
          <w:rFonts w:ascii="Times New Roman" w:hAnsi="Times New Roman"/>
          <w:sz w:val="28"/>
          <w:szCs w:val="28"/>
          <w:lang w:val="ru-RU"/>
        </w:rPr>
        <w:t xml:space="preserve">2 мл </w:t>
      </w:r>
      <w:proofErr w:type="spellStart"/>
      <w:r w:rsidR="00210358">
        <w:rPr>
          <w:rFonts w:ascii="Times New Roman" w:hAnsi="Times New Roman"/>
          <w:sz w:val="28"/>
          <w:szCs w:val="28"/>
          <w:lang w:val="ru-RU"/>
        </w:rPr>
        <w:t>ацетонитрила</w:t>
      </w:r>
      <w:proofErr w:type="spellEnd"/>
      <w:r w:rsidR="00210358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210358">
        <w:rPr>
          <w:rFonts w:ascii="Times New Roman" w:hAnsi="Times New Roman"/>
          <w:sz w:val="28"/>
          <w:szCs w:val="28"/>
          <w:lang w:val="ru-RU"/>
        </w:rPr>
        <w:t>ПФ</w:t>
      </w:r>
      <w:r w:rsidRPr="001C531A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FC274F" w:rsidRDefault="00FC274F" w:rsidP="00FC274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i/>
          <w:sz w:val="28"/>
          <w:szCs w:val="28"/>
        </w:rPr>
        <w:t xml:space="preserve">Раствор сравнения. </w:t>
      </w:r>
      <w:r w:rsidR="00210358">
        <w:rPr>
          <w:sz w:val="28"/>
          <w:szCs w:val="28"/>
        </w:rPr>
        <w:t>В</w:t>
      </w:r>
      <w:r w:rsidR="00210358" w:rsidRPr="001C531A">
        <w:rPr>
          <w:sz w:val="28"/>
          <w:szCs w:val="28"/>
        </w:rPr>
        <w:t xml:space="preserve"> мерную колбу вместимостью 100 мл помещают </w:t>
      </w:r>
      <w:r w:rsidR="00210358">
        <w:rPr>
          <w:sz w:val="28"/>
          <w:szCs w:val="28"/>
        </w:rPr>
        <w:t>0</w:t>
      </w:r>
      <w:r w:rsidRPr="001C531A">
        <w:rPr>
          <w:sz w:val="28"/>
          <w:szCs w:val="28"/>
        </w:rPr>
        <w:t>,</w:t>
      </w:r>
      <w:r w:rsidR="00210358">
        <w:rPr>
          <w:sz w:val="28"/>
          <w:szCs w:val="28"/>
        </w:rPr>
        <w:t>5</w:t>
      </w:r>
      <w:r w:rsidRPr="001C531A">
        <w:rPr>
          <w:sz w:val="28"/>
          <w:szCs w:val="28"/>
        </w:rPr>
        <w:t> мл испытуемого раствора и доводят объём раствора ПФ до метки.</w:t>
      </w:r>
    </w:p>
    <w:p w:rsidR="00210358" w:rsidRDefault="00210358" w:rsidP="00FC274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10358">
        <w:rPr>
          <w:i/>
          <w:sz w:val="28"/>
          <w:szCs w:val="28"/>
        </w:rPr>
        <w:t>Раствор стандартного образца гризеофульвина.</w:t>
      </w:r>
      <w:r>
        <w:rPr>
          <w:sz w:val="28"/>
          <w:szCs w:val="28"/>
        </w:rPr>
        <w:t xml:space="preserve"> 10</w:t>
      </w:r>
      <w:r w:rsidRPr="001C531A">
        <w:rPr>
          <w:sz w:val="28"/>
          <w:szCs w:val="28"/>
        </w:rPr>
        <w:t xml:space="preserve"> мг стандартного образца </w:t>
      </w:r>
      <w:r>
        <w:rPr>
          <w:sz w:val="28"/>
          <w:szCs w:val="28"/>
        </w:rPr>
        <w:t>гризеофульвина</w:t>
      </w:r>
      <w:r w:rsidRPr="001C531A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5</w:t>
      </w:r>
      <w:r w:rsidRPr="001C531A">
        <w:rPr>
          <w:sz w:val="28"/>
          <w:szCs w:val="28"/>
        </w:rPr>
        <w:t>0 мл, растворяют в ПФ и доводят объём раствора ПФ до метки.</w:t>
      </w:r>
    </w:p>
    <w:p w:rsidR="00210358" w:rsidRPr="001C531A" w:rsidRDefault="00210358" w:rsidP="00FC274F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10358"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нистатина</w:t>
      </w:r>
      <w:proofErr w:type="spellEnd"/>
      <w:r w:rsidRPr="00210358">
        <w:rPr>
          <w:i/>
          <w:sz w:val="28"/>
          <w:szCs w:val="28"/>
        </w:rPr>
        <w:t>.</w:t>
      </w:r>
      <w:r w:rsidRPr="00210358">
        <w:rPr>
          <w:sz w:val="28"/>
          <w:szCs w:val="28"/>
        </w:rPr>
        <w:t xml:space="preserve"> 10 мг стандартного образца </w:t>
      </w:r>
      <w:proofErr w:type="spellStart"/>
      <w:r>
        <w:rPr>
          <w:sz w:val="28"/>
          <w:szCs w:val="28"/>
        </w:rPr>
        <w:t>нистатина</w:t>
      </w:r>
      <w:proofErr w:type="spellEnd"/>
      <w:r w:rsidRPr="00210358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10</w:t>
      </w:r>
      <w:r w:rsidRPr="00210358">
        <w:rPr>
          <w:sz w:val="28"/>
          <w:szCs w:val="28"/>
        </w:rPr>
        <w:t>0 мл, растворяют в ПФ и доводят объём раствора ПФ до метки.</w:t>
      </w:r>
    </w:p>
    <w:p w:rsidR="00FC274F" w:rsidRPr="00210358" w:rsidRDefault="00FC274F" w:rsidP="00FC27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210358" w:rsidRPr="00210358">
        <w:rPr>
          <w:rFonts w:ascii="Times New Roman" w:hAnsi="Times New Roman"/>
          <w:sz w:val="28"/>
          <w:szCs w:val="28"/>
          <w:lang w:val="ru-RU"/>
        </w:rPr>
        <w:t xml:space="preserve">К 5,0 мл раствора стандартного образца </w:t>
      </w:r>
      <w:r w:rsidR="00210358" w:rsidRPr="00210358">
        <w:rPr>
          <w:rFonts w:ascii="Times New Roman" w:hAnsi="Times New Roman"/>
          <w:sz w:val="28"/>
          <w:szCs w:val="28"/>
          <w:lang w:val="ru-RU"/>
        </w:rPr>
        <w:lastRenderedPageBreak/>
        <w:t xml:space="preserve">гризеофульвина прибавляют 5,0 мл раствора стандартного образца </w:t>
      </w:r>
      <w:proofErr w:type="spellStart"/>
      <w:r w:rsidR="00210358" w:rsidRPr="00210358">
        <w:rPr>
          <w:rFonts w:ascii="Times New Roman" w:hAnsi="Times New Roman"/>
          <w:sz w:val="28"/>
          <w:szCs w:val="28"/>
          <w:lang w:val="ru-RU"/>
        </w:rPr>
        <w:t>нистатина</w:t>
      </w:r>
      <w:proofErr w:type="spellEnd"/>
      <w:r w:rsidR="00210358">
        <w:rPr>
          <w:rFonts w:ascii="Times New Roman" w:hAnsi="Times New Roman"/>
          <w:sz w:val="28"/>
          <w:szCs w:val="28"/>
          <w:lang w:val="ru-RU"/>
        </w:rPr>
        <w:t xml:space="preserve"> и перемешивают</w:t>
      </w:r>
      <w:r w:rsidRPr="00210358">
        <w:rPr>
          <w:rFonts w:ascii="Times New Roman" w:hAnsi="Times New Roman"/>
          <w:sz w:val="28"/>
          <w:szCs w:val="28"/>
          <w:lang w:val="ru-RU"/>
        </w:rPr>
        <w:t>.</w:t>
      </w:r>
      <w:r w:rsidR="00210358">
        <w:rPr>
          <w:rFonts w:ascii="Times New Roman" w:hAnsi="Times New Roman"/>
          <w:sz w:val="28"/>
          <w:szCs w:val="28"/>
          <w:lang w:val="ru-RU"/>
        </w:rPr>
        <w:t xml:space="preserve"> Раствор используют в течение 6 ч.</w:t>
      </w:r>
    </w:p>
    <w:p w:rsidR="00FC274F" w:rsidRPr="001C531A" w:rsidRDefault="00FC274F" w:rsidP="00FC274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C531A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FC274F" w:rsidRPr="001C531A" w:rsidTr="00210358">
        <w:tc>
          <w:tcPr>
            <w:tcW w:w="1611" w:type="pct"/>
          </w:tcPr>
          <w:p w:rsidR="00FC274F" w:rsidRPr="001C531A" w:rsidRDefault="00FC274F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389" w:type="pct"/>
          </w:tcPr>
          <w:p w:rsidR="00FC274F" w:rsidRPr="001C531A" w:rsidRDefault="00210358" w:rsidP="0021035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C274F" w:rsidRPr="001C531A">
              <w:rPr>
                <w:rFonts w:ascii="Times New Roman" w:hAnsi="Times New Roman"/>
                <w:sz w:val="28"/>
                <w:szCs w:val="28"/>
                <w:lang w:val="ru-RU"/>
              </w:rPr>
              <w:t>5 × 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FC274F"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 см, </w:t>
            </w:r>
            <w:r w:rsidR="00FC274F" w:rsidRPr="001C53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силикагель </w:t>
            </w:r>
            <w:proofErr w:type="spellStart"/>
            <w:r w:rsidR="00FC274F" w:rsidRPr="001C53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FC274F" w:rsidRPr="001C531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</w:t>
            </w:r>
            <w:r w:rsidR="00FC274F"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(С18), 5 мкм;</w:t>
            </w:r>
          </w:p>
        </w:tc>
      </w:tr>
      <w:tr w:rsidR="00FC274F" w:rsidRPr="001C531A" w:rsidTr="00210358">
        <w:tc>
          <w:tcPr>
            <w:tcW w:w="1611" w:type="pct"/>
          </w:tcPr>
          <w:p w:rsidR="00FC274F" w:rsidRPr="001C531A" w:rsidRDefault="00FC274F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389" w:type="pct"/>
          </w:tcPr>
          <w:p w:rsidR="00FC274F" w:rsidRPr="001C531A" w:rsidRDefault="00FC274F" w:rsidP="0021035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1035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gramStart"/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°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</w:tc>
      </w:tr>
      <w:tr w:rsidR="00FC274F" w:rsidRPr="001C531A" w:rsidTr="00210358">
        <w:tc>
          <w:tcPr>
            <w:tcW w:w="1611" w:type="pct"/>
          </w:tcPr>
          <w:p w:rsidR="00FC274F" w:rsidRPr="001C531A" w:rsidRDefault="00FC274F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389" w:type="pct"/>
          </w:tcPr>
          <w:p w:rsidR="00FC274F" w:rsidRPr="001C531A" w:rsidRDefault="00FC274F" w:rsidP="00210358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FC274F" w:rsidRPr="001C531A" w:rsidTr="00210358">
        <w:tc>
          <w:tcPr>
            <w:tcW w:w="1611" w:type="pct"/>
          </w:tcPr>
          <w:p w:rsidR="00FC274F" w:rsidRPr="001C531A" w:rsidRDefault="00FC274F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389" w:type="pct"/>
          </w:tcPr>
          <w:p w:rsidR="00FC274F" w:rsidRPr="001C531A" w:rsidRDefault="00FC274F" w:rsidP="0021035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</w:t>
            </w:r>
            <w:r w:rsidR="00210358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 нм;</w:t>
            </w:r>
          </w:p>
        </w:tc>
      </w:tr>
      <w:tr w:rsidR="00FC274F" w:rsidRPr="001C531A" w:rsidTr="00210358">
        <w:tc>
          <w:tcPr>
            <w:tcW w:w="1611" w:type="pct"/>
          </w:tcPr>
          <w:p w:rsidR="00FC274F" w:rsidRPr="001C531A" w:rsidRDefault="00FC274F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389" w:type="pct"/>
          </w:tcPr>
          <w:p w:rsidR="00FC274F" w:rsidRPr="001C531A" w:rsidRDefault="00210358" w:rsidP="0021035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</w:t>
            </w:r>
            <w:r w:rsidR="00FC274F" w:rsidRPr="001C531A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0 мкл;</w:t>
            </w:r>
          </w:p>
        </w:tc>
      </w:tr>
      <w:tr w:rsidR="00100322" w:rsidRPr="001C531A" w:rsidTr="00210358">
        <w:tc>
          <w:tcPr>
            <w:tcW w:w="1611" w:type="pct"/>
          </w:tcPr>
          <w:p w:rsidR="00100322" w:rsidRPr="001C531A" w:rsidRDefault="00100322" w:rsidP="00210358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</w:tcPr>
          <w:p w:rsidR="00100322" w:rsidRDefault="00100322" w:rsidP="00210358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-кратное времени удерживания </w:t>
            </w:r>
            <w:r w:rsidRPr="00100322">
              <w:rPr>
                <w:rFonts w:ascii="Times New Roman" w:hAnsi="Times New Roman"/>
                <w:sz w:val="28"/>
                <w:szCs w:val="28"/>
                <w:lang w:val="ru-RU"/>
              </w:rPr>
              <w:t>гризеофульвина</w:t>
            </w:r>
            <w:r w:rsidRPr="001C531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C274F" w:rsidRPr="001C531A" w:rsidRDefault="00FC274F" w:rsidP="00FC274F">
      <w:pPr>
        <w:pStyle w:val="a3"/>
        <w:widowControl/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C531A">
        <w:rPr>
          <w:rFonts w:ascii="Times New Roman" w:hAnsi="Times New Roman"/>
          <w:sz w:val="28"/>
          <w:szCs w:val="28"/>
          <w:lang w:val="ru-RU"/>
        </w:rPr>
        <w:t>Хроматографируют испытуе</w:t>
      </w:r>
      <w:r w:rsidR="00100322">
        <w:rPr>
          <w:rFonts w:ascii="Times New Roman" w:hAnsi="Times New Roman"/>
          <w:sz w:val="28"/>
          <w:szCs w:val="28"/>
          <w:lang w:val="ru-RU"/>
        </w:rPr>
        <w:t xml:space="preserve">мый раствор, раствор сравнения </w:t>
      </w:r>
      <w:r w:rsidRPr="001C531A">
        <w:rPr>
          <w:rFonts w:ascii="Times New Roman" w:hAnsi="Times New Roman"/>
          <w:sz w:val="28"/>
          <w:szCs w:val="28"/>
          <w:lang w:val="ru-RU"/>
        </w:rPr>
        <w:t>и раствор для проверки разделительной способности хроматографической системы.</w:t>
      </w:r>
    </w:p>
    <w:p w:rsidR="00FC274F" w:rsidRPr="001C531A" w:rsidRDefault="00FC274F" w:rsidP="00FC274F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1C531A">
        <w:rPr>
          <w:i/>
          <w:sz w:val="28"/>
          <w:szCs w:val="28"/>
        </w:rPr>
        <w:t>Пригодность хроматографической системы</w:t>
      </w:r>
      <w:r w:rsidRPr="001C531A">
        <w:rPr>
          <w:sz w:val="28"/>
          <w:szCs w:val="28"/>
        </w:rPr>
        <w:t xml:space="preserve">. На хроматограмме </w:t>
      </w:r>
      <w:r w:rsidRPr="001C531A">
        <w:rPr>
          <w:rFonts w:eastAsia="TimesNewRomanPSMT"/>
          <w:sz w:val="28"/>
          <w:szCs w:val="28"/>
        </w:rPr>
        <w:t xml:space="preserve">раствора </w:t>
      </w:r>
      <w:r w:rsidRPr="001C531A">
        <w:rPr>
          <w:sz w:val="28"/>
          <w:szCs w:val="28"/>
        </w:rPr>
        <w:t>для проверки разделительной способности хроматографической системы</w:t>
      </w:r>
      <w:r w:rsidRPr="001C531A">
        <w:rPr>
          <w:rFonts w:eastAsia="TimesNewRomanPSMT"/>
          <w:sz w:val="28"/>
          <w:szCs w:val="28"/>
        </w:rPr>
        <w:t xml:space="preserve"> </w:t>
      </w:r>
      <w:r w:rsidRPr="001C531A">
        <w:rPr>
          <w:sz w:val="28"/>
          <w:szCs w:val="28"/>
        </w:rPr>
        <w:t>разрешение</w:t>
      </w:r>
      <w:r w:rsidRPr="001C531A">
        <w:rPr>
          <w:i/>
          <w:sz w:val="28"/>
          <w:szCs w:val="28"/>
        </w:rPr>
        <w:t xml:space="preserve"> </w:t>
      </w:r>
      <w:r w:rsidRPr="001C531A">
        <w:rPr>
          <w:sz w:val="28"/>
          <w:szCs w:val="28"/>
        </w:rPr>
        <w:t>(</w:t>
      </w:r>
      <w:r w:rsidRPr="001C531A">
        <w:rPr>
          <w:i/>
          <w:sz w:val="28"/>
          <w:szCs w:val="28"/>
        </w:rPr>
        <w:t>R</w:t>
      </w:r>
      <w:r w:rsidRPr="001C531A">
        <w:rPr>
          <w:sz w:val="28"/>
          <w:szCs w:val="28"/>
        </w:rPr>
        <w:t xml:space="preserve">) между пиками </w:t>
      </w:r>
      <w:proofErr w:type="spellStart"/>
      <w:r w:rsidR="00100322">
        <w:rPr>
          <w:sz w:val="28"/>
          <w:szCs w:val="28"/>
        </w:rPr>
        <w:t>нистатина</w:t>
      </w:r>
      <w:proofErr w:type="spellEnd"/>
      <w:r w:rsidRPr="001C531A">
        <w:rPr>
          <w:sz w:val="28"/>
          <w:szCs w:val="28"/>
        </w:rPr>
        <w:t xml:space="preserve"> и </w:t>
      </w:r>
      <w:proofErr w:type="spellStart"/>
      <w:r w:rsidR="00100322">
        <w:rPr>
          <w:sz w:val="28"/>
          <w:szCs w:val="28"/>
        </w:rPr>
        <w:t>гризеофульвина</w:t>
      </w:r>
      <w:proofErr w:type="spellEnd"/>
      <w:r w:rsidRPr="001C531A">
        <w:rPr>
          <w:sz w:val="28"/>
          <w:szCs w:val="28"/>
        </w:rPr>
        <w:t xml:space="preserve"> должно быть не менее </w:t>
      </w:r>
      <w:r w:rsidR="00100322">
        <w:rPr>
          <w:sz w:val="28"/>
          <w:szCs w:val="28"/>
        </w:rPr>
        <w:t>6</w:t>
      </w:r>
      <w:r w:rsidRPr="001C531A">
        <w:rPr>
          <w:sz w:val="28"/>
          <w:szCs w:val="28"/>
        </w:rPr>
        <w:t>,0.</w:t>
      </w:r>
    </w:p>
    <w:p w:rsidR="00FC274F" w:rsidRPr="001C531A" w:rsidRDefault="00FC274F" w:rsidP="00FC274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i/>
          <w:sz w:val="28"/>
          <w:szCs w:val="28"/>
        </w:rPr>
        <w:t>Относительные времена удерживания компонентов</w:t>
      </w:r>
      <w:r w:rsidRPr="001C531A">
        <w:rPr>
          <w:sz w:val="28"/>
          <w:szCs w:val="28"/>
        </w:rPr>
        <w:t xml:space="preserve">: </w:t>
      </w:r>
      <w:proofErr w:type="spellStart"/>
      <w:r w:rsidR="00100322" w:rsidRPr="00100322">
        <w:rPr>
          <w:sz w:val="28"/>
          <w:szCs w:val="28"/>
        </w:rPr>
        <w:t>гризеофульвин</w:t>
      </w:r>
      <w:proofErr w:type="spellEnd"/>
      <w:r w:rsidR="00100322" w:rsidRPr="00100322">
        <w:rPr>
          <w:sz w:val="28"/>
          <w:szCs w:val="28"/>
        </w:rPr>
        <w:t xml:space="preserve"> </w:t>
      </w:r>
      <w:r w:rsidRPr="001C531A">
        <w:rPr>
          <w:sz w:val="28"/>
          <w:szCs w:val="28"/>
        </w:rPr>
        <w:t>– 1,0 (около 1</w:t>
      </w:r>
      <w:r w:rsidR="00100322">
        <w:rPr>
          <w:sz w:val="28"/>
          <w:szCs w:val="28"/>
        </w:rPr>
        <w:t>0</w:t>
      </w:r>
      <w:r w:rsidRPr="001C531A">
        <w:rPr>
          <w:sz w:val="28"/>
          <w:szCs w:val="28"/>
        </w:rPr>
        <w:t xml:space="preserve"> мин); </w:t>
      </w:r>
      <w:proofErr w:type="spellStart"/>
      <w:r w:rsidR="00100322">
        <w:rPr>
          <w:sz w:val="28"/>
          <w:szCs w:val="28"/>
        </w:rPr>
        <w:t>нистатин</w:t>
      </w:r>
      <w:proofErr w:type="spellEnd"/>
      <w:r w:rsidRPr="001C531A">
        <w:rPr>
          <w:sz w:val="28"/>
          <w:szCs w:val="28"/>
        </w:rPr>
        <w:t xml:space="preserve"> – около 0,</w:t>
      </w:r>
      <w:r w:rsidR="00100322">
        <w:rPr>
          <w:sz w:val="28"/>
          <w:szCs w:val="28"/>
        </w:rPr>
        <w:t>25</w:t>
      </w:r>
      <w:r w:rsidRPr="001C531A">
        <w:rPr>
          <w:sz w:val="28"/>
          <w:szCs w:val="28"/>
        </w:rPr>
        <w:t>.</w:t>
      </w:r>
    </w:p>
    <w:p w:rsidR="00FC274F" w:rsidRPr="001C531A" w:rsidRDefault="00FC274F" w:rsidP="00FC274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1C531A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FC274F" w:rsidRPr="001C531A" w:rsidRDefault="00FC274F" w:rsidP="00FC274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C531A">
        <w:rPr>
          <w:rFonts w:ascii="Times New Roman" w:hAnsi="Times New Roman"/>
          <w:sz w:val="28"/>
          <w:szCs w:val="28"/>
        </w:rPr>
        <w:t xml:space="preserve"> площадь пика </w:t>
      </w:r>
      <w:r w:rsidR="00100322">
        <w:rPr>
          <w:rFonts w:ascii="Times New Roman" w:hAnsi="Times New Roman"/>
          <w:sz w:val="28"/>
          <w:szCs w:val="28"/>
        </w:rPr>
        <w:t>любой примеси</w:t>
      </w:r>
      <w:r w:rsidRPr="001C531A">
        <w:rPr>
          <w:rFonts w:ascii="Times New Roman" w:hAnsi="Times New Roman"/>
          <w:sz w:val="28"/>
          <w:szCs w:val="28"/>
        </w:rPr>
        <w:t xml:space="preserve"> </w:t>
      </w:r>
      <w:r w:rsidR="00100322">
        <w:rPr>
          <w:rFonts w:ascii="Times New Roman" w:hAnsi="Times New Roman"/>
          <w:sz w:val="28"/>
          <w:szCs w:val="28"/>
        </w:rPr>
        <w:t xml:space="preserve">не </w:t>
      </w:r>
      <w:r w:rsidRPr="001C531A">
        <w:rPr>
          <w:rFonts w:ascii="Times New Roman" w:hAnsi="Times New Roman"/>
          <w:sz w:val="28"/>
          <w:szCs w:val="28"/>
        </w:rPr>
        <w:t xml:space="preserve">должна </w:t>
      </w:r>
      <w:r w:rsidR="00100322">
        <w:rPr>
          <w:rFonts w:ascii="Times New Roman" w:hAnsi="Times New Roman"/>
          <w:sz w:val="28"/>
          <w:szCs w:val="28"/>
        </w:rPr>
        <w:t>превышать</w:t>
      </w:r>
      <w:r w:rsidRPr="001C531A">
        <w:rPr>
          <w:rFonts w:ascii="Times New Roman" w:hAnsi="Times New Roman"/>
          <w:sz w:val="28"/>
          <w:szCs w:val="28"/>
        </w:rPr>
        <w:t xml:space="preserve"> площад</w:t>
      </w:r>
      <w:r w:rsidR="00100322">
        <w:rPr>
          <w:rFonts w:ascii="Times New Roman" w:hAnsi="Times New Roman"/>
          <w:sz w:val="28"/>
          <w:szCs w:val="28"/>
        </w:rPr>
        <w:t>ь</w:t>
      </w:r>
      <w:r w:rsidRPr="001C531A">
        <w:rPr>
          <w:rFonts w:ascii="Times New Roman" w:hAnsi="Times New Roman"/>
          <w:sz w:val="28"/>
          <w:szCs w:val="28"/>
        </w:rPr>
        <w:t xml:space="preserve"> пика</w:t>
      </w:r>
      <w:r w:rsidR="00100322">
        <w:rPr>
          <w:rFonts w:ascii="Times New Roman" w:hAnsi="Times New Roman"/>
          <w:sz w:val="28"/>
          <w:szCs w:val="28"/>
        </w:rPr>
        <w:t xml:space="preserve"> гризеофульвина</w:t>
      </w:r>
      <w:r w:rsidRPr="001C531A">
        <w:rPr>
          <w:rFonts w:ascii="Times New Roman" w:hAnsi="Times New Roman"/>
          <w:sz w:val="28"/>
          <w:szCs w:val="28"/>
        </w:rPr>
        <w:t xml:space="preserve"> на хроматограмме раствора </w:t>
      </w:r>
      <w:r w:rsidR="00100322">
        <w:rPr>
          <w:rFonts w:ascii="Times New Roman" w:hAnsi="Times New Roman"/>
          <w:sz w:val="28"/>
          <w:szCs w:val="28"/>
        </w:rPr>
        <w:t>сравнения (не более 0,</w:t>
      </w:r>
      <w:r w:rsidRPr="001C531A">
        <w:rPr>
          <w:rFonts w:ascii="Times New Roman" w:hAnsi="Times New Roman"/>
          <w:sz w:val="28"/>
          <w:szCs w:val="28"/>
        </w:rPr>
        <w:t>5 %);</w:t>
      </w:r>
    </w:p>
    <w:p w:rsidR="00FC274F" w:rsidRPr="001C531A" w:rsidRDefault="00FC274F" w:rsidP="00FC274F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C531A">
        <w:rPr>
          <w:rFonts w:ascii="Times New Roman" w:hAnsi="Times New Roman"/>
          <w:sz w:val="28"/>
          <w:szCs w:val="28"/>
        </w:rPr>
        <w:t xml:space="preserve"> суммарная площадь пиков всех примесей </w:t>
      </w:r>
      <w:r w:rsidR="00100322" w:rsidRPr="00100322">
        <w:rPr>
          <w:rFonts w:ascii="Times New Roman" w:hAnsi="Times New Roman"/>
          <w:sz w:val="28"/>
          <w:szCs w:val="28"/>
        </w:rPr>
        <w:t xml:space="preserve">не должна превышать </w:t>
      </w:r>
      <w:r w:rsidR="00100322">
        <w:rPr>
          <w:rFonts w:ascii="Times New Roman" w:hAnsi="Times New Roman"/>
          <w:sz w:val="28"/>
          <w:szCs w:val="28"/>
        </w:rPr>
        <w:t>трехкратную</w:t>
      </w:r>
      <w:r w:rsidRPr="001C531A">
        <w:rPr>
          <w:rFonts w:ascii="Times New Roman" w:hAnsi="Times New Roman"/>
          <w:sz w:val="28"/>
          <w:szCs w:val="28"/>
        </w:rPr>
        <w:t xml:space="preserve"> площад</w:t>
      </w:r>
      <w:r w:rsidR="00100322">
        <w:rPr>
          <w:rFonts w:ascii="Times New Roman" w:hAnsi="Times New Roman"/>
          <w:sz w:val="28"/>
          <w:szCs w:val="28"/>
        </w:rPr>
        <w:t>ь</w:t>
      </w:r>
      <w:r w:rsidRPr="001C531A">
        <w:rPr>
          <w:rFonts w:ascii="Times New Roman" w:hAnsi="Times New Roman"/>
          <w:sz w:val="28"/>
          <w:szCs w:val="28"/>
        </w:rPr>
        <w:t xml:space="preserve"> пика </w:t>
      </w:r>
      <w:r w:rsidR="00100322" w:rsidRPr="00100322">
        <w:rPr>
          <w:rFonts w:ascii="Times New Roman" w:hAnsi="Times New Roman"/>
          <w:sz w:val="28"/>
          <w:szCs w:val="28"/>
        </w:rPr>
        <w:t xml:space="preserve">гризеофульвина </w:t>
      </w:r>
      <w:r w:rsidRPr="001C531A">
        <w:rPr>
          <w:rFonts w:ascii="Times New Roman" w:hAnsi="Times New Roman"/>
          <w:sz w:val="28"/>
          <w:szCs w:val="28"/>
        </w:rPr>
        <w:t xml:space="preserve">на хроматограмме раствора сравнения (не более </w:t>
      </w:r>
      <w:r w:rsidR="00100322">
        <w:rPr>
          <w:rFonts w:ascii="Times New Roman" w:hAnsi="Times New Roman"/>
          <w:sz w:val="28"/>
          <w:szCs w:val="28"/>
        </w:rPr>
        <w:t>1</w:t>
      </w:r>
      <w:r w:rsidRPr="001C531A">
        <w:rPr>
          <w:rFonts w:ascii="Times New Roman" w:hAnsi="Times New Roman"/>
          <w:sz w:val="28"/>
          <w:szCs w:val="28"/>
        </w:rPr>
        <w:t>,</w:t>
      </w:r>
      <w:r w:rsidR="00100322">
        <w:rPr>
          <w:rFonts w:ascii="Times New Roman" w:hAnsi="Times New Roman"/>
          <w:sz w:val="28"/>
          <w:szCs w:val="28"/>
        </w:rPr>
        <w:t>5</w:t>
      </w:r>
      <w:r w:rsidRPr="001C531A">
        <w:rPr>
          <w:rFonts w:ascii="Times New Roman" w:hAnsi="Times New Roman"/>
          <w:sz w:val="28"/>
          <w:szCs w:val="28"/>
        </w:rPr>
        <w:t> %).</w:t>
      </w:r>
    </w:p>
    <w:p w:rsidR="00E45013" w:rsidRPr="00E45013" w:rsidRDefault="00E45013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D6C61">
        <w:rPr>
          <w:b/>
          <w:sz w:val="28"/>
          <w:szCs w:val="28"/>
        </w:rPr>
        <w:t xml:space="preserve">Вещества растворимые в </w:t>
      </w:r>
      <w:proofErr w:type="spellStart"/>
      <w:r w:rsidRPr="00DD6C61">
        <w:rPr>
          <w:b/>
          <w:sz w:val="28"/>
          <w:szCs w:val="28"/>
        </w:rPr>
        <w:t>петролейном</w:t>
      </w:r>
      <w:proofErr w:type="spellEnd"/>
      <w:r w:rsidRPr="00DD6C61">
        <w:rPr>
          <w:b/>
          <w:sz w:val="28"/>
          <w:szCs w:val="28"/>
        </w:rPr>
        <w:t xml:space="preserve"> эфире. </w:t>
      </w:r>
      <w:r w:rsidRPr="00DD6C61">
        <w:rPr>
          <w:sz w:val="28"/>
          <w:szCs w:val="28"/>
        </w:rPr>
        <w:t xml:space="preserve">Не более 0,2 %. Взбалтывают 1,0 г субстанции с 20 мл </w:t>
      </w:r>
      <w:proofErr w:type="spellStart"/>
      <w:r w:rsidRPr="00DD6C61">
        <w:rPr>
          <w:sz w:val="28"/>
          <w:szCs w:val="28"/>
        </w:rPr>
        <w:t>петролейного</w:t>
      </w:r>
      <w:proofErr w:type="spellEnd"/>
      <w:r w:rsidRPr="00DD6C61">
        <w:rPr>
          <w:sz w:val="28"/>
          <w:szCs w:val="28"/>
        </w:rPr>
        <w:t xml:space="preserve"> эфира и кипятят смесь с обратным холодильником в течение 10 мин. После охлаждения фильтруют и промывают остаток трижды </w:t>
      </w:r>
      <w:proofErr w:type="spellStart"/>
      <w:r w:rsidRPr="00DD6C61">
        <w:rPr>
          <w:sz w:val="28"/>
          <w:szCs w:val="28"/>
        </w:rPr>
        <w:t>петролейным</w:t>
      </w:r>
      <w:proofErr w:type="spellEnd"/>
      <w:r w:rsidRPr="00DD6C61">
        <w:rPr>
          <w:sz w:val="28"/>
          <w:szCs w:val="28"/>
        </w:rPr>
        <w:t xml:space="preserve"> эфиром порциями по 15 мл. Объединяют фильтрат и промывные воды, выпаривают досуха на водяной </w:t>
      </w:r>
      <w:r w:rsidRPr="00DD6C61">
        <w:rPr>
          <w:sz w:val="28"/>
          <w:szCs w:val="28"/>
        </w:rPr>
        <w:lastRenderedPageBreak/>
        <w:t>бане и сушат при 100-105</w:t>
      </w:r>
      <w:proofErr w:type="gramStart"/>
      <w:r w:rsidRPr="00DD6C61">
        <w:rPr>
          <w:sz w:val="28"/>
          <w:szCs w:val="28"/>
        </w:rPr>
        <w:t> °С</w:t>
      </w:r>
      <w:proofErr w:type="gramEnd"/>
      <w:r w:rsidRPr="00DD6C61">
        <w:rPr>
          <w:sz w:val="28"/>
          <w:szCs w:val="28"/>
        </w:rPr>
        <w:t xml:space="preserve"> в течение 1 ч. Остаток должен весить не более 2 мг.</w:t>
      </w:r>
    </w:p>
    <w:p w:rsidR="00835D0D" w:rsidRPr="00892CDF" w:rsidRDefault="002D471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892CDF">
        <w:rPr>
          <w:b/>
          <w:sz w:val="28"/>
          <w:szCs w:val="28"/>
        </w:rPr>
        <w:t xml:space="preserve">Потеря в массе при высушивании. </w:t>
      </w:r>
      <w:r w:rsidR="00892CDF" w:rsidRPr="00892CDF">
        <w:rPr>
          <w:sz w:val="28"/>
          <w:szCs w:val="28"/>
        </w:rPr>
        <w:t>Не более 1,0% (ОФС «Потеря в массе при высушивании», способ 1). Для определения используют около 1 г (точная навеска) субстанции.</w:t>
      </w:r>
    </w:p>
    <w:p w:rsidR="00BC5A2A" w:rsidRPr="00892CDF" w:rsidRDefault="009B2298" w:rsidP="001C531A">
      <w:pPr>
        <w:widowControl/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892CDF">
        <w:rPr>
          <w:b/>
          <w:sz w:val="28"/>
          <w:szCs w:val="28"/>
        </w:rPr>
        <w:t>Сульфатная зола</w:t>
      </w:r>
      <w:r w:rsidR="00BC5A2A" w:rsidRPr="00892CDF">
        <w:rPr>
          <w:b/>
          <w:sz w:val="28"/>
          <w:szCs w:val="28"/>
        </w:rPr>
        <w:t>.</w:t>
      </w:r>
      <w:r w:rsidR="00804071" w:rsidRPr="00892CDF">
        <w:rPr>
          <w:b/>
          <w:sz w:val="28"/>
          <w:szCs w:val="28"/>
        </w:rPr>
        <w:t xml:space="preserve"> </w:t>
      </w:r>
      <w:r w:rsidR="00804071" w:rsidRPr="00892CDF">
        <w:rPr>
          <w:sz w:val="28"/>
          <w:szCs w:val="28"/>
        </w:rPr>
        <w:t>Не более 0,</w:t>
      </w:r>
      <w:r w:rsidR="00892CDF">
        <w:rPr>
          <w:sz w:val="28"/>
          <w:szCs w:val="28"/>
        </w:rPr>
        <w:t>2</w:t>
      </w:r>
      <w:r w:rsidR="00EC486C" w:rsidRPr="00892CDF">
        <w:rPr>
          <w:sz w:val="28"/>
          <w:szCs w:val="28"/>
        </w:rPr>
        <w:t> </w:t>
      </w:r>
      <w:r w:rsidR="00804071" w:rsidRPr="00892CDF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892CDF">
        <w:rPr>
          <w:sz w:val="28"/>
          <w:szCs w:val="28"/>
        </w:rPr>
        <w:t> </w:t>
      </w:r>
      <w:r w:rsidR="00804071" w:rsidRPr="00892CDF">
        <w:rPr>
          <w:sz w:val="28"/>
          <w:szCs w:val="28"/>
        </w:rPr>
        <w:t>г (точная навеска) субстанции</w:t>
      </w:r>
      <w:r w:rsidR="00DD6C61">
        <w:rPr>
          <w:sz w:val="28"/>
          <w:szCs w:val="28"/>
        </w:rPr>
        <w:t>.</w:t>
      </w:r>
    </w:p>
    <w:p w:rsidR="00804071" w:rsidRPr="001C531A" w:rsidRDefault="00BC5A2A" w:rsidP="001C53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4B22">
        <w:rPr>
          <w:rFonts w:ascii="Times New Roman" w:hAnsi="Times New Roman"/>
          <w:b/>
          <w:sz w:val="28"/>
          <w:szCs w:val="28"/>
          <w:lang w:val="ru-RU"/>
        </w:rPr>
        <w:t>Т</w:t>
      </w:r>
      <w:r w:rsidR="009B2298" w:rsidRPr="005F4B22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471924" w:rsidRPr="005F4B22">
        <w:rPr>
          <w:rFonts w:ascii="Times New Roman" w:hAnsi="Times New Roman"/>
          <w:b/>
          <w:sz w:val="28"/>
          <w:szCs w:val="28"/>
          <w:lang w:val="ru-RU"/>
        </w:rPr>
        <w:t>ё</w:t>
      </w:r>
      <w:r w:rsidR="009B2298" w:rsidRPr="005F4B22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9B2298" w:rsidRPr="005F4B2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4071" w:rsidRPr="005F4B22">
        <w:rPr>
          <w:rFonts w:ascii="Times New Roman" w:hAnsi="Times New Roman"/>
          <w:sz w:val="28"/>
          <w:szCs w:val="28"/>
          <w:lang w:val="ru-RU"/>
        </w:rPr>
        <w:t>Не более 0,00</w:t>
      </w:r>
      <w:r w:rsidR="00FE2638" w:rsidRPr="005F4B22">
        <w:rPr>
          <w:rFonts w:ascii="Times New Roman" w:hAnsi="Times New Roman"/>
          <w:sz w:val="28"/>
          <w:szCs w:val="28"/>
          <w:lang w:val="ru-RU"/>
        </w:rPr>
        <w:t>2</w:t>
      </w:r>
      <w:r w:rsidR="00892CDF" w:rsidRPr="005F4B22">
        <w:rPr>
          <w:rFonts w:ascii="Times New Roman" w:hAnsi="Times New Roman"/>
          <w:sz w:val="28"/>
          <w:szCs w:val="28"/>
          <w:lang w:val="ru-RU"/>
        </w:rPr>
        <w:t>5</w:t>
      </w:r>
      <w:r w:rsidR="00EC486C" w:rsidRPr="005F4B22">
        <w:rPr>
          <w:rFonts w:ascii="Times New Roman" w:hAnsi="Times New Roman"/>
          <w:sz w:val="28"/>
          <w:szCs w:val="28"/>
          <w:lang w:val="ru-RU"/>
        </w:rPr>
        <w:t> </w:t>
      </w:r>
      <w:r w:rsidR="00804071" w:rsidRPr="005F4B22">
        <w:rPr>
          <w:rFonts w:ascii="Times New Roman" w:hAnsi="Times New Roman"/>
          <w:sz w:val="28"/>
          <w:szCs w:val="28"/>
          <w:lang w:val="ru-RU"/>
        </w:rPr>
        <w:t>%</w:t>
      </w:r>
      <w:r w:rsidR="00177B0B" w:rsidRPr="005F4B22">
        <w:rPr>
          <w:rFonts w:ascii="Times New Roman" w:hAnsi="Times New Roman"/>
          <w:sz w:val="28"/>
          <w:szCs w:val="28"/>
          <w:lang w:val="ru-RU"/>
        </w:rPr>
        <w:t xml:space="preserve"> (ОФС «Тяж</w:t>
      </w:r>
      <w:r w:rsidR="00471924" w:rsidRPr="005F4B22">
        <w:rPr>
          <w:rFonts w:ascii="Times New Roman" w:hAnsi="Times New Roman"/>
          <w:sz w:val="28"/>
          <w:szCs w:val="28"/>
          <w:lang w:val="ru-RU"/>
        </w:rPr>
        <w:t>ё</w:t>
      </w:r>
      <w:r w:rsidR="00177B0B" w:rsidRPr="005F4B22">
        <w:rPr>
          <w:rFonts w:ascii="Times New Roman" w:hAnsi="Times New Roman"/>
          <w:sz w:val="28"/>
          <w:szCs w:val="28"/>
          <w:lang w:val="ru-RU"/>
        </w:rPr>
        <w:t>лые металлы»</w:t>
      </w:r>
      <w:r w:rsidR="00CC6454" w:rsidRPr="005F4B2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C6454" w:rsidRPr="005F4B22">
        <w:rPr>
          <w:rFonts w:ascii="Times New Roman" w:hAnsi="Times New Roman"/>
          <w:bCs/>
          <w:sz w:val="28"/>
          <w:szCs w:val="28"/>
          <w:lang w:val="ru-RU"/>
        </w:rPr>
        <w:t xml:space="preserve">Определение тяжёлых металлов в </w:t>
      </w:r>
      <w:r w:rsidR="00892CDF" w:rsidRPr="005F4B22">
        <w:rPr>
          <w:rFonts w:ascii="Times New Roman" w:hAnsi="Times New Roman"/>
          <w:bCs/>
          <w:sz w:val="28"/>
          <w:szCs w:val="28"/>
          <w:lang w:val="ru-RU"/>
        </w:rPr>
        <w:t>зольном остатке органических</w:t>
      </w:r>
      <w:r w:rsidR="00CC6454" w:rsidRPr="005F4B22">
        <w:rPr>
          <w:rFonts w:ascii="Times New Roman" w:hAnsi="Times New Roman"/>
          <w:bCs/>
          <w:sz w:val="28"/>
          <w:szCs w:val="28"/>
          <w:lang w:val="ru-RU"/>
        </w:rPr>
        <w:t xml:space="preserve"> лекарственных средств</w:t>
      </w:r>
      <w:r w:rsidR="00177B0B" w:rsidRPr="005F4B22">
        <w:rPr>
          <w:rFonts w:ascii="Times New Roman" w:hAnsi="Times New Roman"/>
          <w:sz w:val="28"/>
          <w:szCs w:val="28"/>
          <w:lang w:val="ru-RU"/>
        </w:rPr>
        <w:t>)</w:t>
      </w:r>
      <w:r w:rsidR="00804071" w:rsidRPr="005F4B22">
        <w:rPr>
          <w:rFonts w:ascii="Times New Roman" w:hAnsi="Times New Roman"/>
          <w:sz w:val="28"/>
          <w:szCs w:val="28"/>
          <w:lang w:val="ru-RU"/>
        </w:rPr>
        <w:t>.</w:t>
      </w:r>
      <w:r w:rsidR="00CC6454" w:rsidRPr="005F4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4B22" w:rsidRPr="005F4B22">
        <w:rPr>
          <w:rFonts w:ascii="Times New Roman" w:hAnsi="Times New Roman"/>
          <w:sz w:val="28"/>
          <w:szCs w:val="28"/>
          <w:lang w:val="ru-RU"/>
        </w:rPr>
        <w:t>Определение проводят в зольном остатке, полученном после сжигания 0,4 г субстанции, с использованием</w:t>
      </w:r>
      <w:r w:rsidR="00177B0B" w:rsidRPr="005F4B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2CDF" w:rsidRPr="005F4B22">
        <w:rPr>
          <w:rFonts w:ascii="Times New Roman" w:hAnsi="Times New Roman"/>
          <w:sz w:val="28"/>
          <w:szCs w:val="28"/>
          <w:lang w:val="ru-RU"/>
        </w:rPr>
        <w:t>эталонн</w:t>
      </w:r>
      <w:r w:rsidR="005F4B22" w:rsidRPr="005F4B22">
        <w:rPr>
          <w:rFonts w:ascii="Times New Roman" w:hAnsi="Times New Roman"/>
          <w:sz w:val="28"/>
          <w:szCs w:val="28"/>
          <w:lang w:val="ru-RU"/>
        </w:rPr>
        <w:t>ого</w:t>
      </w:r>
      <w:r w:rsidR="00892CDF" w:rsidRPr="005F4B22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="005F4B22" w:rsidRPr="005F4B22">
        <w:rPr>
          <w:rFonts w:ascii="Times New Roman" w:hAnsi="Times New Roman"/>
          <w:sz w:val="28"/>
          <w:szCs w:val="28"/>
          <w:lang w:val="ru-RU"/>
        </w:rPr>
        <w:t>а </w:t>
      </w:r>
      <w:r w:rsidR="009B1790" w:rsidRPr="005F4B22">
        <w:rPr>
          <w:rFonts w:ascii="Times New Roman" w:hAnsi="Times New Roman"/>
          <w:sz w:val="28"/>
          <w:szCs w:val="28"/>
          <w:lang w:val="ru-RU"/>
        </w:rPr>
        <w:t>1</w:t>
      </w:r>
      <w:r w:rsidR="00804071" w:rsidRPr="005F4B22">
        <w:rPr>
          <w:rFonts w:ascii="Times New Roman" w:hAnsi="Times New Roman"/>
          <w:sz w:val="28"/>
          <w:szCs w:val="28"/>
          <w:lang w:val="ru-RU"/>
        </w:rPr>
        <w:t>.</w:t>
      </w:r>
    </w:p>
    <w:p w:rsidR="00A42D50" w:rsidRDefault="00A42D50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E21F1C">
        <w:rPr>
          <w:b/>
          <w:sz w:val="28"/>
          <w:szCs w:val="28"/>
        </w:rPr>
        <w:t xml:space="preserve">Остаточные органические растворители. </w:t>
      </w:r>
      <w:r w:rsidRPr="00E21F1C">
        <w:rPr>
          <w:sz w:val="28"/>
          <w:szCs w:val="28"/>
        </w:rPr>
        <w:t>В соответствии с требованиями ОФС «Остаточные органические растворители».</w:t>
      </w:r>
    </w:p>
    <w:p w:rsidR="00C734D6" w:rsidRPr="00C734D6" w:rsidRDefault="00C734D6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734D6">
        <w:rPr>
          <w:b/>
          <w:sz w:val="28"/>
          <w:szCs w:val="28"/>
        </w:rPr>
        <w:t>Аномальная токсичность.</w:t>
      </w:r>
      <w:r w:rsidRPr="00C734D6">
        <w:rPr>
          <w:sz w:val="28"/>
          <w:szCs w:val="28"/>
        </w:rPr>
        <w:t xml:space="preserve"> Субстанция должна быть нетоксичной (ОФС «Аномальная токсичность»). Тест-доза – </w:t>
      </w:r>
      <w:r>
        <w:rPr>
          <w:sz w:val="28"/>
          <w:szCs w:val="28"/>
        </w:rPr>
        <w:t>0,1 </w:t>
      </w:r>
      <w:r w:rsidRPr="00C734D6">
        <w:rPr>
          <w:sz w:val="28"/>
          <w:szCs w:val="28"/>
        </w:rPr>
        <w:t xml:space="preserve">г субстанции в </w:t>
      </w:r>
      <w:r>
        <w:rPr>
          <w:sz w:val="28"/>
          <w:szCs w:val="28"/>
        </w:rPr>
        <w:t>0,5-1 </w:t>
      </w:r>
      <w:r w:rsidRPr="00C734D6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воды </w:t>
      </w:r>
      <w:r w:rsidRPr="00C734D6">
        <w:rPr>
          <w:sz w:val="28"/>
          <w:szCs w:val="28"/>
        </w:rPr>
        <w:t>на мышь. Срок наблюдения 48 ч.</w:t>
      </w:r>
    </w:p>
    <w:p w:rsidR="00A55849" w:rsidRPr="001C531A" w:rsidRDefault="00184EFD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1875F0">
        <w:rPr>
          <w:rFonts w:ascii="Times New Roman" w:hAnsi="Times New Roman"/>
          <w:sz w:val="28"/>
          <w:szCs w:val="28"/>
        </w:rPr>
        <w:t>спектрофотометрии</w:t>
      </w:r>
      <w:r w:rsidR="00AF6773" w:rsidRPr="001C531A">
        <w:rPr>
          <w:rFonts w:ascii="Times New Roman" w:hAnsi="Times New Roman"/>
          <w:sz w:val="28"/>
          <w:szCs w:val="28"/>
        </w:rPr>
        <w:t>.</w:t>
      </w:r>
    </w:p>
    <w:p w:rsidR="00AF10E3" w:rsidRDefault="00AF10E3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10E3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AF6773" w:rsidRPr="001C531A">
        <w:rPr>
          <w:rFonts w:ascii="Times New Roman" w:hAnsi="Times New Roman"/>
          <w:sz w:val="28"/>
          <w:szCs w:val="28"/>
        </w:rPr>
        <w:t>Около 0,</w:t>
      </w:r>
      <w:r w:rsidR="00AD4825" w:rsidRPr="001C531A">
        <w:rPr>
          <w:rFonts w:ascii="Times New Roman" w:hAnsi="Times New Roman"/>
          <w:sz w:val="28"/>
          <w:szCs w:val="28"/>
        </w:rPr>
        <w:t>1</w:t>
      </w:r>
      <w:r w:rsidR="00AF6773" w:rsidRPr="001C531A">
        <w:rPr>
          <w:rFonts w:ascii="Times New Roman" w:hAnsi="Times New Roman"/>
          <w:sz w:val="28"/>
          <w:szCs w:val="28"/>
        </w:rPr>
        <w:t> г (точная навеска)</w:t>
      </w:r>
      <w:r w:rsidR="00D90C89">
        <w:rPr>
          <w:rFonts w:ascii="Times New Roman" w:hAnsi="Times New Roman"/>
          <w:sz w:val="28"/>
          <w:szCs w:val="28"/>
        </w:rPr>
        <w:t xml:space="preserve"> </w:t>
      </w:r>
      <w:r w:rsidR="00AF6773" w:rsidRPr="001C531A">
        <w:rPr>
          <w:rFonts w:ascii="Times New Roman" w:hAnsi="Times New Roman"/>
          <w:sz w:val="28"/>
          <w:szCs w:val="28"/>
        </w:rPr>
        <w:t>субстанции</w:t>
      </w:r>
      <w:r w:rsidR="00D90C89">
        <w:rPr>
          <w:rFonts w:ascii="Times New Roman" w:hAnsi="Times New Roman"/>
          <w:sz w:val="28"/>
          <w:szCs w:val="28"/>
        </w:rPr>
        <w:t xml:space="preserve"> помещают в мерную колбу</w:t>
      </w:r>
      <w:r w:rsidR="00AF6773" w:rsidRPr="001C531A">
        <w:rPr>
          <w:rFonts w:ascii="Times New Roman" w:hAnsi="Times New Roman"/>
          <w:sz w:val="28"/>
          <w:szCs w:val="28"/>
        </w:rPr>
        <w:t xml:space="preserve"> </w:t>
      </w:r>
      <w:r w:rsidR="00D90C89" w:rsidRPr="00D90C89">
        <w:rPr>
          <w:rFonts w:ascii="Times New Roman" w:hAnsi="Times New Roman"/>
          <w:sz w:val="28"/>
          <w:szCs w:val="28"/>
        </w:rPr>
        <w:t>вместимостью 2</w:t>
      </w:r>
      <w:r w:rsidR="00D90C89">
        <w:rPr>
          <w:rFonts w:ascii="Times New Roman" w:hAnsi="Times New Roman"/>
          <w:sz w:val="28"/>
          <w:szCs w:val="28"/>
        </w:rPr>
        <w:t>0</w:t>
      </w:r>
      <w:r w:rsidR="00D90C89" w:rsidRPr="00D90C89">
        <w:rPr>
          <w:rFonts w:ascii="Times New Roman" w:hAnsi="Times New Roman"/>
          <w:sz w:val="28"/>
          <w:szCs w:val="28"/>
        </w:rPr>
        <w:t>0 мл</w:t>
      </w:r>
      <w:r w:rsidR="00D90C89">
        <w:rPr>
          <w:rFonts w:ascii="Times New Roman" w:hAnsi="Times New Roman"/>
          <w:sz w:val="28"/>
          <w:szCs w:val="28"/>
        </w:rPr>
        <w:t>,</w:t>
      </w:r>
      <w:r w:rsidR="00D90C89" w:rsidRPr="00D90C89">
        <w:rPr>
          <w:rFonts w:ascii="Times New Roman" w:hAnsi="Times New Roman"/>
          <w:sz w:val="28"/>
          <w:szCs w:val="28"/>
        </w:rPr>
        <w:t xml:space="preserve"> </w:t>
      </w:r>
      <w:r w:rsidR="00693C0D">
        <w:rPr>
          <w:rFonts w:ascii="Times New Roman" w:hAnsi="Times New Roman"/>
          <w:sz w:val="28"/>
          <w:szCs w:val="28"/>
        </w:rPr>
        <w:t>растворяют в этаноле</w:t>
      </w:r>
      <w:r w:rsidR="00AF6773" w:rsidRPr="001C531A">
        <w:rPr>
          <w:rFonts w:ascii="Times New Roman" w:hAnsi="Times New Roman"/>
          <w:sz w:val="28"/>
          <w:szCs w:val="28"/>
        </w:rPr>
        <w:t xml:space="preserve"> </w:t>
      </w:r>
      <w:r w:rsidR="00693C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доводят объем раствора тем же растворителем до метки. В мерную колбу вместимостью 100 мл перено</w:t>
      </w:r>
      <w:r w:rsidR="00693C0D">
        <w:rPr>
          <w:rFonts w:ascii="Times New Roman" w:hAnsi="Times New Roman"/>
          <w:sz w:val="28"/>
          <w:szCs w:val="28"/>
        </w:rPr>
        <w:t>сят 2,0 мл полученного раствора</w:t>
      </w:r>
      <w:r>
        <w:rPr>
          <w:rFonts w:ascii="Times New Roman" w:hAnsi="Times New Roman"/>
          <w:sz w:val="28"/>
          <w:szCs w:val="28"/>
        </w:rPr>
        <w:t xml:space="preserve"> и доводят</w:t>
      </w:r>
      <w:r w:rsidRPr="00AF10E3">
        <w:rPr>
          <w:rFonts w:ascii="Times New Roman" w:hAnsi="Times New Roman"/>
          <w:sz w:val="28"/>
          <w:szCs w:val="28"/>
        </w:rPr>
        <w:t xml:space="preserve"> объем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3C0D">
        <w:rPr>
          <w:rFonts w:ascii="Times New Roman" w:hAnsi="Times New Roman"/>
          <w:sz w:val="28"/>
          <w:szCs w:val="28"/>
        </w:rPr>
        <w:t>этанолом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B27F9E" w:rsidRPr="00B27F9E" w:rsidRDefault="00B27F9E" w:rsidP="001C531A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7F9E">
        <w:rPr>
          <w:rFonts w:ascii="Times New Roman" w:hAnsi="Times New Roman"/>
          <w:i/>
          <w:sz w:val="28"/>
          <w:szCs w:val="28"/>
        </w:rPr>
        <w:t>Раствор стандартного образца гризеофульвина.</w:t>
      </w:r>
      <w:r w:rsidRPr="00B27F9E">
        <w:rPr>
          <w:rFonts w:ascii="Times New Roman" w:hAnsi="Times New Roman"/>
          <w:sz w:val="28"/>
          <w:szCs w:val="28"/>
        </w:rPr>
        <w:t xml:space="preserve"> </w:t>
      </w:r>
      <w:r w:rsidR="00693C0D">
        <w:rPr>
          <w:rFonts w:ascii="Times New Roman" w:hAnsi="Times New Roman"/>
          <w:sz w:val="28"/>
          <w:szCs w:val="28"/>
        </w:rPr>
        <w:t xml:space="preserve">Около 10 мг </w:t>
      </w:r>
      <w:r w:rsidR="00693C0D" w:rsidRPr="00693C0D">
        <w:rPr>
          <w:rFonts w:ascii="Times New Roman" w:hAnsi="Times New Roman"/>
          <w:sz w:val="28"/>
          <w:szCs w:val="28"/>
        </w:rPr>
        <w:t xml:space="preserve">(точная навеска) стандартного образца гризеофульвина помещают в мерную колбу вместимостью </w:t>
      </w:r>
      <w:r w:rsidR="00693C0D">
        <w:rPr>
          <w:rFonts w:ascii="Times New Roman" w:hAnsi="Times New Roman"/>
          <w:sz w:val="28"/>
          <w:szCs w:val="28"/>
        </w:rPr>
        <w:t>5</w:t>
      </w:r>
      <w:r w:rsidR="00693C0D" w:rsidRPr="00693C0D">
        <w:rPr>
          <w:rFonts w:ascii="Times New Roman" w:hAnsi="Times New Roman"/>
          <w:sz w:val="28"/>
          <w:szCs w:val="28"/>
        </w:rPr>
        <w:t xml:space="preserve">0 мл, растворяют в этаноле и доводят объем раствора тем же </w:t>
      </w:r>
      <w:r w:rsidR="00693C0D" w:rsidRPr="00693C0D">
        <w:rPr>
          <w:rFonts w:ascii="Times New Roman" w:hAnsi="Times New Roman"/>
          <w:sz w:val="28"/>
          <w:szCs w:val="28"/>
        </w:rPr>
        <w:lastRenderedPageBreak/>
        <w:t xml:space="preserve">растворителем до метки. В мерную колбу вместимостью </w:t>
      </w:r>
      <w:r w:rsidR="00693C0D">
        <w:rPr>
          <w:rFonts w:ascii="Times New Roman" w:hAnsi="Times New Roman"/>
          <w:sz w:val="28"/>
          <w:szCs w:val="28"/>
        </w:rPr>
        <w:t>2</w:t>
      </w:r>
      <w:r w:rsidR="00693C0D" w:rsidRPr="00693C0D">
        <w:rPr>
          <w:rFonts w:ascii="Times New Roman" w:hAnsi="Times New Roman"/>
          <w:sz w:val="28"/>
          <w:szCs w:val="28"/>
        </w:rPr>
        <w:t xml:space="preserve">0 мл переносят </w:t>
      </w:r>
      <w:r w:rsidR="00693C0D">
        <w:rPr>
          <w:rFonts w:ascii="Times New Roman" w:hAnsi="Times New Roman"/>
          <w:sz w:val="28"/>
          <w:szCs w:val="28"/>
        </w:rPr>
        <w:t>1</w:t>
      </w:r>
      <w:r w:rsidR="00693C0D" w:rsidRPr="00693C0D">
        <w:rPr>
          <w:rFonts w:ascii="Times New Roman" w:hAnsi="Times New Roman"/>
          <w:sz w:val="28"/>
          <w:szCs w:val="28"/>
        </w:rPr>
        <w:t>,0 мл полученного раствора и доводят объем раствора этанолом до метки.</w:t>
      </w:r>
    </w:p>
    <w:p w:rsidR="00693C0D" w:rsidRDefault="00693C0D" w:rsidP="00693C0D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095856">
        <w:rPr>
          <w:rStyle w:val="80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0"/>
          <w:color w:val="000000" w:themeColor="text1"/>
          <w:sz w:val="28"/>
          <w:szCs w:val="28"/>
        </w:rPr>
        <w:t xml:space="preserve">. </w:t>
      </w:r>
      <w:r>
        <w:rPr>
          <w:rStyle w:val="80"/>
          <w:color w:val="000000" w:themeColor="text1"/>
          <w:sz w:val="28"/>
          <w:szCs w:val="28"/>
        </w:rPr>
        <w:t>Этанол</w:t>
      </w:r>
      <w:r w:rsidRPr="00095856">
        <w:rPr>
          <w:rStyle w:val="80"/>
          <w:color w:val="000000" w:themeColor="text1"/>
          <w:sz w:val="28"/>
          <w:szCs w:val="28"/>
        </w:rPr>
        <w:t>.</w:t>
      </w:r>
    </w:p>
    <w:p w:rsidR="00693C0D" w:rsidRDefault="00693C0D" w:rsidP="00693C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693C0D">
        <w:rPr>
          <w:sz w:val="28"/>
          <w:szCs w:val="28"/>
        </w:rPr>
        <w:t>гризеофульвина</w:t>
      </w:r>
      <w:r>
        <w:rPr>
          <w:sz w:val="28"/>
          <w:szCs w:val="28"/>
        </w:rPr>
        <w:t xml:space="preserve"> на спектрофотометре</w:t>
      </w:r>
      <w:r w:rsidRPr="007D2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максимуме поглощения </w:t>
      </w:r>
      <w:r w:rsidRPr="007D237A">
        <w:rPr>
          <w:sz w:val="28"/>
          <w:szCs w:val="28"/>
        </w:rPr>
        <w:t>при длине волны 2</w:t>
      </w:r>
      <w:r>
        <w:rPr>
          <w:sz w:val="28"/>
          <w:szCs w:val="28"/>
        </w:rPr>
        <w:t>91</w:t>
      </w:r>
      <w:r w:rsidRPr="007D237A">
        <w:rPr>
          <w:sz w:val="28"/>
          <w:szCs w:val="28"/>
        </w:rPr>
        <w:t> нм</w:t>
      </w:r>
      <w:r>
        <w:rPr>
          <w:sz w:val="28"/>
          <w:szCs w:val="28"/>
        </w:rPr>
        <w:t xml:space="preserve"> в кювете с толщиной слоя 1 см</w:t>
      </w:r>
      <w:r w:rsidRPr="007D237A">
        <w:rPr>
          <w:sz w:val="28"/>
          <w:szCs w:val="28"/>
        </w:rPr>
        <w:t>.</w:t>
      </w:r>
    </w:p>
    <w:p w:rsidR="00693C0D" w:rsidRDefault="00693C0D" w:rsidP="00693C0D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0"/>
          <w:color w:val="000000" w:themeColor="text1"/>
          <w:sz w:val="28"/>
          <w:szCs w:val="28"/>
        </w:rPr>
      </w:pPr>
      <w:r w:rsidRPr="00693C0D">
        <w:rPr>
          <w:color w:val="000000" w:themeColor="text1"/>
          <w:sz w:val="28"/>
          <w:szCs w:val="28"/>
          <w:lang w:bidi="ru-RU"/>
        </w:rPr>
        <w:t xml:space="preserve">Содержание </w:t>
      </w:r>
      <w:r w:rsidRPr="00693C0D">
        <w:rPr>
          <w:sz w:val="28"/>
          <w:szCs w:val="28"/>
        </w:rPr>
        <w:t>гризеофульвина C</w:t>
      </w:r>
      <w:r w:rsidRPr="00693C0D">
        <w:rPr>
          <w:sz w:val="28"/>
          <w:szCs w:val="28"/>
          <w:vertAlign w:val="subscript"/>
        </w:rPr>
        <w:t>17</w:t>
      </w:r>
      <w:r w:rsidRPr="00693C0D">
        <w:rPr>
          <w:sz w:val="28"/>
          <w:szCs w:val="28"/>
        </w:rPr>
        <w:t>H</w:t>
      </w:r>
      <w:r w:rsidRPr="00693C0D">
        <w:rPr>
          <w:sz w:val="28"/>
          <w:szCs w:val="28"/>
          <w:vertAlign w:val="subscript"/>
        </w:rPr>
        <w:t>17</w:t>
      </w:r>
      <w:r w:rsidRPr="00693C0D">
        <w:rPr>
          <w:sz w:val="28"/>
          <w:szCs w:val="28"/>
        </w:rPr>
        <w:t>ClO</w:t>
      </w:r>
      <w:r w:rsidRPr="00693C0D">
        <w:rPr>
          <w:sz w:val="28"/>
          <w:szCs w:val="28"/>
          <w:vertAlign w:val="subscript"/>
        </w:rPr>
        <w:t>6</w:t>
      </w:r>
      <w:r w:rsidRPr="00693C0D">
        <w:rPr>
          <w:color w:val="000000" w:themeColor="text1"/>
          <w:sz w:val="28"/>
          <w:szCs w:val="28"/>
          <w:lang w:bidi="ru-RU"/>
        </w:rPr>
        <w:t xml:space="preserve"> в </w:t>
      </w:r>
      <w:r w:rsidRPr="00E21F1C">
        <w:rPr>
          <w:color w:val="000000" w:themeColor="text1"/>
          <w:sz w:val="28"/>
          <w:szCs w:val="28"/>
          <w:lang w:bidi="ru-RU"/>
        </w:rPr>
        <w:t>процентах (</w:t>
      </w:r>
      <w:r w:rsidRPr="00E21F1C">
        <w:rPr>
          <w:i/>
          <w:color w:val="000000" w:themeColor="text1"/>
          <w:sz w:val="28"/>
          <w:szCs w:val="28"/>
          <w:lang w:bidi="ru-RU"/>
        </w:rPr>
        <w:t>Х</w:t>
      </w:r>
      <w:r w:rsidRPr="00E21F1C">
        <w:rPr>
          <w:color w:val="000000" w:themeColor="text1"/>
          <w:sz w:val="28"/>
          <w:szCs w:val="28"/>
          <w:lang w:bidi="ru-RU"/>
        </w:rPr>
        <w:t xml:space="preserve">) в пересчёте на </w:t>
      </w:r>
      <w:r w:rsidR="00E21F1C" w:rsidRPr="00E21F1C">
        <w:rPr>
          <w:color w:val="000000" w:themeColor="text1"/>
          <w:sz w:val="28"/>
          <w:szCs w:val="28"/>
          <w:lang w:bidi="ru-RU"/>
        </w:rPr>
        <w:t>сухое</w:t>
      </w:r>
      <w:r w:rsidRPr="00E21F1C">
        <w:rPr>
          <w:color w:val="000000" w:themeColor="text1"/>
          <w:sz w:val="28"/>
          <w:szCs w:val="28"/>
          <w:lang w:bidi="ru-RU"/>
        </w:rPr>
        <w:t xml:space="preserve"> вещество вычисляют по форму</w:t>
      </w:r>
      <w:r w:rsidRPr="00693C0D">
        <w:rPr>
          <w:color w:val="000000" w:themeColor="text1"/>
          <w:sz w:val="28"/>
          <w:szCs w:val="28"/>
          <w:lang w:bidi="ru-RU"/>
        </w:rPr>
        <w:t>ле:</w:t>
      </w:r>
    </w:p>
    <w:p w:rsidR="00693C0D" w:rsidRPr="006D1C57" w:rsidRDefault="001E5102" w:rsidP="00693C0D">
      <w:pPr>
        <w:spacing w:line="360" w:lineRule="auto"/>
        <w:ind w:right="-1"/>
        <w:jc w:val="center"/>
        <w:rPr>
          <w:position w:val="-28"/>
          <w:sz w:val="28"/>
        </w:rPr>
      </w:pPr>
      <w:r w:rsidRPr="006D1C57">
        <w:rPr>
          <w:position w:val="-30"/>
          <w:sz w:val="28"/>
          <w:lang w:val="en-US"/>
        </w:rPr>
        <w:object w:dxaOrig="5620" w:dyaOrig="700">
          <v:shape id="_x0000_i1026" type="#_x0000_t75" style="width:330pt;height:41.25pt" o:ole="">
            <v:imagedata r:id="rId10" o:title=""/>
          </v:shape>
          <o:OLEObject Type="Embed" ProgID="Equation.3" ShapeID="_x0000_i1026" DrawAspect="Content" ObjectID="_1586075621" r:id="rId11"/>
        </w:objec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9" w:type="dxa"/>
          </w:tcPr>
          <w:p w:rsidR="00693C0D" w:rsidRPr="009260FA" w:rsidRDefault="00693C0D" w:rsidP="007D66AD">
            <w:pPr>
              <w:spacing w:before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</w:tcPr>
          <w:p w:rsidR="00693C0D" w:rsidRPr="009260FA" w:rsidRDefault="00693C0D" w:rsidP="007D66AD">
            <w:pPr>
              <w:spacing w:before="120"/>
              <w:jc w:val="center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оптическая плотность раствора</w:t>
            </w:r>
            <w:r w:rsidR="007D66AD"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</w:t>
            </w:r>
            <w:r w:rsidR="007D66AD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 образца гризеофульвина</w:t>
            </w: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93C0D" w:rsidRPr="007D66AD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9260F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7D66AD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</w:tcPr>
          <w:p w:rsidR="00693C0D" w:rsidRPr="009260FA" w:rsidRDefault="00693C0D" w:rsidP="007D66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60F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7D66AD" w:rsidRPr="007D66A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гризеофульвина</w:t>
            </w: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93C0D" w:rsidRPr="009260FA" w:rsidRDefault="007D66AD" w:rsidP="007D66AD">
            <w:pPr>
              <w:spacing w:before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D66AD">
              <w:rPr>
                <w:rFonts w:eastAsiaTheme="minorHAnsi"/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  <w:r w:rsidRPr="007D66AD">
              <w:rPr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19" w:type="dxa"/>
          </w:tcPr>
          <w:p w:rsidR="00693C0D" w:rsidRPr="009260FA" w:rsidRDefault="00693C0D" w:rsidP="007D66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60F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9260FA" w:rsidRDefault="007D66A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</w:t>
            </w:r>
            <w:r w:rsidR="00693C0D"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693C0D"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</w:tcPr>
          <w:p w:rsidR="00693C0D" w:rsidRPr="009260FA" w:rsidRDefault="00693C0D" w:rsidP="007D66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60FA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7D66AD" w:rsidRPr="007D66A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 xml:space="preserve">гризеофульвина </w:t>
            </w:r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 w:rsidR="007D66AD" w:rsidRPr="007D66AD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гризеофульвина</w:t>
            </w:r>
            <w:proofErr w:type="gramStart"/>
            <w:r w:rsidRPr="009260FA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93C0D" w:rsidRPr="009260FA" w:rsidTr="00693C0D">
        <w:tc>
          <w:tcPr>
            <w:tcW w:w="634" w:type="dxa"/>
          </w:tcPr>
          <w:p w:rsidR="00693C0D" w:rsidRPr="009260FA" w:rsidRDefault="00693C0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93C0D" w:rsidRPr="00E21F1C" w:rsidRDefault="007D66AD" w:rsidP="007D66AD">
            <w:pPr>
              <w:spacing w:before="120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21F1C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19" w:type="dxa"/>
          </w:tcPr>
          <w:p w:rsidR="00693C0D" w:rsidRPr="00E21F1C" w:rsidRDefault="00693C0D" w:rsidP="007D66A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21F1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532" w:type="dxa"/>
          </w:tcPr>
          <w:p w:rsidR="00693C0D" w:rsidRPr="007D66AD" w:rsidRDefault="007D66AD" w:rsidP="007D66AD">
            <w:pPr>
              <w:spacing w:before="120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E21F1C">
              <w:rPr>
                <w:rFonts w:eastAsiaTheme="minorHAnsi"/>
                <w:color w:val="000000" w:themeColor="text1"/>
                <w:sz w:val="28"/>
                <w:szCs w:val="28"/>
                <w:lang w:bidi="ru-RU"/>
              </w:rPr>
              <w:t>потеря в массе при высушивании, %.</w:t>
            </w:r>
          </w:p>
        </w:tc>
      </w:tr>
    </w:tbl>
    <w:p w:rsidR="00EE6874" w:rsidRPr="001C531A" w:rsidRDefault="00A42D50" w:rsidP="007D66AD">
      <w:pPr>
        <w:pStyle w:val="ad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DD6C61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="00DD6C61" w:rsidRPr="00DD6C61">
        <w:rPr>
          <w:rFonts w:ascii="Times New Roman" w:hAnsi="Times New Roman"/>
          <w:spacing w:val="-6"/>
          <w:sz w:val="28"/>
          <w:szCs w:val="28"/>
        </w:rPr>
        <w:t>сухом</w:t>
      </w:r>
      <w:r w:rsidRPr="00DD6C61">
        <w:rPr>
          <w:rFonts w:ascii="Times New Roman" w:hAnsi="Times New Roman"/>
          <w:spacing w:val="-6"/>
          <w:sz w:val="28"/>
          <w:szCs w:val="28"/>
        </w:rPr>
        <w:t xml:space="preserve"> месте</w:t>
      </w:r>
      <w:r w:rsidR="00C641F3" w:rsidRPr="00DD6C61">
        <w:rPr>
          <w:rFonts w:ascii="Times New Roman" w:hAnsi="Times New Roman"/>
          <w:spacing w:val="-6"/>
          <w:sz w:val="28"/>
          <w:szCs w:val="28"/>
        </w:rPr>
        <w:t>.</w:t>
      </w:r>
    </w:p>
    <w:sectPr w:rsidR="00EE6874" w:rsidRPr="001C531A" w:rsidSect="005F2F5C">
      <w:footerReference w:type="defaul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61" w:rsidRDefault="00DD6C61">
      <w:r>
        <w:separator/>
      </w:r>
    </w:p>
  </w:endnote>
  <w:endnote w:type="continuationSeparator" w:id="0">
    <w:p w:rsidR="00DD6C61" w:rsidRDefault="00DD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DD6C61" w:rsidRDefault="00226813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DD6C61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B5210E">
          <w:rPr>
            <w:noProof/>
            <w:sz w:val="28"/>
            <w:szCs w:val="28"/>
          </w:rPr>
          <w:t>5</w:t>
        </w:r>
        <w:r w:rsidRPr="00CE4BBE">
          <w:rPr>
            <w:sz w:val="28"/>
            <w:szCs w:val="28"/>
          </w:rPr>
          <w:fldChar w:fldCharType="end"/>
        </w:r>
      </w:p>
    </w:sdtContent>
  </w:sdt>
  <w:p w:rsidR="00DD6C61" w:rsidRDefault="00DD6C6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61" w:rsidRDefault="00DD6C61">
      <w:r>
        <w:separator/>
      </w:r>
    </w:p>
  </w:footnote>
  <w:footnote w:type="continuationSeparator" w:id="0">
    <w:p w:rsidR="00DD6C61" w:rsidRDefault="00DD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26061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B1EAF"/>
    <w:rsid w:val="000C795A"/>
    <w:rsid w:val="000D5473"/>
    <w:rsid w:val="000D7C03"/>
    <w:rsid w:val="000E0DDB"/>
    <w:rsid w:val="00100322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71D9A"/>
    <w:rsid w:val="00171F90"/>
    <w:rsid w:val="0017669C"/>
    <w:rsid w:val="00177B0B"/>
    <w:rsid w:val="001824C0"/>
    <w:rsid w:val="001825EA"/>
    <w:rsid w:val="00184EFD"/>
    <w:rsid w:val="001875F0"/>
    <w:rsid w:val="00194785"/>
    <w:rsid w:val="00194F4E"/>
    <w:rsid w:val="00195064"/>
    <w:rsid w:val="001A21C6"/>
    <w:rsid w:val="001A23BA"/>
    <w:rsid w:val="001A6077"/>
    <w:rsid w:val="001C531A"/>
    <w:rsid w:val="001D2903"/>
    <w:rsid w:val="001D4A60"/>
    <w:rsid w:val="001E5102"/>
    <w:rsid w:val="001E5453"/>
    <w:rsid w:val="001F2053"/>
    <w:rsid w:val="001F3002"/>
    <w:rsid w:val="00201154"/>
    <w:rsid w:val="00204349"/>
    <w:rsid w:val="00207470"/>
    <w:rsid w:val="00207D43"/>
    <w:rsid w:val="00210358"/>
    <w:rsid w:val="00212396"/>
    <w:rsid w:val="00220205"/>
    <w:rsid w:val="002223FB"/>
    <w:rsid w:val="0022461F"/>
    <w:rsid w:val="00226813"/>
    <w:rsid w:val="002312C3"/>
    <w:rsid w:val="002318F9"/>
    <w:rsid w:val="00232050"/>
    <w:rsid w:val="0023351C"/>
    <w:rsid w:val="0023438E"/>
    <w:rsid w:val="002357A9"/>
    <w:rsid w:val="00243DA7"/>
    <w:rsid w:val="00247F1C"/>
    <w:rsid w:val="002579CE"/>
    <w:rsid w:val="00257C1B"/>
    <w:rsid w:val="002610E8"/>
    <w:rsid w:val="0027019A"/>
    <w:rsid w:val="00270C05"/>
    <w:rsid w:val="0027152A"/>
    <w:rsid w:val="00273891"/>
    <w:rsid w:val="00273CC0"/>
    <w:rsid w:val="00276C42"/>
    <w:rsid w:val="002968E9"/>
    <w:rsid w:val="002A2F87"/>
    <w:rsid w:val="002A3EE2"/>
    <w:rsid w:val="002A5551"/>
    <w:rsid w:val="002B189B"/>
    <w:rsid w:val="002B67F0"/>
    <w:rsid w:val="002B74F9"/>
    <w:rsid w:val="002C4629"/>
    <w:rsid w:val="002C65B5"/>
    <w:rsid w:val="002D4711"/>
    <w:rsid w:val="002D7661"/>
    <w:rsid w:val="002E1930"/>
    <w:rsid w:val="002F2CB3"/>
    <w:rsid w:val="002F3540"/>
    <w:rsid w:val="002F44CE"/>
    <w:rsid w:val="002F69BF"/>
    <w:rsid w:val="00306C8E"/>
    <w:rsid w:val="00313F3E"/>
    <w:rsid w:val="003162A6"/>
    <w:rsid w:val="00322B86"/>
    <w:rsid w:val="00323ACD"/>
    <w:rsid w:val="00326DFE"/>
    <w:rsid w:val="00342A82"/>
    <w:rsid w:val="003436DB"/>
    <w:rsid w:val="00344686"/>
    <w:rsid w:val="00351FC3"/>
    <w:rsid w:val="003536F3"/>
    <w:rsid w:val="00356332"/>
    <w:rsid w:val="00361E54"/>
    <w:rsid w:val="00364ADE"/>
    <w:rsid w:val="00365011"/>
    <w:rsid w:val="003672FD"/>
    <w:rsid w:val="00367C37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43530"/>
    <w:rsid w:val="00445EFA"/>
    <w:rsid w:val="00446ADA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3EC7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5074"/>
    <w:rsid w:val="004F4981"/>
    <w:rsid w:val="004F7CD3"/>
    <w:rsid w:val="005035F9"/>
    <w:rsid w:val="00505C07"/>
    <w:rsid w:val="00506C7E"/>
    <w:rsid w:val="005324F8"/>
    <w:rsid w:val="005400B6"/>
    <w:rsid w:val="0054235E"/>
    <w:rsid w:val="00547139"/>
    <w:rsid w:val="00552059"/>
    <w:rsid w:val="00552A65"/>
    <w:rsid w:val="00553097"/>
    <w:rsid w:val="005713DF"/>
    <w:rsid w:val="00572809"/>
    <w:rsid w:val="00576C13"/>
    <w:rsid w:val="00586647"/>
    <w:rsid w:val="005917C6"/>
    <w:rsid w:val="005A2AA0"/>
    <w:rsid w:val="005B6643"/>
    <w:rsid w:val="005E0B26"/>
    <w:rsid w:val="005E57E4"/>
    <w:rsid w:val="005E63DD"/>
    <w:rsid w:val="005F083C"/>
    <w:rsid w:val="005F0DA8"/>
    <w:rsid w:val="005F2F5C"/>
    <w:rsid w:val="005F4815"/>
    <w:rsid w:val="005F4B22"/>
    <w:rsid w:val="005F637D"/>
    <w:rsid w:val="005F78DE"/>
    <w:rsid w:val="006024F1"/>
    <w:rsid w:val="006043D4"/>
    <w:rsid w:val="00614B33"/>
    <w:rsid w:val="006170CA"/>
    <w:rsid w:val="006201BF"/>
    <w:rsid w:val="006204AB"/>
    <w:rsid w:val="0062094C"/>
    <w:rsid w:val="00622363"/>
    <w:rsid w:val="00632373"/>
    <w:rsid w:val="006329EE"/>
    <w:rsid w:val="0063622D"/>
    <w:rsid w:val="006411A8"/>
    <w:rsid w:val="006420BB"/>
    <w:rsid w:val="00647F23"/>
    <w:rsid w:val="006502F0"/>
    <w:rsid w:val="006540E1"/>
    <w:rsid w:val="00664CD5"/>
    <w:rsid w:val="00674E55"/>
    <w:rsid w:val="00693C0D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12850"/>
    <w:rsid w:val="00724534"/>
    <w:rsid w:val="00724DE3"/>
    <w:rsid w:val="00734D43"/>
    <w:rsid w:val="00740E73"/>
    <w:rsid w:val="007428F9"/>
    <w:rsid w:val="00751434"/>
    <w:rsid w:val="0075617D"/>
    <w:rsid w:val="00767ABF"/>
    <w:rsid w:val="007714FA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D0C3F"/>
    <w:rsid w:val="007D32EA"/>
    <w:rsid w:val="007D42BF"/>
    <w:rsid w:val="007D66AD"/>
    <w:rsid w:val="007F6D54"/>
    <w:rsid w:val="008020CB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B5D"/>
    <w:rsid w:val="00850FF9"/>
    <w:rsid w:val="00876467"/>
    <w:rsid w:val="00882B45"/>
    <w:rsid w:val="00887116"/>
    <w:rsid w:val="00892CDF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736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4042"/>
    <w:rsid w:val="00965A09"/>
    <w:rsid w:val="009709F6"/>
    <w:rsid w:val="00976CDD"/>
    <w:rsid w:val="0099143B"/>
    <w:rsid w:val="00991EA6"/>
    <w:rsid w:val="00993D8A"/>
    <w:rsid w:val="009A33F9"/>
    <w:rsid w:val="009A6BDA"/>
    <w:rsid w:val="009B1790"/>
    <w:rsid w:val="009B2298"/>
    <w:rsid w:val="009B3315"/>
    <w:rsid w:val="009B3B4F"/>
    <w:rsid w:val="009C1AD8"/>
    <w:rsid w:val="009C39FC"/>
    <w:rsid w:val="009D2D8C"/>
    <w:rsid w:val="009D5517"/>
    <w:rsid w:val="009D7069"/>
    <w:rsid w:val="009E0D08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E91"/>
    <w:rsid w:val="00A42D50"/>
    <w:rsid w:val="00A46AA6"/>
    <w:rsid w:val="00A47C2D"/>
    <w:rsid w:val="00A47C7C"/>
    <w:rsid w:val="00A55849"/>
    <w:rsid w:val="00A57082"/>
    <w:rsid w:val="00A633E7"/>
    <w:rsid w:val="00A96820"/>
    <w:rsid w:val="00A971B8"/>
    <w:rsid w:val="00AA3249"/>
    <w:rsid w:val="00AA7247"/>
    <w:rsid w:val="00AB0274"/>
    <w:rsid w:val="00AB4A29"/>
    <w:rsid w:val="00AC06A3"/>
    <w:rsid w:val="00AC2400"/>
    <w:rsid w:val="00AC5DE2"/>
    <w:rsid w:val="00AD17A8"/>
    <w:rsid w:val="00AD4825"/>
    <w:rsid w:val="00AD678E"/>
    <w:rsid w:val="00AE3F8E"/>
    <w:rsid w:val="00AE44CC"/>
    <w:rsid w:val="00AF0D7B"/>
    <w:rsid w:val="00AF10E3"/>
    <w:rsid w:val="00AF1400"/>
    <w:rsid w:val="00AF2B3E"/>
    <w:rsid w:val="00AF4147"/>
    <w:rsid w:val="00AF6773"/>
    <w:rsid w:val="00B0106A"/>
    <w:rsid w:val="00B02E5C"/>
    <w:rsid w:val="00B12B6D"/>
    <w:rsid w:val="00B2170D"/>
    <w:rsid w:val="00B22CAB"/>
    <w:rsid w:val="00B273CC"/>
    <w:rsid w:val="00B27F9E"/>
    <w:rsid w:val="00B36FE3"/>
    <w:rsid w:val="00B5210E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5A2A"/>
    <w:rsid w:val="00BD2E3E"/>
    <w:rsid w:val="00BD365F"/>
    <w:rsid w:val="00BF0268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75A4"/>
    <w:rsid w:val="00C55554"/>
    <w:rsid w:val="00C62000"/>
    <w:rsid w:val="00C63657"/>
    <w:rsid w:val="00C641F3"/>
    <w:rsid w:val="00C71B04"/>
    <w:rsid w:val="00C71E26"/>
    <w:rsid w:val="00C734D6"/>
    <w:rsid w:val="00C830A2"/>
    <w:rsid w:val="00C91550"/>
    <w:rsid w:val="00CA5BA5"/>
    <w:rsid w:val="00CA6410"/>
    <w:rsid w:val="00CB0A80"/>
    <w:rsid w:val="00CC0ABF"/>
    <w:rsid w:val="00CC0D5A"/>
    <w:rsid w:val="00CC6454"/>
    <w:rsid w:val="00CD1EE9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9CA"/>
    <w:rsid w:val="00D80243"/>
    <w:rsid w:val="00D81351"/>
    <w:rsid w:val="00D816BC"/>
    <w:rsid w:val="00D8459D"/>
    <w:rsid w:val="00D90C89"/>
    <w:rsid w:val="00D97C1B"/>
    <w:rsid w:val="00DA132A"/>
    <w:rsid w:val="00DA6093"/>
    <w:rsid w:val="00DA6E5A"/>
    <w:rsid w:val="00DB4547"/>
    <w:rsid w:val="00DB67B6"/>
    <w:rsid w:val="00DD077E"/>
    <w:rsid w:val="00DD38CA"/>
    <w:rsid w:val="00DD6C61"/>
    <w:rsid w:val="00DE6D6F"/>
    <w:rsid w:val="00DE7A6F"/>
    <w:rsid w:val="00DE7AE4"/>
    <w:rsid w:val="00DF24D0"/>
    <w:rsid w:val="00DF776A"/>
    <w:rsid w:val="00E134FE"/>
    <w:rsid w:val="00E14F29"/>
    <w:rsid w:val="00E20FC1"/>
    <w:rsid w:val="00E21F1C"/>
    <w:rsid w:val="00E2423A"/>
    <w:rsid w:val="00E252F4"/>
    <w:rsid w:val="00E30799"/>
    <w:rsid w:val="00E3676C"/>
    <w:rsid w:val="00E37C4C"/>
    <w:rsid w:val="00E45013"/>
    <w:rsid w:val="00E55E15"/>
    <w:rsid w:val="00E62497"/>
    <w:rsid w:val="00E637B6"/>
    <w:rsid w:val="00E644FA"/>
    <w:rsid w:val="00E6503A"/>
    <w:rsid w:val="00E7685B"/>
    <w:rsid w:val="00E8458E"/>
    <w:rsid w:val="00E9545D"/>
    <w:rsid w:val="00EB79C2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0A8A"/>
    <w:rsid w:val="00FB3E8C"/>
    <w:rsid w:val="00FC1E37"/>
    <w:rsid w:val="00FC274F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915A03"/>
    <w:rPr>
      <w:rFonts w:ascii="Arial" w:hAnsi="Arial"/>
    </w:rPr>
  </w:style>
  <w:style w:type="paragraph" w:styleId="ab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e">
    <w:name w:val="Текст Знак"/>
    <w:aliases w:val="Plain Text Char Знак"/>
    <w:link w:val="ad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1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2">
    <w:name w:val="Balloon Text"/>
    <w:basedOn w:val="a"/>
    <w:link w:val="af3"/>
    <w:rsid w:val="00CE4B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E4BB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361E54"/>
    <w:rPr>
      <w:shd w:val="clear" w:color="auto" w:fill="A2F0F0"/>
    </w:rPr>
  </w:style>
  <w:style w:type="character" w:customStyle="1" w:styleId="80">
    <w:name w:val="Основной текст8"/>
    <w:basedOn w:val="a0"/>
    <w:rsid w:val="00693C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4">
    <w:name w:val="Основной текст_"/>
    <w:basedOn w:val="a0"/>
    <w:link w:val="37"/>
    <w:rsid w:val="00693C0D"/>
  </w:style>
  <w:style w:type="paragraph" w:customStyle="1" w:styleId="37">
    <w:name w:val="Основной текст37"/>
    <w:basedOn w:val="a"/>
    <w:link w:val="af4"/>
    <w:rsid w:val="00693C0D"/>
    <w:pPr>
      <w:spacing w:before="360" w:line="211" w:lineRule="exact"/>
      <w:ind w:hanging="3300"/>
      <w:jc w:val="both"/>
    </w:pPr>
  </w:style>
  <w:style w:type="paragraph" w:styleId="af5">
    <w:name w:val="List Paragraph"/>
    <w:basedOn w:val="a"/>
    <w:uiPriority w:val="34"/>
    <w:qFormat/>
    <w:rsid w:val="002B189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DAE8-5CE4-460F-8B86-98108026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857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18</cp:revision>
  <cp:lastPrinted>2017-12-21T13:24:00Z</cp:lastPrinted>
  <dcterms:created xsi:type="dcterms:W3CDTF">2018-02-01T11:32:00Z</dcterms:created>
  <dcterms:modified xsi:type="dcterms:W3CDTF">2018-04-24T08:47:00Z</dcterms:modified>
</cp:coreProperties>
</file>